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3D" w:rsidRPr="00E7793D" w:rsidRDefault="0012360C" w:rsidP="00E7793D">
      <w:pPr>
        <w:tabs>
          <w:tab w:val="left" w:pos="851"/>
        </w:tabs>
        <w:spacing w:before="0" w:after="0"/>
        <w:ind w:firstLine="709"/>
        <w:contextualSpacing/>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Примерное п</w:t>
      </w:r>
      <w:r w:rsidR="00E7793D" w:rsidRPr="00E7793D">
        <w:rPr>
          <w:rFonts w:ascii="Times New Roman" w:eastAsia="Times New Roman" w:hAnsi="Times New Roman" w:cs="Times New Roman"/>
          <w:b/>
          <w:sz w:val="28"/>
          <w:szCs w:val="28"/>
          <w:lang w:val="ru-RU" w:eastAsia="ru-RU" w:bidi="ar-SA"/>
        </w:rPr>
        <w:t>рофессиональное комплексное задание</w:t>
      </w:r>
    </w:p>
    <w:p w:rsidR="00E7793D" w:rsidRPr="00E7793D" w:rsidRDefault="00E7793D" w:rsidP="00E7793D">
      <w:pPr>
        <w:tabs>
          <w:tab w:val="left" w:pos="851"/>
        </w:tabs>
        <w:spacing w:before="0" w:after="0"/>
        <w:ind w:firstLine="709"/>
        <w:contextualSpacing/>
        <w:rPr>
          <w:rFonts w:ascii="Times New Roman" w:hAnsi="Times New Roman" w:cs="Times New Roman"/>
          <w:b/>
          <w:sz w:val="28"/>
          <w:szCs w:val="28"/>
          <w:lang w:val="ru-RU"/>
        </w:rPr>
      </w:pPr>
      <w:r w:rsidRPr="00E7793D">
        <w:rPr>
          <w:rFonts w:ascii="Times New Roman" w:hAnsi="Times New Roman" w:cs="Times New Roman"/>
          <w:b/>
          <w:sz w:val="28"/>
          <w:szCs w:val="28"/>
          <w:lang w:val="ru-RU"/>
        </w:rPr>
        <w:t>регионального этапа Всероссийской олимпиады</w:t>
      </w:r>
    </w:p>
    <w:p w:rsidR="00E7793D" w:rsidRPr="00E7793D" w:rsidRDefault="00E7793D" w:rsidP="00E7793D">
      <w:pPr>
        <w:tabs>
          <w:tab w:val="left" w:pos="851"/>
        </w:tabs>
        <w:spacing w:before="0" w:after="0"/>
        <w:ind w:firstLine="709"/>
        <w:contextualSpacing/>
        <w:rPr>
          <w:rFonts w:ascii="Times New Roman" w:hAnsi="Times New Roman" w:cs="Times New Roman"/>
          <w:b/>
          <w:sz w:val="28"/>
          <w:szCs w:val="28"/>
          <w:lang w:val="ru-RU"/>
        </w:rPr>
      </w:pPr>
      <w:r w:rsidRPr="00E7793D">
        <w:rPr>
          <w:rFonts w:ascii="Times New Roman" w:hAnsi="Times New Roman" w:cs="Times New Roman"/>
          <w:b/>
          <w:sz w:val="28"/>
          <w:szCs w:val="28"/>
          <w:lang w:val="ru-RU"/>
        </w:rPr>
        <w:t>профессионального мастерства</w:t>
      </w:r>
    </w:p>
    <w:p w:rsidR="00E7793D" w:rsidRPr="00E7793D" w:rsidRDefault="00E7793D" w:rsidP="00E7793D">
      <w:pPr>
        <w:tabs>
          <w:tab w:val="left" w:pos="851"/>
        </w:tabs>
        <w:spacing w:before="0" w:after="0"/>
        <w:ind w:firstLine="709"/>
        <w:contextualSpacing/>
        <w:rPr>
          <w:rFonts w:ascii="Times New Roman" w:hAnsi="Times New Roman" w:cs="Times New Roman"/>
          <w:b/>
          <w:sz w:val="28"/>
          <w:szCs w:val="28"/>
          <w:lang w:val="ru-RU"/>
        </w:rPr>
      </w:pPr>
      <w:r w:rsidRPr="00E7793D">
        <w:rPr>
          <w:rFonts w:ascii="Times New Roman" w:hAnsi="Times New Roman" w:cs="Times New Roman"/>
          <w:b/>
          <w:sz w:val="28"/>
          <w:szCs w:val="28"/>
          <w:lang w:val="ru-RU"/>
        </w:rPr>
        <w:t>укрупненной группы специальностей</w:t>
      </w:r>
    </w:p>
    <w:p w:rsidR="00E7793D" w:rsidRPr="00E7793D" w:rsidRDefault="00E7793D" w:rsidP="00E7793D">
      <w:pPr>
        <w:tabs>
          <w:tab w:val="left" w:pos="851"/>
        </w:tabs>
        <w:spacing w:before="0" w:after="0"/>
        <w:ind w:firstLine="709"/>
        <w:contextualSpacing/>
        <w:rPr>
          <w:rFonts w:ascii="Times New Roman" w:hAnsi="Times New Roman" w:cs="Times New Roman"/>
          <w:b/>
          <w:sz w:val="28"/>
          <w:szCs w:val="28"/>
          <w:lang w:val="ru-RU"/>
        </w:rPr>
      </w:pPr>
      <w:r w:rsidRPr="00E7793D">
        <w:rPr>
          <w:rFonts w:ascii="Times New Roman" w:hAnsi="Times New Roman" w:cs="Times New Roman"/>
          <w:b/>
          <w:sz w:val="28"/>
          <w:szCs w:val="28"/>
          <w:lang w:val="ru-RU"/>
        </w:rPr>
        <w:t>3</w:t>
      </w:r>
      <w:r>
        <w:rPr>
          <w:rFonts w:ascii="Times New Roman" w:hAnsi="Times New Roman" w:cs="Times New Roman"/>
          <w:b/>
          <w:sz w:val="28"/>
          <w:szCs w:val="28"/>
          <w:lang w:val="ru-RU"/>
        </w:rPr>
        <w:t>5</w:t>
      </w:r>
      <w:r w:rsidRPr="00E7793D">
        <w:rPr>
          <w:rFonts w:ascii="Times New Roman" w:hAnsi="Times New Roman" w:cs="Times New Roman"/>
          <w:b/>
          <w:sz w:val="28"/>
          <w:szCs w:val="28"/>
          <w:lang w:val="ru-RU"/>
        </w:rPr>
        <w:t xml:space="preserve">.00.00 Сельское, лесное и рыбное хозяйство </w:t>
      </w:r>
    </w:p>
    <w:p w:rsidR="00E7793D" w:rsidRPr="00E7793D" w:rsidRDefault="00E7793D" w:rsidP="00E7793D">
      <w:pPr>
        <w:tabs>
          <w:tab w:val="left" w:pos="851"/>
        </w:tabs>
        <w:spacing w:before="0" w:after="0"/>
        <w:ind w:firstLine="709"/>
        <w:contextualSpacing/>
        <w:rPr>
          <w:rFonts w:ascii="Times New Roman" w:hAnsi="Times New Roman" w:cs="Times New Roman"/>
          <w:b/>
          <w:sz w:val="28"/>
          <w:szCs w:val="28"/>
          <w:lang w:val="ru-RU"/>
        </w:rPr>
      </w:pPr>
    </w:p>
    <w:p w:rsidR="00E7793D" w:rsidRPr="00E7793D" w:rsidRDefault="00695301" w:rsidP="00E7793D">
      <w:pPr>
        <w:tabs>
          <w:tab w:val="left" w:pos="851"/>
        </w:tabs>
        <w:spacing w:before="0" w:after="0"/>
        <w:ind w:firstLine="709"/>
        <w:contextualSpacing/>
        <w:rPr>
          <w:rFonts w:ascii="Times New Roman" w:hAnsi="Times New Roman" w:cs="Times New Roman"/>
          <w:b/>
          <w:sz w:val="28"/>
          <w:szCs w:val="28"/>
          <w:lang w:val="ru-RU"/>
        </w:rPr>
      </w:pPr>
      <w:r>
        <w:rPr>
          <w:rFonts w:ascii="Times New Roman" w:hAnsi="Times New Roman" w:cs="Times New Roman"/>
          <w:b/>
          <w:sz w:val="28"/>
          <w:szCs w:val="28"/>
          <w:lang w:val="ru-RU"/>
        </w:rPr>
        <w:t>20</w:t>
      </w:r>
      <w:r w:rsidR="00000EE0">
        <w:rPr>
          <w:rFonts w:ascii="Times New Roman" w:hAnsi="Times New Roman" w:cs="Times New Roman"/>
          <w:b/>
          <w:sz w:val="28"/>
          <w:szCs w:val="28"/>
          <w:lang w:val="ru-RU"/>
        </w:rPr>
        <w:t>20</w:t>
      </w:r>
      <w:r>
        <w:rPr>
          <w:rFonts w:ascii="Times New Roman" w:hAnsi="Times New Roman" w:cs="Times New Roman"/>
          <w:b/>
          <w:sz w:val="28"/>
          <w:szCs w:val="28"/>
          <w:lang w:val="ru-RU"/>
        </w:rPr>
        <w:t>г.</w:t>
      </w:r>
    </w:p>
    <w:p w:rsidR="00E7793D" w:rsidRPr="00E7793D" w:rsidRDefault="00E7793D" w:rsidP="00E7793D">
      <w:pPr>
        <w:tabs>
          <w:tab w:val="left" w:pos="851"/>
        </w:tabs>
        <w:spacing w:before="0" w:after="0"/>
        <w:ind w:firstLine="709"/>
        <w:contextualSpacing/>
        <w:rPr>
          <w:rFonts w:ascii="Times New Roman" w:hAnsi="Times New Roman" w:cs="Times New Roman"/>
          <w:b/>
          <w:sz w:val="28"/>
          <w:szCs w:val="28"/>
          <w:lang w:val="ru-RU"/>
        </w:rPr>
      </w:pPr>
    </w:p>
    <w:p w:rsidR="002C5291" w:rsidRPr="00F00BCC" w:rsidRDefault="002C5291" w:rsidP="00E7793D">
      <w:pPr>
        <w:tabs>
          <w:tab w:val="left" w:pos="851"/>
          <w:tab w:val="left" w:pos="993"/>
          <w:tab w:val="left" w:pos="1560"/>
        </w:tabs>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sz w:val="28"/>
          <w:szCs w:val="28"/>
          <w:u w:val="single"/>
          <w:lang w:val="ru-RU"/>
        </w:rPr>
        <w:t xml:space="preserve">Задание </w:t>
      </w:r>
      <w:r w:rsidRPr="00F00BCC">
        <w:rPr>
          <w:rFonts w:ascii="Times New Roman" w:hAnsi="Times New Roman" w:cs="Times New Roman"/>
          <w:sz w:val="28"/>
          <w:szCs w:val="28"/>
          <w:u w:val="single"/>
        </w:rPr>
        <w:t>I</w:t>
      </w:r>
      <w:r w:rsidRPr="00F00BCC">
        <w:rPr>
          <w:rFonts w:ascii="Times New Roman" w:hAnsi="Times New Roman" w:cs="Times New Roman"/>
          <w:sz w:val="28"/>
          <w:szCs w:val="28"/>
          <w:u w:val="single"/>
          <w:lang w:val="ru-RU"/>
        </w:rPr>
        <w:t xml:space="preserve"> этапа </w:t>
      </w:r>
      <w:r w:rsidRPr="00F00BCC">
        <w:rPr>
          <w:rFonts w:ascii="Times New Roman" w:hAnsi="Times New Roman" w:cs="Times New Roman"/>
          <w:color w:val="000000"/>
          <w:sz w:val="28"/>
          <w:szCs w:val="28"/>
          <w:lang w:val="ru-RU"/>
        </w:rPr>
        <w:t xml:space="preserve">состоит из теоретических вопросов, объединенных в тестовое задание, выполняемое на компьютере, и практических задач. Содержание работы охватывает область знаний и умений, являющихся общими для специальностей профильного направления 35.00.00: </w:t>
      </w:r>
    </w:p>
    <w:p w:rsidR="002C5291" w:rsidRPr="00F00BCC" w:rsidRDefault="002C5291" w:rsidP="00E7793D">
      <w:pPr>
        <w:tabs>
          <w:tab w:val="left" w:pos="851"/>
          <w:tab w:val="left" w:pos="1560"/>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 xml:space="preserve">35.02.01 Лесное и лесопарковое хозяйство, </w:t>
      </w:r>
    </w:p>
    <w:p w:rsidR="002C5291" w:rsidRPr="00F00BCC" w:rsidRDefault="002C5291" w:rsidP="00E7793D">
      <w:pPr>
        <w:tabs>
          <w:tab w:val="left" w:pos="851"/>
          <w:tab w:val="left" w:pos="1560"/>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 xml:space="preserve">35.02.02 Технология лесозаготовок, </w:t>
      </w:r>
    </w:p>
    <w:p w:rsidR="002C5291" w:rsidRPr="007F545E" w:rsidRDefault="002C5291" w:rsidP="00E7793D">
      <w:pPr>
        <w:tabs>
          <w:tab w:val="left" w:pos="851"/>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7F545E">
        <w:rPr>
          <w:rFonts w:ascii="Times New Roman" w:hAnsi="Times New Roman" w:cs="Times New Roman"/>
          <w:color w:val="000000"/>
          <w:sz w:val="28"/>
          <w:szCs w:val="28"/>
          <w:lang w:val="ru-RU"/>
        </w:rPr>
        <w:t xml:space="preserve">35.02.03 Технология деревообработки, </w:t>
      </w:r>
    </w:p>
    <w:p w:rsidR="002C5291" w:rsidRPr="00F00BCC" w:rsidRDefault="002C5291" w:rsidP="00E7793D">
      <w:pPr>
        <w:tabs>
          <w:tab w:val="left" w:pos="851"/>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35.02.12 Садово-парковое и ландшафтное строительство</w:t>
      </w:r>
      <w:proofErr w:type="gramStart"/>
      <w:r w:rsidRPr="00F00BCC">
        <w:rPr>
          <w:rFonts w:ascii="Times New Roman" w:hAnsi="Times New Roman" w:cs="Times New Roman"/>
          <w:color w:val="000000"/>
          <w:sz w:val="28"/>
          <w:szCs w:val="28"/>
          <w:lang w:val="ru-RU"/>
        </w:rPr>
        <w:t xml:space="preserve"> .</w:t>
      </w:r>
      <w:proofErr w:type="gramEnd"/>
    </w:p>
    <w:p w:rsidR="002C5291" w:rsidRPr="00F00BCC" w:rsidRDefault="002C5291" w:rsidP="00E7793D">
      <w:pPr>
        <w:numPr>
          <w:ilvl w:val="1"/>
          <w:numId w:val="1"/>
        </w:numPr>
        <w:tabs>
          <w:tab w:val="left" w:pos="851"/>
          <w:tab w:val="left" w:pos="900"/>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sz w:val="28"/>
          <w:szCs w:val="28"/>
          <w:lang w:val="ru-RU"/>
        </w:rPr>
        <w:t>Тестовое задание содержит 2 части - инвариантную и вариативную, всего 40 вопросов. Инвариантная часть задания «Тестирование» содержит</w:t>
      </w:r>
      <w:r w:rsidRPr="00F00BCC">
        <w:rPr>
          <w:rFonts w:ascii="Times New Roman" w:hAnsi="Times New Roman" w:cs="Times New Roman"/>
          <w:color w:val="000000"/>
          <w:sz w:val="28"/>
          <w:szCs w:val="28"/>
          <w:lang w:val="ru-RU"/>
        </w:rPr>
        <w:t xml:space="preserve">  20 вопросов по пяти тематическим направлениям:</w:t>
      </w:r>
    </w:p>
    <w:p w:rsidR="002C5291" w:rsidRPr="00F00BCC" w:rsidRDefault="002C5291" w:rsidP="00E7793D">
      <w:pPr>
        <w:numPr>
          <w:ilvl w:val="0"/>
          <w:numId w:val="2"/>
        </w:numPr>
        <w:tabs>
          <w:tab w:val="left" w:pos="851"/>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 xml:space="preserve"> Информационные технологии в профессиональной деятельности; </w:t>
      </w:r>
    </w:p>
    <w:p w:rsidR="002C5291" w:rsidRPr="00F00BCC" w:rsidRDefault="002C5291" w:rsidP="00E7793D">
      <w:pPr>
        <w:numPr>
          <w:ilvl w:val="0"/>
          <w:numId w:val="2"/>
        </w:numPr>
        <w:tabs>
          <w:tab w:val="left" w:pos="851"/>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 xml:space="preserve">Системы качества, стандартизации и сертификации; </w:t>
      </w:r>
    </w:p>
    <w:p w:rsidR="002C5291" w:rsidRPr="00F00BCC" w:rsidRDefault="002C5291" w:rsidP="00E7793D">
      <w:pPr>
        <w:numPr>
          <w:ilvl w:val="0"/>
          <w:numId w:val="2"/>
        </w:numPr>
        <w:tabs>
          <w:tab w:val="left" w:pos="851"/>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 xml:space="preserve">Охрана труда и безопасность жизнедеятельности, безопасность окружающей среды; </w:t>
      </w:r>
    </w:p>
    <w:p w:rsidR="002C5291" w:rsidRPr="00F00BCC" w:rsidRDefault="002C5291" w:rsidP="00E7793D">
      <w:pPr>
        <w:numPr>
          <w:ilvl w:val="0"/>
          <w:numId w:val="2"/>
        </w:numPr>
        <w:tabs>
          <w:tab w:val="left" w:pos="851"/>
        </w:tabs>
        <w:autoSpaceDE w:val="0"/>
        <w:autoSpaceDN w:val="0"/>
        <w:adjustRightInd w:val="0"/>
        <w:spacing w:before="0" w:after="0"/>
        <w:ind w:left="0" w:firstLine="709"/>
        <w:jc w:val="both"/>
        <w:rPr>
          <w:rFonts w:ascii="Times New Roman" w:hAnsi="Times New Roman" w:cs="Times New Roman"/>
          <w:color w:val="000000"/>
          <w:sz w:val="28"/>
          <w:szCs w:val="28"/>
        </w:rPr>
      </w:pPr>
      <w:proofErr w:type="spellStart"/>
      <w:r w:rsidRPr="00F00BCC">
        <w:rPr>
          <w:rFonts w:ascii="Times New Roman" w:hAnsi="Times New Roman" w:cs="Times New Roman"/>
          <w:color w:val="000000"/>
          <w:sz w:val="28"/>
          <w:szCs w:val="28"/>
        </w:rPr>
        <w:t>Оборудование</w:t>
      </w:r>
      <w:proofErr w:type="spellEnd"/>
      <w:r w:rsidRPr="00F00BCC">
        <w:rPr>
          <w:rFonts w:ascii="Times New Roman" w:hAnsi="Times New Roman" w:cs="Times New Roman"/>
          <w:color w:val="000000"/>
          <w:sz w:val="28"/>
          <w:szCs w:val="28"/>
        </w:rPr>
        <w:t xml:space="preserve">, </w:t>
      </w:r>
      <w:proofErr w:type="spellStart"/>
      <w:r w:rsidRPr="00F00BCC">
        <w:rPr>
          <w:rFonts w:ascii="Times New Roman" w:hAnsi="Times New Roman" w:cs="Times New Roman"/>
          <w:color w:val="000000"/>
          <w:sz w:val="28"/>
          <w:szCs w:val="28"/>
        </w:rPr>
        <w:t>материалы</w:t>
      </w:r>
      <w:proofErr w:type="spellEnd"/>
      <w:r w:rsidRPr="00F00BCC">
        <w:rPr>
          <w:rFonts w:ascii="Times New Roman" w:hAnsi="Times New Roman" w:cs="Times New Roman"/>
          <w:color w:val="000000"/>
          <w:sz w:val="28"/>
          <w:szCs w:val="28"/>
        </w:rPr>
        <w:t xml:space="preserve">, </w:t>
      </w:r>
      <w:proofErr w:type="spellStart"/>
      <w:r w:rsidRPr="00F00BCC">
        <w:rPr>
          <w:rFonts w:ascii="Times New Roman" w:hAnsi="Times New Roman" w:cs="Times New Roman"/>
          <w:color w:val="000000"/>
          <w:sz w:val="28"/>
          <w:szCs w:val="28"/>
        </w:rPr>
        <w:t>инструменты</w:t>
      </w:r>
      <w:proofErr w:type="spellEnd"/>
      <w:r w:rsidRPr="00F00BCC">
        <w:rPr>
          <w:rFonts w:ascii="Times New Roman" w:hAnsi="Times New Roman" w:cs="Times New Roman"/>
          <w:color w:val="000000"/>
          <w:sz w:val="28"/>
          <w:szCs w:val="28"/>
        </w:rPr>
        <w:t xml:space="preserve">; </w:t>
      </w:r>
    </w:p>
    <w:p w:rsidR="002C5291" w:rsidRPr="00F00BCC" w:rsidRDefault="002C5291" w:rsidP="00E7793D">
      <w:pPr>
        <w:numPr>
          <w:ilvl w:val="0"/>
          <w:numId w:val="2"/>
        </w:numPr>
        <w:tabs>
          <w:tab w:val="left" w:pos="851"/>
          <w:tab w:val="left" w:pos="993"/>
        </w:tabs>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Экономика и правовое обеспечение профессиональной деятельности.</w:t>
      </w:r>
    </w:p>
    <w:p w:rsidR="002C5291" w:rsidRPr="00F00BCC" w:rsidRDefault="002C5291" w:rsidP="00E7793D">
      <w:pPr>
        <w:tabs>
          <w:tab w:val="left" w:pos="851"/>
        </w:tabs>
        <w:autoSpaceDE w:val="0"/>
        <w:autoSpaceDN w:val="0"/>
        <w:adjustRightInd w:val="0"/>
        <w:spacing w:before="0" w:after="0"/>
        <w:ind w:left="0" w:firstLine="709"/>
        <w:jc w:val="both"/>
        <w:rPr>
          <w:rFonts w:ascii="Times New Roman" w:hAnsi="Times New Roman" w:cs="Times New Roman"/>
          <w:color w:val="000000"/>
          <w:sz w:val="28"/>
          <w:szCs w:val="28"/>
          <w:lang w:val="ru-RU"/>
        </w:rPr>
      </w:pPr>
      <w:r w:rsidRPr="00F00BCC">
        <w:rPr>
          <w:rFonts w:ascii="Times New Roman" w:hAnsi="Times New Roman" w:cs="Times New Roman"/>
          <w:color w:val="000000"/>
          <w:sz w:val="28"/>
          <w:szCs w:val="28"/>
          <w:lang w:val="ru-RU"/>
        </w:rPr>
        <w:tab/>
        <w:t>Вариативная часть  задания «Тестирование</w:t>
      </w:r>
      <w:r w:rsidR="00E071C6" w:rsidRPr="00F00BCC">
        <w:rPr>
          <w:rFonts w:ascii="Times New Roman" w:hAnsi="Times New Roman" w:cs="Times New Roman"/>
          <w:color w:val="000000"/>
          <w:sz w:val="28"/>
          <w:szCs w:val="28"/>
          <w:lang w:val="ru-RU"/>
        </w:rPr>
        <w:t>» содержит 20 вопросов не менее</w:t>
      </w:r>
      <w:r w:rsidRPr="00F00BCC">
        <w:rPr>
          <w:rFonts w:ascii="Times New Roman" w:hAnsi="Times New Roman" w:cs="Times New Roman"/>
          <w:color w:val="000000"/>
          <w:sz w:val="28"/>
          <w:szCs w:val="28"/>
          <w:lang w:val="ru-RU"/>
        </w:rPr>
        <w:t xml:space="preserve"> чем по двум тематическим направлениям. </w:t>
      </w:r>
    </w:p>
    <w:p w:rsidR="002C5291" w:rsidRPr="00F00BCC" w:rsidRDefault="002C5291" w:rsidP="00E7793D">
      <w:pPr>
        <w:tabs>
          <w:tab w:val="left" w:pos="851"/>
          <w:tab w:val="left" w:pos="993"/>
        </w:tabs>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ab/>
        <w:t>Индивидуальное тестовое задание состоит из 40 вопросов и оценивается 10 баллами. Время выполнения тестового задания 45 минут.</w:t>
      </w:r>
    </w:p>
    <w:p w:rsidR="002C5291" w:rsidRPr="00F00BCC" w:rsidRDefault="002C5291" w:rsidP="00E7793D">
      <w:pPr>
        <w:tabs>
          <w:tab w:val="left" w:pos="851"/>
          <w:tab w:val="left" w:pos="993"/>
        </w:tabs>
        <w:spacing w:before="0" w:after="0"/>
        <w:ind w:left="0" w:firstLine="709"/>
        <w:jc w:val="both"/>
        <w:rPr>
          <w:rFonts w:ascii="Times New Roman" w:hAnsi="Times New Roman" w:cs="Times New Roman"/>
          <w:sz w:val="28"/>
          <w:szCs w:val="28"/>
          <w:lang w:val="ru-RU"/>
        </w:rPr>
      </w:pPr>
    </w:p>
    <w:p w:rsidR="00F00BCC" w:rsidRPr="00E7793D" w:rsidRDefault="00F00BCC" w:rsidP="00E7793D">
      <w:pPr>
        <w:pStyle w:val="Heading4"/>
        <w:tabs>
          <w:tab w:val="left" w:pos="851"/>
        </w:tabs>
        <w:ind w:left="0" w:firstLine="709"/>
        <w:jc w:val="center"/>
        <w:rPr>
          <w:lang w:val="ru-RU"/>
        </w:rPr>
      </w:pPr>
      <w:r w:rsidRPr="00E7793D">
        <w:rPr>
          <w:lang w:val="ru-RU"/>
        </w:rPr>
        <w:t>ВОПРОСЫ ТЕСТОВОГО ЗАДАНИЯ</w:t>
      </w:r>
    </w:p>
    <w:p w:rsidR="00F00BCC" w:rsidRPr="00E7793D" w:rsidRDefault="00F00BCC" w:rsidP="00E7793D">
      <w:pPr>
        <w:pStyle w:val="Heading4"/>
        <w:tabs>
          <w:tab w:val="left" w:pos="851"/>
        </w:tabs>
        <w:ind w:left="0" w:firstLine="709"/>
        <w:jc w:val="center"/>
        <w:rPr>
          <w:lang w:val="ru-RU"/>
        </w:rPr>
      </w:pPr>
      <w:r w:rsidRPr="00E7793D">
        <w:rPr>
          <w:lang w:val="ru-RU"/>
        </w:rPr>
        <w:t>ИНВАРИАНТНАЯЧ ЧАСТЬ</w:t>
      </w:r>
    </w:p>
    <w:p w:rsidR="00F00BCC" w:rsidRPr="00E7793D" w:rsidRDefault="00F00BCC" w:rsidP="00E7793D">
      <w:pPr>
        <w:pStyle w:val="Heading4"/>
        <w:tabs>
          <w:tab w:val="left" w:pos="851"/>
        </w:tabs>
        <w:ind w:left="0" w:firstLine="709"/>
        <w:jc w:val="center"/>
        <w:rPr>
          <w:lang w:val="ru-RU"/>
        </w:rPr>
      </w:pPr>
    </w:p>
    <w:p w:rsidR="00F00BCC" w:rsidRPr="00E7793D" w:rsidRDefault="00F00BCC" w:rsidP="00E7793D">
      <w:pPr>
        <w:pStyle w:val="Heading4"/>
        <w:tabs>
          <w:tab w:val="left" w:pos="851"/>
        </w:tabs>
        <w:ind w:left="0" w:firstLine="709"/>
        <w:jc w:val="center"/>
        <w:rPr>
          <w:lang w:val="ru-RU"/>
        </w:rPr>
      </w:pPr>
      <w:r w:rsidRPr="00E7793D">
        <w:rPr>
          <w:u w:val="thick"/>
          <w:lang w:val="ru-RU"/>
        </w:rPr>
        <w:t>Информационные технологии в профессиональной деятельности</w:t>
      </w:r>
    </w:p>
    <w:p w:rsidR="00E7793D" w:rsidRDefault="00E7793D" w:rsidP="00E7793D">
      <w:pPr>
        <w:pStyle w:val="41"/>
        <w:tabs>
          <w:tab w:val="left" w:pos="851"/>
        </w:tabs>
        <w:ind w:left="0" w:firstLine="709"/>
        <w:jc w:val="center"/>
        <w:rPr>
          <w:u w:val="thick"/>
          <w:lang w:val="ru-RU"/>
        </w:rPr>
      </w:pPr>
    </w:p>
    <w:p w:rsidR="00F00BCC" w:rsidRPr="00E7793D" w:rsidRDefault="00F00BCC" w:rsidP="00E7793D">
      <w:pPr>
        <w:pStyle w:val="41"/>
        <w:tabs>
          <w:tab w:val="left" w:pos="851"/>
        </w:tabs>
        <w:ind w:left="0" w:firstLine="709"/>
        <w:jc w:val="center"/>
        <w:rPr>
          <w:lang w:val="ru-RU"/>
        </w:rPr>
      </w:pPr>
      <w:r w:rsidRPr="00E7793D">
        <w:rPr>
          <w:u w:val="thick"/>
          <w:lang w:val="ru-RU"/>
        </w:rPr>
        <w:t>ВОПРОСЫ НА ВЫБОР ВАРИАНТА ОТВЕТА</w:t>
      </w:r>
    </w:p>
    <w:p w:rsidR="00F00BCC" w:rsidRPr="00E7793D" w:rsidRDefault="00F00BCC" w:rsidP="002B22D1">
      <w:pPr>
        <w:pStyle w:val="ab"/>
        <w:widowControl w:val="0"/>
        <w:numPr>
          <w:ilvl w:val="0"/>
          <w:numId w:val="27"/>
        </w:numPr>
        <w:tabs>
          <w:tab w:val="left" w:pos="851"/>
          <w:tab w:val="left" w:pos="1180"/>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Как называется программное или аппаратное обеспечение, которое препятствует несанкционированному доступу на компьютер?</w:t>
      </w:r>
    </w:p>
    <w:p w:rsidR="00E7793D" w:rsidRDefault="00F00BCC" w:rsidP="00E7793D">
      <w:pPr>
        <w:pStyle w:val="af4"/>
        <w:tabs>
          <w:tab w:val="left" w:pos="851"/>
        </w:tabs>
        <w:ind w:firstLine="709"/>
        <w:jc w:val="both"/>
        <w:rPr>
          <w:lang w:val="ru-RU"/>
        </w:rPr>
      </w:pPr>
      <w:r w:rsidRPr="00E7793D">
        <w:rPr>
          <w:lang w:val="ru-RU"/>
        </w:rPr>
        <w:t>а. Сервер</w:t>
      </w:r>
    </w:p>
    <w:p w:rsidR="00F00BCC" w:rsidRPr="00E7793D" w:rsidRDefault="00F00BCC" w:rsidP="00E7793D">
      <w:pPr>
        <w:pStyle w:val="af4"/>
        <w:tabs>
          <w:tab w:val="left" w:pos="851"/>
        </w:tabs>
        <w:ind w:firstLine="709"/>
        <w:jc w:val="both"/>
        <w:rPr>
          <w:lang w:val="ru-RU"/>
        </w:rPr>
      </w:pPr>
      <w:r w:rsidRPr="00E7793D">
        <w:rPr>
          <w:lang w:val="ru-RU"/>
        </w:rPr>
        <w:t xml:space="preserve"> </w:t>
      </w:r>
      <w:proofErr w:type="gramStart"/>
      <w:r w:rsidRPr="00E7793D">
        <w:rPr>
          <w:lang w:val="ru-RU"/>
        </w:rPr>
        <w:t>б</w:t>
      </w:r>
      <w:proofErr w:type="gramEnd"/>
      <w:r w:rsidRPr="00E7793D">
        <w:rPr>
          <w:lang w:val="ru-RU"/>
        </w:rPr>
        <w:t>. Браузер</w:t>
      </w:r>
    </w:p>
    <w:p w:rsidR="00E7793D" w:rsidRDefault="00F00BCC" w:rsidP="00E7793D">
      <w:pPr>
        <w:pStyle w:val="af4"/>
        <w:tabs>
          <w:tab w:val="left" w:pos="851"/>
          <w:tab w:val="left" w:pos="1561"/>
        </w:tabs>
        <w:ind w:firstLine="709"/>
        <w:jc w:val="both"/>
        <w:rPr>
          <w:lang w:val="ru-RU"/>
        </w:rPr>
      </w:pPr>
      <w:r w:rsidRPr="00E7793D">
        <w:rPr>
          <w:lang w:val="ru-RU"/>
        </w:rPr>
        <w:t xml:space="preserve">в. Брандмауэр </w:t>
      </w:r>
    </w:p>
    <w:p w:rsidR="00F00BCC" w:rsidRPr="00E7793D" w:rsidRDefault="00F00BCC" w:rsidP="00E7793D">
      <w:pPr>
        <w:pStyle w:val="af4"/>
        <w:tabs>
          <w:tab w:val="left" w:pos="851"/>
          <w:tab w:val="left" w:pos="993"/>
        </w:tabs>
        <w:ind w:firstLine="709"/>
        <w:jc w:val="both"/>
        <w:rPr>
          <w:lang w:val="ru-RU"/>
        </w:rPr>
      </w:pPr>
      <w:r w:rsidRPr="00E7793D">
        <w:rPr>
          <w:lang w:val="ru-RU"/>
        </w:rPr>
        <w:t>г.</w:t>
      </w:r>
      <w:r w:rsidRPr="00E7793D">
        <w:rPr>
          <w:lang w:val="ru-RU"/>
        </w:rPr>
        <w:tab/>
        <w:t>Архиватор</w:t>
      </w:r>
    </w:p>
    <w:p w:rsidR="00F00BCC" w:rsidRPr="00E7793D" w:rsidRDefault="00F00BCC" w:rsidP="002B22D1">
      <w:pPr>
        <w:pStyle w:val="ab"/>
        <w:widowControl w:val="0"/>
        <w:numPr>
          <w:ilvl w:val="0"/>
          <w:numId w:val="27"/>
        </w:numPr>
        <w:tabs>
          <w:tab w:val="left" w:pos="851"/>
          <w:tab w:val="left" w:pos="1106"/>
        </w:tabs>
        <w:autoSpaceDE w:val="0"/>
        <w:autoSpaceDN w:val="0"/>
        <w:spacing w:before="0" w:after="0"/>
        <w:ind w:left="0" w:firstLine="709"/>
        <w:contextualSpacing w:val="0"/>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 xml:space="preserve">В электронной таблице </w:t>
      </w:r>
      <w:r w:rsidRPr="00E7793D">
        <w:rPr>
          <w:rFonts w:ascii="Times New Roman" w:hAnsi="Times New Roman" w:cs="Times New Roman"/>
          <w:sz w:val="24"/>
          <w:szCs w:val="24"/>
        </w:rPr>
        <w:t>Excel</w:t>
      </w:r>
      <w:r w:rsidRPr="00E7793D">
        <w:rPr>
          <w:rFonts w:ascii="Times New Roman" w:hAnsi="Times New Roman" w:cs="Times New Roman"/>
          <w:sz w:val="24"/>
          <w:szCs w:val="24"/>
          <w:lang w:val="ru-RU"/>
        </w:rPr>
        <w:t xml:space="preserve"> значение формулы =СУММ(</w:t>
      </w:r>
      <w:r w:rsidRPr="00E7793D">
        <w:rPr>
          <w:rFonts w:ascii="Times New Roman" w:hAnsi="Times New Roman" w:cs="Times New Roman"/>
          <w:sz w:val="24"/>
          <w:szCs w:val="24"/>
        </w:rPr>
        <w:t>B</w:t>
      </w:r>
      <w:r w:rsidRPr="00E7793D">
        <w:rPr>
          <w:rFonts w:ascii="Times New Roman" w:hAnsi="Times New Roman" w:cs="Times New Roman"/>
          <w:sz w:val="24"/>
          <w:szCs w:val="24"/>
          <w:lang w:val="ru-RU"/>
        </w:rPr>
        <w:t>1:</w:t>
      </w:r>
      <w:proofErr w:type="gramEnd"/>
      <w:r w:rsidRPr="00E7793D">
        <w:rPr>
          <w:rFonts w:ascii="Times New Roman" w:hAnsi="Times New Roman" w:cs="Times New Roman"/>
          <w:sz w:val="24"/>
          <w:szCs w:val="24"/>
        </w:rPr>
        <w:t>B</w:t>
      </w:r>
      <w:r w:rsidRPr="00E7793D">
        <w:rPr>
          <w:rFonts w:ascii="Times New Roman" w:hAnsi="Times New Roman" w:cs="Times New Roman"/>
          <w:sz w:val="24"/>
          <w:szCs w:val="24"/>
          <w:lang w:val="ru-RU"/>
        </w:rPr>
        <w:t xml:space="preserve">2) равно 5. </w:t>
      </w:r>
      <w:proofErr w:type="gramStart"/>
      <w:r w:rsidRPr="00E7793D">
        <w:rPr>
          <w:rFonts w:ascii="Times New Roman" w:hAnsi="Times New Roman" w:cs="Times New Roman"/>
          <w:sz w:val="24"/>
          <w:szCs w:val="24"/>
          <w:lang w:val="ru-RU"/>
        </w:rPr>
        <w:t xml:space="preserve">Чему равно значение ячейки </w:t>
      </w:r>
      <w:r w:rsidRPr="00E7793D">
        <w:rPr>
          <w:rFonts w:ascii="Times New Roman" w:hAnsi="Times New Roman" w:cs="Times New Roman"/>
          <w:sz w:val="24"/>
          <w:szCs w:val="24"/>
        </w:rPr>
        <w:t>B</w:t>
      </w:r>
      <w:r w:rsidRPr="00E7793D">
        <w:rPr>
          <w:rFonts w:ascii="Times New Roman" w:hAnsi="Times New Roman" w:cs="Times New Roman"/>
          <w:sz w:val="24"/>
          <w:szCs w:val="24"/>
          <w:lang w:val="ru-RU"/>
        </w:rPr>
        <w:t>3, если значение формулы =СРЗНАЧ(</w:t>
      </w:r>
      <w:r w:rsidRPr="00E7793D">
        <w:rPr>
          <w:rFonts w:ascii="Times New Roman" w:hAnsi="Times New Roman" w:cs="Times New Roman"/>
          <w:sz w:val="24"/>
          <w:szCs w:val="24"/>
        </w:rPr>
        <w:t>B</w:t>
      </w:r>
      <w:r w:rsidRPr="00E7793D">
        <w:rPr>
          <w:rFonts w:ascii="Times New Roman" w:hAnsi="Times New Roman" w:cs="Times New Roman"/>
          <w:sz w:val="24"/>
          <w:szCs w:val="24"/>
          <w:lang w:val="ru-RU"/>
        </w:rPr>
        <w:t>1:</w:t>
      </w:r>
      <w:proofErr w:type="gramEnd"/>
      <w:r w:rsidRPr="00E7793D">
        <w:rPr>
          <w:rFonts w:ascii="Times New Roman" w:hAnsi="Times New Roman" w:cs="Times New Roman"/>
          <w:sz w:val="24"/>
          <w:szCs w:val="24"/>
        </w:rPr>
        <w:t>B</w:t>
      </w:r>
      <w:r w:rsidRPr="00E7793D">
        <w:rPr>
          <w:rFonts w:ascii="Times New Roman" w:hAnsi="Times New Roman" w:cs="Times New Roman"/>
          <w:sz w:val="24"/>
          <w:szCs w:val="24"/>
          <w:lang w:val="ru-RU"/>
        </w:rPr>
        <w:t>3) равно3?</w:t>
      </w:r>
    </w:p>
    <w:tbl>
      <w:tblPr>
        <w:tblStyle w:val="TableNormal"/>
        <w:tblW w:w="0" w:type="auto"/>
        <w:tblInd w:w="1151" w:type="dxa"/>
        <w:tblLayout w:type="fixed"/>
        <w:tblLook w:val="01E0"/>
      </w:tblPr>
      <w:tblGrid>
        <w:gridCol w:w="1259"/>
        <w:gridCol w:w="1222"/>
      </w:tblGrid>
      <w:tr w:rsidR="00F00BCC" w:rsidRPr="00E7793D" w:rsidTr="00E7793D">
        <w:trPr>
          <w:trHeight w:val="270"/>
        </w:trPr>
        <w:tc>
          <w:tcPr>
            <w:tcW w:w="1259" w:type="dxa"/>
          </w:tcPr>
          <w:p w:rsidR="00F00BCC" w:rsidRPr="00E7793D" w:rsidRDefault="00F00BCC" w:rsidP="00E7793D">
            <w:pPr>
              <w:pStyle w:val="TableParagraph"/>
              <w:tabs>
                <w:tab w:val="left" w:pos="851"/>
              </w:tabs>
              <w:ind w:left="125"/>
              <w:jc w:val="both"/>
              <w:rPr>
                <w:sz w:val="24"/>
                <w:szCs w:val="24"/>
              </w:rPr>
            </w:pPr>
            <w:r w:rsidRPr="00E7793D">
              <w:rPr>
                <w:sz w:val="24"/>
                <w:szCs w:val="24"/>
              </w:rPr>
              <w:t>а.</w:t>
            </w:r>
          </w:p>
        </w:tc>
        <w:tc>
          <w:tcPr>
            <w:tcW w:w="1222" w:type="dxa"/>
          </w:tcPr>
          <w:p w:rsidR="00F00BCC" w:rsidRPr="00E7793D" w:rsidRDefault="00F00BCC" w:rsidP="00E7793D">
            <w:pPr>
              <w:pStyle w:val="TableParagraph"/>
              <w:tabs>
                <w:tab w:val="left" w:pos="851"/>
              </w:tabs>
              <w:ind w:left="125"/>
              <w:jc w:val="both"/>
              <w:rPr>
                <w:sz w:val="24"/>
                <w:szCs w:val="24"/>
              </w:rPr>
            </w:pPr>
            <w:r w:rsidRPr="00E7793D">
              <w:rPr>
                <w:sz w:val="24"/>
                <w:szCs w:val="24"/>
              </w:rPr>
              <w:t>4</w:t>
            </w:r>
          </w:p>
        </w:tc>
      </w:tr>
      <w:tr w:rsidR="00F00BCC" w:rsidRPr="00E7793D" w:rsidTr="00E7793D">
        <w:trPr>
          <w:trHeight w:val="275"/>
        </w:trPr>
        <w:tc>
          <w:tcPr>
            <w:tcW w:w="1259" w:type="dxa"/>
          </w:tcPr>
          <w:p w:rsidR="00F00BCC" w:rsidRPr="00E7793D" w:rsidRDefault="00F00BCC" w:rsidP="00E7793D">
            <w:pPr>
              <w:pStyle w:val="TableParagraph"/>
              <w:tabs>
                <w:tab w:val="left" w:pos="851"/>
              </w:tabs>
              <w:ind w:left="125"/>
              <w:jc w:val="both"/>
              <w:rPr>
                <w:sz w:val="24"/>
                <w:szCs w:val="24"/>
              </w:rPr>
            </w:pPr>
            <w:r w:rsidRPr="00E7793D">
              <w:rPr>
                <w:sz w:val="24"/>
                <w:szCs w:val="24"/>
              </w:rPr>
              <w:t>б.</w:t>
            </w:r>
          </w:p>
        </w:tc>
        <w:tc>
          <w:tcPr>
            <w:tcW w:w="1222" w:type="dxa"/>
          </w:tcPr>
          <w:p w:rsidR="00F00BCC" w:rsidRPr="00E7793D" w:rsidRDefault="00F00BCC" w:rsidP="00E7793D">
            <w:pPr>
              <w:pStyle w:val="TableParagraph"/>
              <w:tabs>
                <w:tab w:val="left" w:pos="851"/>
              </w:tabs>
              <w:ind w:left="125"/>
              <w:jc w:val="both"/>
              <w:rPr>
                <w:sz w:val="24"/>
                <w:szCs w:val="24"/>
              </w:rPr>
            </w:pPr>
            <w:r w:rsidRPr="00E7793D">
              <w:rPr>
                <w:sz w:val="24"/>
                <w:szCs w:val="24"/>
              </w:rPr>
              <w:t>2</w:t>
            </w:r>
          </w:p>
        </w:tc>
      </w:tr>
      <w:tr w:rsidR="00F00BCC" w:rsidRPr="00E7793D" w:rsidTr="00E7793D">
        <w:trPr>
          <w:trHeight w:val="275"/>
        </w:trPr>
        <w:tc>
          <w:tcPr>
            <w:tcW w:w="1259" w:type="dxa"/>
          </w:tcPr>
          <w:p w:rsidR="00F00BCC" w:rsidRPr="00E7793D" w:rsidRDefault="00F00BCC" w:rsidP="00E7793D">
            <w:pPr>
              <w:pStyle w:val="TableParagraph"/>
              <w:tabs>
                <w:tab w:val="left" w:pos="851"/>
              </w:tabs>
              <w:ind w:left="125"/>
              <w:jc w:val="both"/>
              <w:rPr>
                <w:sz w:val="24"/>
                <w:szCs w:val="24"/>
              </w:rPr>
            </w:pPr>
            <w:r w:rsidRPr="00E7793D">
              <w:rPr>
                <w:sz w:val="24"/>
                <w:szCs w:val="24"/>
              </w:rPr>
              <w:t>в.</w:t>
            </w:r>
          </w:p>
        </w:tc>
        <w:tc>
          <w:tcPr>
            <w:tcW w:w="1222" w:type="dxa"/>
          </w:tcPr>
          <w:p w:rsidR="00F00BCC" w:rsidRPr="00E7793D" w:rsidRDefault="00F00BCC" w:rsidP="00E7793D">
            <w:pPr>
              <w:pStyle w:val="TableParagraph"/>
              <w:tabs>
                <w:tab w:val="left" w:pos="851"/>
              </w:tabs>
              <w:ind w:left="125"/>
              <w:jc w:val="both"/>
              <w:rPr>
                <w:sz w:val="24"/>
                <w:szCs w:val="24"/>
              </w:rPr>
            </w:pPr>
            <w:r w:rsidRPr="00E7793D">
              <w:rPr>
                <w:sz w:val="24"/>
                <w:szCs w:val="24"/>
              </w:rPr>
              <w:t>3</w:t>
            </w:r>
          </w:p>
        </w:tc>
      </w:tr>
      <w:tr w:rsidR="00F00BCC" w:rsidRPr="00E7793D" w:rsidTr="00E7793D">
        <w:trPr>
          <w:trHeight w:val="270"/>
        </w:trPr>
        <w:tc>
          <w:tcPr>
            <w:tcW w:w="1259" w:type="dxa"/>
          </w:tcPr>
          <w:p w:rsidR="00F00BCC" w:rsidRPr="00E7793D" w:rsidRDefault="00F00BCC" w:rsidP="00E7793D">
            <w:pPr>
              <w:pStyle w:val="TableParagraph"/>
              <w:tabs>
                <w:tab w:val="left" w:pos="851"/>
              </w:tabs>
              <w:ind w:left="125"/>
              <w:jc w:val="both"/>
              <w:rPr>
                <w:sz w:val="24"/>
                <w:szCs w:val="24"/>
              </w:rPr>
            </w:pPr>
            <w:r w:rsidRPr="00E7793D">
              <w:rPr>
                <w:sz w:val="24"/>
                <w:szCs w:val="24"/>
              </w:rPr>
              <w:t>г.</w:t>
            </w:r>
          </w:p>
        </w:tc>
        <w:tc>
          <w:tcPr>
            <w:tcW w:w="1222" w:type="dxa"/>
          </w:tcPr>
          <w:p w:rsidR="00F00BCC" w:rsidRPr="00E7793D" w:rsidRDefault="00F00BCC" w:rsidP="00E7793D">
            <w:pPr>
              <w:pStyle w:val="TableParagraph"/>
              <w:tabs>
                <w:tab w:val="left" w:pos="851"/>
              </w:tabs>
              <w:ind w:left="125"/>
              <w:jc w:val="both"/>
              <w:rPr>
                <w:sz w:val="24"/>
                <w:szCs w:val="24"/>
              </w:rPr>
            </w:pPr>
            <w:r w:rsidRPr="00E7793D">
              <w:rPr>
                <w:sz w:val="24"/>
                <w:szCs w:val="24"/>
              </w:rPr>
              <w:t>8</w:t>
            </w:r>
          </w:p>
        </w:tc>
      </w:tr>
    </w:tbl>
    <w:p w:rsidR="00E7793D" w:rsidRDefault="00F00BCC" w:rsidP="002B22D1">
      <w:pPr>
        <w:pStyle w:val="ab"/>
        <w:widowControl w:val="0"/>
        <w:numPr>
          <w:ilvl w:val="0"/>
          <w:numId w:val="27"/>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Проверка полномочий пользователя при его обращении к данным называется: </w:t>
      </w:r>
    </w:p>
    <w:p w:rsidR="00F00BCC" w:rsidRPr="00E7793D" w:rsidRDefault="00F00BCC" w:rsidP="00E7793D">
      <w:pPr>
        <w:pStyle w:val="ab"/>
        <w:widowControl w:val="0"/>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lastRenderedPageBreak/>
        <w:t xml:space="preserve">а. </w:t>
      </w:r>
      <w:proofErr w:type="spellStart"/>
      <w:r w:rsidRPr="00E7793D">
        <w:rPr>
          <w:rFonts w:ascii="Times New Roman" w:hAnsi="Times New Roman" w:cs="Times New Roman"/>
          <w:sz w:val="24"/>
          <w:szCs w:val="24"/>
          <w:lang w:val="ru-RU"/>
        </w:rPr>
        <w:t>Контролемдоступа</w:t>
      </w:r>
      <w:proofErr w:type="spellEnd"/>
    </w:p>
    <w:p w:rsidR="00F00BCC" w:rsidRPr="00E7793D" w:rsidRDefault="00F00BCC" w:rsidP="00E7793D">
      <w:pPr>
        <w:pStyle w:val="af4"/>
        <w:tabs>
          <w:tab w:val="left" w:pos="851"/>
        </w:tabs>
        <w:ind w:firstLine="709"/>
        <w:jc w:val="both"/>
        <w:rPr>
          <w:lang w:val="ru-RU"/>
        </w:rPr>
      </w:pPr>
      <w:r w:rsidRPr="00E7793D">
        <w:rPr>
          <w:lang w:val="ru-RU"/>
        </w:rPr>
        <w:t>б</w:t>
      </w:r>
      <w:proofErr w:type="gramStart"/>
      <w:r w:rsidRPr="00E7793D">
        <w:rPr>
          <w:lang w:val="ru-RU"/>
        </w:rPr>
        <w:t>.А</w:t>
      </w:r>
      <w:proofErr w:type="gramEnd"/>
      <w:r w:rsidRPr="00E7793D">
        <w:rPr>
          <w:lang w:val="ru-RU"/>
        </w:rPr>
        <w:t>утентификацией</w:t>
      </w:r>
    </w:p>
    <w:p w:rsidR="00F00BCC"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xml:space="preserve">. </w:t>
      </w:r>
      <w:proofErr w:type="gramStart"/>
      <w:r w:rsidRPr="00E7793D">
        <w:rPr>
          <w:lang w:val="ru-RU"/>
        </w:rPr>
        <w:t>Обеспечением</w:t>
      </w:r>
      <w:proofErr w:type="gramEnd"/>
      <w:r w:rsidRPr="00E7793D">
        <w:rPr>
          <w:lang w:val="ru-RU"/>
        </w:rPr>
        <w:t xml:space="preserve"> целостности данных</w:t>
      </w:r>
    </w:p>
    <w:p w:rsidR="00E7793D" w:rsidRPr="00E7793D" w:rsidRDefault="00E7793D" w:rsidP="00E7793D">
      <w:pPr>
        <w:pStyle w:val="af4"/>
        <w:tabs>
          <w:tab w:val="left" w:pos="851"/>
        </w:tabs>
        <w:ind w:firstLine="709"/>
        <w:jc w:val="both"/>
        <w:rPr>
          <w:lang w:val="ru-RU"/>
        </w:rPr>
      </w:pPr>
    </w:p>
    <w:p w:rsidR="00F00BCC" w:rsidRPr="00E7793D" w:rsidRDefault="00F00BCC" w:rsidP="00E7793D">
      <w:pPr>
        <w:pStyle w:val="41"/>
        <w:tabs>
          <w:tab w:val="left" w:pos="851"/>
        </w:tabs>
        <w:ind w:left="0" w:firstLine="709"/>
        <w:jc w:val="both"/>
      </w:pPr>
      <w:r w:rsidRPr="00E7793D">
        <w:rPr>
          <w:u w:val="thick"/>
        </w:rPr>
        <w:t>ВСТАВИТЬ ПРОПУЩЕННОЕ СЛОВО</w:t>
      </w:r>
    </w:p>
    <w:p w:rsidR="00F00BCC" w:rsidRPr="00E7793D" w:rsidRDefault="00F00BCC" w:rsidP="002B22D1">
      <w:pPr>
        <w:pStyle w:val="ab"/>
        <w:widowControl w:val="0"/>
        <w:numPr>
          <w:ilvl w:val="0"/>
          <w:numId w:val="26"/>
        </w:numPr>
        <w:tabs>
          <w:tab w:val="left" w:pos="284"/>
          <w:tab w:val="left" w:pos="851"/>
          <w:tab w:val="left" w:pos="1104"/>
          <w:tab w:val="left" w:pos="2543"/>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u w:val="single"/>
          <w:lang w:val="ru-RU"/>
        </w:rPr>
        <w:tab/>
      </w:r>
      <w:r w:rsidRPr="00E7793D">
        <w:rPr>
          <w:rFonts w:ascii="Times New Roman" w:hAnsi="Times New Roman" w:cs="Times New Roman"/>
          <w:b/>
          <w:sz w:val="24"/>
          <w:szCs w:val="24"/>
          <w:u w:val="single"/>
          <w:lang w:val="ru-RU"/>
        </w:rPr>
        <w:t xml:space="preserve"> </w:t>
      </w:r>
      <w:r w:rsidRPr="00E7793D">
        <w:rPr>
          <w:rFonts w:ascii="Times New Roman" w:hAnsi="Times New Roman" w:cs="Times New Roman"/>
          <w:sz w:val="24"/>
          <w:szCs w:val="24"/>
          <w:lang w:val="ru-RU"/>
        </w:rPr>
        <w:t>редактор – это программа, предназначена для создания, редактирования и форматирования текстовой информации.</w:t>
      </w:r>
    </w:p>
    <w:p w:rsidR="00F00BCC" w:rsidRPr="00E7793D" w:rsidRDefault="00F00BCC" w:rsidP="00E7793D">
      <w:pPr>
        <w:pStyle w:val="af4"/>
        <w:tabs>
          <w:tab w:val="left" w:pos="284"/>
          <w:tab w:val="left" w:pos="851"/>
        </w:tabs>
        <w:ind w:firstLine="709"/>
        <w:jc w:val="both"/>
        <w:rPr>
          <w:lang w:val="ru-RU"/>
        </w:rPr>
      </w:pPr>
    </w:p>
    <w:p w:rsidR="00F00BCC" w:rsidRPr="00E7793D" w:rsidRDefault="00F00BCC" w:rsidP="002B22D1">
      <w:pPr>
        <w:pStyle w:val="ab"/>
        <w:widowControl w:val="0"/>
        <w:numPr>
          <w:ilvl w:val="0"/>
          <w:numId w:val="26"/>
        </w:numPr>
        <w:tabs>
          <w:tab w:val="left" w:pos="284"/>
          <w:tab w:val="left" w:pos="851"/>
          <w:tab w:val="left" w:pos="1082"/>
          <w:tab w:val="left" w:pos="7974"/>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Программа для просмотра</w:t>
      </w:r>
      <w:proofErr w:type="gramStart"/>
      <w:r w:rsidRPr="00E7793D">
        <w:rPr>
          <w:rFonts w:ascii="Times New Roman" w:hAnsi="Times New Roman" w:cs="Times New Roman"/>
          <w:sz w:val="24"/>
          <w:szCs w:val="24"/>
        </w:rPr>
        <w:t>WEB</w:t>
      </w:r>
      <w:proofErr w:type="gramEnd"/>
      <w:r w:rsidRPr="00E7793D">
        <w:rPr>
          <w:rFonts w:ascii="Times New Roman" w:hAnsi="Times New Roman" w:cs="Times New Roman"/>
          <w:sz w:val="24"/>
          <w:szCs w:val="24"/>
          <w:lang w:val="ru-RU"/>
        </w:rPr>
        <w:t>-страниц называется ________.</w:t>
      </w:r>
    </w:p>
    <w:p w:rsidR="00F00BCC" w:rsidRPr="00E7793D" w:rsidRDefault="00F00BCC" w:rsidP="00E7793D">
      <w:pPr>
        <w:pStyle w:val="af4"/>
        <w:tabs>
          <w:tab w:val="left" w:pos="284"/>
          <w:tab w:val="left" w:pos="851"/>
        </w:tabs>
        <w:ind w:firstLine="709"/>
        <w:jc w:val="both"/>
        <w:rPr>
          <w:lang w:val="ru-RU"/>
        </w:rPr>
      </w:pPr>
    </w:p>
    <w:p w:rsidR="00F00BCC" w:rsidRDefault="00F00BCC" w:rsidP="002B22D1">
      <w:pPr>
        <w:pStyle w:val="ab"/>
        <w:widowControl w:val="0"/>
        <w:numPr>
          <w:ilvl w:val="0"/>
          <w:numId w:val="26"/>
        </w:numPr>
        <w:tabs>
          <w:tab w:val="left" w:pos="284"/>
          <w:tab w:val="left" w:pos="851"/>
          <w:tab w:val="left" w:pos="1084"/>
          <w:tab w:val="left" w:pos="5423"/>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В электронной таблице выделена группа ячеек А</w:t>
      </w:r>
      <w:proofErr w:type="gramStart"/>
      <w:r w:rsidRPr="00E7793D">
        <w:rPr>
          <w:rFonts w:ascii="Times New Roman" w:hAnsi="Times New Roman" w:cs="Times New Roman"/>
          <w:sz w:val="24"/>
          <w:szCs w:val="24"/>
          <w:lang w:val="ru-RU"/>
        </w:rPr>
        <w:t>1</w:t>
      </w:r>
      <w:proofErr w:type="gramEnd"/>
      <w:r w:rsidRPr="00E7793D">
        <w:rPr>
          <w:rFonts w:ascii="Times New Roman" w:hAnsi="Times New Roman" w:cs="Times New Roman"/>
          <w:sz w:val="24"/>
          <w:szCs w:val="24"/>
          <w:lang w:val="ru-RU"/>
        </w:rPr>
        <w:t>:С</w:t>
      </w:r>
      <w:proofErr w:type="gramStart"/>
      <w:r w:rsidRPr="00E7793D">
        <w:rPr>
          <w:rFonts w:ascii="Times New Roman" w:hAnsi="Times New Roman" w:cs="Times New Roman"/>
          <w:sz w:val="24"/>
          <w:szCs w:val="24"/>
          <w:lang w:val="ru-RU"/>
        </w:rPr>
        <w:t>2</w:t>
      </w:r>
      <w:proofErr w:type="gramEnd"/>
      <w:r w:rsidRPr="00E7793D">
        <w:rPr>
          <w:rFonts w:ascii="Times New Roman" w:hAnsi="Times New Roman" w:cs="Times New Roman"/>
          <w:sz w:val="24"/>
          <w:szCs w:val="24"/>
          <w:lang w:val="ru-RU"/>
        </w:rPr>
        <w:t xml:space="preserve">. </w:t>
      </w:r>
      <w:proofErr w:type="gramStart"/>
      <w:r w:rsidRPr="00E7793D">
        <w:rPr>
          <w:rFonts w:ascii="Times New Roman" w:hAnsi="Times New Roman" w:cs="Times New Roman"/>
          <w:sz w:val="24"/>
          <w:szCs w:val="24"/>
          <w:lang w:val="ru-RU"/>
        </w:rPr>
        <w:t>Определите сколько ячеек входит</w:t>
      </w:r>
      <w:proofErr w:type="gramEnd"/>
      <w:r w:rsidRPr="00E7793D">
        <w:rPr>
          <w:rFonts w:ascii="Times New Roman" w:hAnsi="Times New Roman" w:cs="Times New Roman"/>
          <w:sz w:val="24"/>
          <w:szCs w:val="24"/>
          <w:lang w:val="ru-RU"/>
        </w:rPr>
        <w:t xml:space="preserve"> в эту группу. Запишите</w:t>
      </w:r>
      <w:r w:rsidR="00E7793D">
        <w:rPr>
          <w:rFonts w:ascii="Times New Roman" w:hAnsi="Times New Roman" w:cs="Times New Roman"/>
          <w:sz w:val="24"/>
          <w:szCs w:val="24"/>
          <w:lang w:val="ru-RU"/>
        </w:rPr>
        <w:t xml:space="preserve"> </w:t>
      </w:r>
      <w:r w:rsidRPr="00E7793D">
        <w:rPr>
          <w:rFonts w:ascii="Times New Roman" w:hAnsi="Times New Roman" w:cs="Times New Roman"/>
          <w:sz w:val="24"/>
          <w:szCs w:val="24"/>
          <w:lang w:val="ru-RU"/>
        </w:rPr>
        <w:t xml:space="preserve">ответ: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w:t>
      </w:r>
    </w:p>
    <w:p w:rsidR="00E7793D" w:rsidRPr="00E7793D" w:rsidRDefault="00E7793D" w:rsidP="00E7793D">
      <w:pPr>
        <w:pStyle w:val="ab"/>
        <w:widowControl w:val="0"/>
        <w:tabs>
          <w:tab w:val="left" w:pos="284"/>
          <w:tab w:val="left" w:pos="851"/>
          <w:tab w:val="left" w:pos="1084"/>
          <w:tab w:val="left" w:pos="5423"/>
        </w:tabs>
        <w:autoSpaceDE w:val="0"/>
        <w:autoSpaceDN w:val="0"/>
        <w:spacing w:before="0" w:after="0"/>
        <w:ind w:left="0" w:firstLine="709"/>
        <w:contextualSpacing w:val="0"/>
        <w:jc w:val="both"/>
        <w:rPr>
          <w:rFonts w:ascii="Times New Roman" w:hAnsi="Times New Roman" w:cs="Times New Roman"/>
          <w:sz w:val="24"/>
          <w:szCs w:val="24"/>
          <w:lang w:val="ru-RU"/>
        </w:rPr>
      </w:pPr>
    </w:p>
    <w:p w:rsidR="00F00BCC" w:rsidRPr="00E7793D" w:rsidRDefault="00F00BCC" w:rsidP="00E7793D">
      <w:pPr>
        <w:pStyle w:val="41"/>
        <w:tabs>
          <w:tab w:val="left" w:pos="851"/>
        </w:tabs>
        <w:ind w:left="0" w:firstLine="709"/>
        <w:jc w:val="both"/>
      </w:pPr>
      <w:r w:rsidRPr="00E7793D">
        <w:rPr>
          <w:u w:val="thick"/>
        </w:rPr>
        <w:t>ВОПРОСЫ НА УСТАНОВЛЕНИЕ СООТВЕТСТВИЯ</w:t>
      </w:r>
    </w:p>
    <w:p w:rsidR="00F00BCC" w:rsidRPr="00E7793D" w:rsidRDefault="00F00BCC" w:rsidP="002B22D1">
      <w:pPr>
        <w:pStyle w:val="ab"/>
        <w:widowControl w:val="0"/>
        <w:numPr>
          <w:ilvl w:val="0"/>
          <w:numId w:val="25"/>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Определите соответствие между программой и ее</w:t>
      </w:r>
      <w:r w:rsidR="00E7793D">
        <w:rPr>
          <w:rFonts w:ascii="Times New Roman" w:hAnsi="Times New Roman" w:cs="Times New Roman"/>
          <w:sz w:val="24"/>
          <w:szCs w:val="24"/>
          <w:lang w:val="ru-RU"/>
        </w:rPr>
        <w:t xml:space="preserve"> </w:t>
      </w:r>
      <w:r w:rsidRPr="00E7793D">
        <w:rPr>
          <w:rFonts w:ascii="Times New Roman" w:hAnsi="Times New Roman" w:cs="Times New Roman"/>
          <w:sz w:val="24"/>
          <w:szCs w:val="24"/>
          <w:lang w:val="ru-RU"/>
        </w:rPr>
        <w:t>функцией:</w:t>
      </w:r>
    </w:p>
    <w:tbl>
      <w:tblPr>
        <w:tblStyle w:val="TableNormal"/>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E7793D" w:rsidTr="00E7793D">
        <w:trPr>
          <w:trHeight w:val="518"/>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Создание</w:t>
            </w:r>
            <w:proofErr w:type="spellEnd"/>
            <w:r w:rsidRPr="00E7793D">
              <w:rPr>
                <w:sz w:val="24"/>
                <w:szCs w:val="24"/>
              </w:rPr>
              <w:t xml:space="preserve"> </w:t>
            </w:r>
            <w:proofErr w:type="spellStart"/>
            <w:r w:rsidRPr="00E7793D">
              <w:rPr>
                <w:sz w:val="24"/>
                <w:szCs w:val="24"/>
              </w:rPr>
              <w:t>презентаций</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w w:val="99"/>
                <w:sz w:val="24"/>
                <w:szCs w:val="24"/>
              </w:rPr>
              <w:t>A</w:t>
            </w:r>
          </w:p>
        </w:tc>
        <w:tc>
          <w:tcPr>
            <w:tcW w:w="4917" w:type="dxa"/>
          </w:tcPr>
          <w:p w:rsidR="00F00BCC" w:rsidRPr="00E7793D" w:rsidRDefault="00F00BCC" w:rsidP="00DA2E6F">
            <w:pPr>
              <w:pStyle w:val="TableParagraph"/>
              <w:tabs>
                <w:tab w:val="left" w:pos="851"/>
              </w:tabs>
              <w:jc w:val="both"/>
              <w:rPr>
                <w:sz w:val="24"/>
                <w:szCs w:val="24"/>
              </w:rPr>
            </w:pPr>
            <w:r w:rsidRPr="00E7793D">
              <w:rPr>
                <w:sz w:val="24"/>
                <w:szCs w:val="24"/>
              </w:rPr>
              <w:t>Microsoft Word</w:t>
            </w:r>
          </w:p>
        </w:tc>
      </w:tr>
      <w:tr w:rsidR="00F00BCC" w:rsidRPr="00E7793D" w:rsidTr="00E7793D">
        <w:trPr>
          <w:trHeight w:val="517"/>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Текстовый</w:t>
            </w:r>
            <w:proofErr w:type="spellEnd"/>
            <w:r w:rsidRPr="00E7793D">
              <w:rPr>
                <w:sz w:val="24"/>
                <w:szCs w:val="24"/>
              </w:rPr>
              <w:t xml:space="preserve"> </w:t>
            </w:r>
            <w:proofErr w:type="spellStart"/>
            <w:r w:rsidRPr="00E7793D">
              <w:rPr>
                <w:sz w:val="24"/>
                <w:szCs w:val="24"/>
              </w:rPr>
              <w:t>редактор</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DA2E6F">
            <w:pPr>
              <w:pStyle w:val="TableParagraph"/>
              <w:tabs>
                <w:tab w:val="left" w:pos="851"/>
              </w:tabs>
              <w:jc w:val="both"/>
              <w:rPr>
                <w:sz w:val="24"/>
                <w:szCs w:val="24"/>
              </w:rPr>
            </w:pPr>
            <w:r w:rsidRPr="00E7793D">
              <w:rPr>
                <w:sz w:val="24"/>
                <w:szCs w:val="24"/>
              </w:rPr>
              <w:t>Microsoft Excel</w:t>
            </w:r>
          </w:p>
        </w:tc>
      </w:tr>
      <w:tr w:rsidR="00F00BCC" w:rsidRPr="00E7793D" w:rsidTr="00E7793D">
        <w:trPr>
          <w:trHeight w:val="515"/>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Создание</w:t>
            </w:r>
            <w:proofErr w:type="spellEnd"/>
            <w:r w:rsidRPr="00E7793D">
              <w:rPr>
                <w:sz w:val="24"/>
                <w:szCs w:val="24"/>
              </w:rPr>
              <w:t xml:space="preserve"> </w:t>
            </w:r>
            <w:proofErr w:type="spellStart"/>
            <w:r w:rsidRPr="00E7793D">
              <w:rPr>
                <w:sz w:val="24"/>
                <w:szCs w:val="24"/>
              </w:rPr>
              <w:t>публикаций</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DA2E6F">
            <w:pPr>
              <w:pStyle w:val="TableParagraph"/>
              <w:tabs>
                <w:tab w:val="left" w:pos="851"/>
              </w:tabs>
              <w:jc w:val="both"/>
              <w:rPr>
                <w:sz w:val="24"/>
                <w:szCs w:val="24"/>
              </w:rPr>
            </w:pPr>
            <w:r w:rsidRPr="00E7793D">
              <w:rPr>
                <w:sz w:val="24"/>
                <w:szCs w:val="24"/>
              </w:rPr>
              <w:t>Microsoft PowerPoint</w:t>
            </w:r>
          </w:p>
        </w:tc>
      </w:tr>
      <w:tr w:rsidR="00F00BCC" w:rsidRPr="00E7793D" w:rsidTr="00E7793D">
        <w:trPr>
          <w:trHeight w:val="517"/>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Редакторэлектронных</w:t>
            </w:r>
            <w:proofErr w:type="spellEnd"/>
            <w:r w:rsidRPr="00E7793D">
              <w:rPr>
                <w:sz w:val="24"/>
                <w:szCs w:val="24"/>
              </w:rPr>
              <w:t xml:space="preserve"> </w:t>
            </w:r>
            <w:proofErr w:type="spellStart"/>
            <w:r w:rsidRPr="00E7793D">
              <w:rPr>
                <w:sz w:val="24"/>
                <w:szCs w:val="24"/>
              </w:rPr>
              <w:t>таблиц</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DA2E6F">
            <w:pPr>
              <w:pStyle w:val="TableParagraph"/>
              <w:tabs>
                <w:tab w:val="left" w:pos="851"/>
              </w:tabs>
              <w:jc w:val="both"/>
              <w:rPr>
                <w:sz w:val="24"/>
                <w:szCs w:val="24"/>
              </w:rPr>
            </w:pPr>
            <w:r w:rsidRPr="00E7793D">
              <w:rPr>
                <w:sz w:val="24"/>
                <w:szCs w:val="24"/>
              </w:rPr>
              <w:t>Microsoft Publisher</w:t>
            </w:r>
          </w:p>
        </w:tc>
      </w:tr>
    </w:tbl>
    <w:p w:rsidR="00F00BCC" w:rsidRPr="00E7793D" w:rsidRDefault="00F00BCC" w:rsidP="002B22D1">
      <w:pPr>
        <w:pStyle w:val="ab"/>
        <w:widowControl w:val="0"/>
        <w:numPr>
          <w:ilvl w:val="0"/>
          <w:numId w:val="25"/>
        </w:numPr>
        <w:tabs>
          <w:tab w:val="left" w:pos="851"/>
          <w:tab w:val="left" w:pos="1118"/>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Определите соответствие между комбинацией клавиш на клавиатуре и выполняемым действием:</w:t>
      </w:r>
    </w:p>
    <w:tbl>
      <w:tblPr>
        <w:tblStyle w:val="TableNormal"/>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E7793D" w:rsidTr="00E7793D">
        <w:trPr>
          <w:trHeight w:val="518"/>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Сохранить</w:t>
            </w:r>
            <w:proofErr w:type="spellEnd"/>
            <w:r w:rsidRPr="00E7793D">
              <w:rPr>
                <w:sz w:val="24"/>
                <w:szCs w:val="24"/>
              </w:rPr>
              <w:t xml:space="preserve"> </w:t>
            </w:r>
            <w:proofErr w:type="spellStart"/>
            <w:r w:rsidRPr="00E7793D">
              <w:rPr>
                <w:sz w:val="24"/>
                <w:szCs w:val="24"/>
              </w:rPr>
              <w:t>документ</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w w:val="99"/>
                <w:sz w:val="24"/>
                <w:szCs w:val="24"/>
              </w:rPr>
              <w:t>A</w:t>
            </w:r>
          </w:p>
        </w:tc>
        <w:tc>
          <w:tcPr>
            <w:tcW w:w="4917"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Ctrl+Esc</w:t>
            </w:r>
            <w:proofErr w:type="spellEnd"/>
          </w:p>
        </w:tc>
      </w:tr>
      <w:tr w:rsidR="00F00BCC" w:rsidRPr="00E7793D" w:rsidTr="00E7793D">
        <w:trPr>
          <w:trHeight w:val="517"/>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Закрыть</w:t>
            </w:r>
            <w:proofErr w:type="spellEnd"/>
            <w:r w:rsidRPr="00E7793D">
              <w:rPr>
                <w:sz w:val="24"/>
                <w:szCs w:val="24"/>
              </w:rPr>
              <w:t xml:space="preserve"> </w:t>
            </w:r>
            <w:proofErr w:type="spellStart"/>
            <w:r w:rsidRPr="00E7793D">
              <w:rPr>
                <w:sz w:val="24"/>
                <w:szCs w:val="24"/>
              </w:rPr>
              <w:t>активное</w:t>
            </w:r>
            <w:proofErr w:type="spellEnd"/>
            <w:r w:rsidRPr="00E7793D">
              <w:rPr>
                <w:sz w:val="24"/>
                <w:szCs w:val="24"/>
              </w:rPr>
              <w:t xml:space="preserve"> </w:t>
            </w:r>
            <w:proofErr w:type="spellStart"/>
            <w:r w:rsidRPr="00E7793D">
              <w:rPr>
                <w:sz w:val="24"/>
                <w:szCs w:val="24"/>
              </w:rPr>
              <w:t>окно</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Ctrl+S</w:t>
            </w:r>
            <w:proofErr w:type="spellEnd"/>
          </w:p>
        </w:tc>
      </w:tr>
      <w:tr w:rsidR="00F00BCC" w:rsidRPr="00E7793D" w:rsidTr="00E7793D">
        <w:trPr>
          <w:trHeight w:val="518"/>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Открыть</w:t>
            </w:r>
            <w:proofErr w:type="spellEnd"/>
            <w:r w:rsidRPr="00E7793D">
              <w:rPr>
                <w:sz w:val="24"/>
                <w:szCs w:val="24"/>
              </w:rPr>
              <w:t xml:space="preserve"> </w:t>
            </w:r>
            <w:proofErr w:type="spellStart"/>
            <w:r w:rsidRPr="00E7793D">
              <w:rPr>
                <w:sz w:val="24"/>
                <w:szCs w:val="24"/>
              </w:rPr>
              <w:t>меню</w:t>
            </w:r>
            <w:proofErr w:type="spellEnd"/>
            <w:r w:rsidRPr="00E7793D">
              <w:rPr>
                <w:sz w:val="24"/>
                <w:szCs w:val="24"/>
              </w:rPr>
              <w:t xml:space="preserve"> «</w:t>
            </w:r>
            <w:proofErr w:type="spellStart"/>
            <w:r w:rsidRPr="00E7793D">
              <w:rPr>
                <w:sz w:val="24"/>
                <w:szCs w:val="24"/>
              </w:rPr>
              <w:t>Пуск</w:t>
            </w:r>
            <w:proofErr w:type="spellEnd"/>
            <w:r w:rsidRPr="00E7793D">
              <w:rPr>
                <w:sz w:val="24"/>
                <w:szCs w:val="24"/>
              </w:rPr>
              <w:t>»</w:t>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Ctrl+C</w:t>
            </w:r>
            <w:proofErr w:type="spellEnd"/>
          </w:p>
        </w:tc>
      </w:tr>
      <w:tr w:rsidR="00F00BCC" w:rsidRPr="00E7793D" w:rsidTr="00E7793D">
        <w:trPr>
          <w:trHeight w:val="515"/>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Скопировать</w:t>
            </w:r>
            <w:proofErr w:type="spellEnd"/>
            <w:r w:rsidRPr="00E7793D">
              <w:rPr>
                <w:sz w:val="24"/>
                <w:szCs w:val="24"/>
              </w:rPr>
              <w:t xml:space="preserve"> </w:t>
            </w:r>
            <w:proofErr w:type="spellStart"/>
            <w:r w:rsidRPr="00E7793D">
              <w:rPr>
                <w:sz w:val="24"/>
                <w:szCs w:val="24"/>
              </w:rPr>
              <w:t>объект</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DA2E6F">
            <w:pPr>
              <w:pStyle w:val="TableParagraph"/>
              <w:tabs>
                <w:tab w:val="left" w:pos="851"/>
              </w:tabs>
              <w:jc w:val="both"/>
              <w:rPr>
                <w:sz w:val="24"/>
                <w:szCs w:val="24"/>
              </w:rPr>
            </w:pPr>
            <w:r w:rsidRPr="00E7793D">
              <w:rPr>
                <w:sz w:val="24"/>
                <w:szCs w:val="24"/>
              </w:rPr>
              <w:t>Alt+F4</w:t>
            </w:r>
          </w:p>
        </w:tc>
      </w:tr>
    </w:tbl>
    <w:p w:rsidR="00F00BCC" w:rsidRPr="00E7793D" w:rsidRDefault="00F00BCC" w:rsidP="002B22D1">
      <w:pPr>
        <w:pStyle w:val="ab"/>
        <w:widowControl w:val="0"/>
        <w:numPr>
          <w:ilvl w:val="0"/>
          <w:numId w:val="25"/>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Определите соответствие между расширением файла и </w:t>
      </w:r>
      <w:proofErr w:type="spellStart"/>
      <w:r w:rsidRPr="00E7793D">
        <w:rPr>
          <w:rFonts w:ascii="Times New Roman" w:hAnsi="Times New Roman" w:cs="Times New Roman"/>
          <w:sz w:val="24"/>
          <w:szCs w:val="24"/>
          <w:lang w:val="ru-RU"/>
        </w:rPr>
        <w:t>егосодержанием</w:t>
      </w:r>
      <w:proofErr w:type="spellEnd"/>
      <w:r w:rsidRPr="00E7793D">
        <w:rPr>
          <w:rFonts w:ascii="Times New Roman" w:hAnsi="Times New Roman" w:cs="Times New Roman"/>
          <w:sz w:val="24"/>
          <w:szCs w:val="24"/>
          <w:lang w:val="ru-RU"/>
        </w:rPr>
        <w:t>:</w:t>
      </w:r>
    </w:p>
    <w:tbl>
      <w:tblPr>
        <w:tblStyle w:val="TableNormal"/>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E7793D" w:rsidTr="00DA2E6F">
        <w:trPr>
          <w:trHeight w:val="518"/>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DA2E6F">
            <w:pPr>
              <w:pStyle w:val="TableParagraph"/>
              <w:tabs>
                <w:tab w:val="left" w:pos="851"/>
              </w:tabs>
              <w:jc w:val="both"/>
              <w:rPr>
                <w:sz w:val="24"/>
                <w:szCs w:val="24"/>
              </w:rPr>
            </w:pPr>
            <w:r w:rsidRPr="00E7793D">
              <w:rPr>
                <w:sz w:val="24"/>
                <w:szCs w:val="24"/>
              </w:rPr>
              <w:t>.exe</w:t>
            </w:r>
          </w:p>
        </w:tc>
        <w:tc>
          <w:tcPr>
            <w:tcW w:w="391" w:type="dxa"/>
          </w:tcPr>
          <w:p w:rsidR="00F00BCC" w:rsidRPr="00E7793D" w:rsidRDefault="00F00BCC" w:rsidP="00DA2E6F">
            <w:pPr>
              <w:pStyle w:val="TableParagraph"/>
              <w:tabs>
                <w:tab w:val="left" w:pos="851"/>
              </w:tabs>
              <w:jc w:val="both"/>
              <w:rPr>
                <w:sz w:val="24"/>
                <w:szCs w:val="24"/>
              </w:rPr>
            </w:pPr>
            <w:r w:rsidRPr="00E7793D">
              <w:rPr>
                <w:w w:val="99"/>
                <w:sz w:val="24"/>
                <w:szCs w:val="24"/>
              </w:rPr>
              <w:t>A</w:t>
            </w:r>
          </w:p>
        </w:tc>
        <w:tc>
          <w:tcPr>
            <w:tcW w:w="4917"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Изображение</w:t>
            </w:r>
            <w:proofErr w:type="spellEnd"/>
          </w:p>
        </w:tc>
      </w:tr>
      <w:tr w:rsidR="00F00BCC" w:rsidRPr="00E7793D" w:rsidTr="00DA2E6F">
        <w:trPr>
          <w:trHeight w:val="563"/>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DA2E6F">
            <w:pPr>
              <w:pStyle w:val="TableParagraph"/>
              <w:tabs>
                <w:tab w:val="left" w:pos="851"/>
              </w:tabs>
              <w:jc w:val="both"/>
              <w:rPr>
                <w:sz w:val="24"/>
                <w:szCs w:val="24"/>
              </w:rPr>
            </w:pPr>
            <w:r w:rsidRPr="00E7793D">
              <w:rPr>
                <w:sz w:val="24"/>
                <w:szCs w:val="24"/>
              </w:rPr>
              <w:t>.jpg</w:t>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Текст</w:t>
            </w:r>
            <w:proofErr w:type="spellEnd"/>
          </w:p>
        </w:tc>
      </w:tr>
      <w:tr w:rsidR="00F00BCC" w:rsidRPr="00E7793D" w:rsidTr="00DA2E6F">
        <w:trPr>
          <w:trHeight w:val="515"/>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DA2E6F">
            <w:pPr>
              <w:pStyle w:val="TableParagraph"/>
              <w:tabs>
                <w:tab w:val="left" w:pos="851"/>
              </w:tabs>
              <w:jc w:val="both"/>
              <w:rPr>
                <w:sz w:val="24"/>
                <w:szCs w:val="24"/>
              </w:rPr>
            </w:pPr>
            <w:r w:rsidRPr="00E7793D">
              <w:rPr>
                <w:sz w:val="24"/>
                <w:szCs w:val="24"/>
              </w:rPr>
              <w:t>.doc</w:t>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Музыка</w:t>
            </w:r>
            <w:proofErr w:type="spellEnd"/>
          </w:p>
        </w:tc>
      </w:tr>
      <w:tr w:rsidR="00F00BCC" w:rsidRPr="00E7793D" w:rsidTr="00DA2E6F">
        <w:trPr>
          <w:trHeight w:val="518"/>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DA2E6F">
            <w:pPr>
              <w:pStyle w:val="TableParagraph"/>
              <w:tabs>
                <w:tab w:val="left" w:pos="851"/>
              </w:tabs>
              <w:jc w:val="both"/>
              <w:rPr>
                <w:sz w:val="24"/>
                <w:szCs w:val="24"/>
              </w:rPr>
            </w:pPr>
            <w:r w:rsidRPr="00E7793D">
              <w:rPr>
                <w:sz w:val="24"/>
                <w:szCs w:val="24"/>
              </w:rPr>
              <w:t>.mp3</w:t>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Программа</w:t>
            </w:r>
            <w:proofErr w:type="spellEnd"/>
          </w:p>
        </w:tc>
      </w:tr>
    </w:tbl>
    <w:p w:rsidR="00F00BCC" w:rsidRPr="00E7793D" w:rsidRDefault="00F00BCC" w:rsidP="00E7793D">
      <w:pPr>
        <w:pStyle w:val="af4"/>
        <w:tabs>
          <w:tab w:val="left" w:pos="851"/>
        </w:tabs>
        <w:ind w:firstLine="709"/>
        <w:jc w:val="both"/>
      </w:pPr>
    </w:p>
    <w:p w:rsidR="00F00BCC" w:rsidRPr="00E7793D" w:rsidRDefault="00F00BCC" w:rsidP="00E7793D">
      <w:pPr>
        <w:pStyle w:val="41"/>
        <w:tabs>
          <w:tab w:val="left" w:pos="851"/>
        </w:tabs>
        <w:ind w:left="0" w:firstLine="709"/>
        <w:jc w:val="both"/>
        <w:rPr>
          <w:lang w:val="ru-RU"/>
        </w:rPr>
      </w:pPr>
      <w:r w:rsidRPr="00E7793D">
        <w:rPr>
          <w:u w:val="thick"/>
          <w:lang w:val="ru-RU"/>
        </w:rPr>
        <w:t>ВОПРОСЫ НА УСТАНОВЛЕНИЕ ПОСЛЕДОВАТЕЛЬНОСТИ ДЕЙСВИЙ</w:t>
      </w:r>
    </w:p>
    <w:p w:rsidR="00F00BCC" w:rsidRPr="00E7793D" w:rsidRDefault="00F00BCC" w:rsidP="002B22D1">
      <w:pPr>
        <w:pStyle w:val="ab"/>
        <w:widowControl w:val="0"/>
        <w:numPr>
          <w:ilvl w:val="0"/>
          <w:numId w:val="24"/>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Установите последовательность перемещения фрагмента текста в </w:t>
      </w:r>
      <w:r w:rsidRPr="00E7793D">
        <w:rPr>
          <w:rFonts w:ascii="Times New Roman" w:hAnsi="Times New Roman" w:cs="Times New Roman"/>
          <w:sz w:val="24"/>
          <w:szCs w:val="24"/>
        </w:rPr>
        <w:t>MSWord</w:t>
      </w:r>
      <w:r w:rsidRPr="00E7793D">
        <w:rPr>
          <w:rFonts w:ascii="Times New Roman" w:hAnsi="Times New Roman" w:cs="Times New Roman"/>
          <w:sz w:val="24"/>
          <w:szCs w:val="24"/>
          <w:lang w:val="ru-RU"/>
        </w:rPr>
        <w:t xml:space="preserve"> 2013: а. Щелчок по кнопке «Вырезать» панели инструментов «Главная»</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Выделить фрагмент текста</w:t>
      </w:r>
    </w:p>
    <w:p w:rsidR="00F00BCC" w:rsidRPr="00E7793D" w:rsidRDefault="00F00BCC" w:rsidP="00E7793D">
      <w:pPr>
        <w:pStyle w:val="af4"/>
        <w:tabs>
          <w:tab w:val="left" w:pos="851"/>
          <w:tab w:val="left" w:pos="1561"/>
        </w:tabs>
        <w:ind w:firstLine="709"/>
        <w:jc w:val="both"/>
        <w:rPr>
          <w:lang w:val="ru-RU"/>
        </w:rPr>
      </w:pPr>
      <w:r w:rsidRPr="00E7793D">
        <w:rPr>
          <w:lang w:val="ru-RU"/>
        </w:rPr>
        <w:t xml:space="preserve">в. Щелчок по кнопке «Вставить» панели инструментов «Главная» </w:t>
      </w:r>
      <w:proofErr w:type="gramStart"/>
      <w:r w:rsidRPr="00E7793D">
        <w:rPr>
          <w:lang w:val="ru-RU"/>
        </w:rPr>
        <w:t>г</w:t>
      </w:r>
      <w:proofErr w:type="gramEnd"/>
      <w:r w:rsidRPr="00E7793D">
        <w:rPr>
          <w:lang w:val="ru-RU"/>
        </w:rPr>
        <w:t>.</w:t>
      </w:r>
      <w:r w:rsidRPr="00E7793D">
        <w:rPr>
          <w:lang w:val="ru-RU"/>
        </w:rPr>
        <w:tab/>
        <w:t>Щелчком отметить место вставки</w:t>
      </w:r>
    </w:p>
    <w:p w:rsidR="00F00BCC" w:rsidRPr="00E7793D" w:rsidRDefault="00F00BCC" w:rsidP="00E7793D">
      <w:pPr>
        <w:pStyle w:val="af4"/>
        <w:tabs>
          <w:tab w:val="left" w:pos="851"/>
          <w:tab w:val="left" w:pos="1561"/>
        </w:tabs>
        <w:ind w:firstLine="709"/>
        <w:jc w:val="both"/>
        <w:rPr>
          <w:lang w:val="ru-RU"/>
        </w:rPr>
      </w:pPr>
    </w:p>
    <w:p w:rsidR="00F00BCC" w:rsidRPr="00E7793D" w:rsidRDefault="00F00BCC" w:rsidP="002B22D1">
      <w:pPr>
        <w:pStyle w:val="ab"/>
        <w:widowControl w:val="0"/>
        <w:numPr>
          <w:ilvl w:val="0"/>
          <w:numId w:val="24"/>
        </w:numPr>
        <w:tabs>
          <w:tab w:val="left" w:pos="851"/>
          <w:tab w:val="left" w:pos="1176"/>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Расположите в правильной последовательности основные этапы разработки базы данных:</w:t>
      </w:r>
    </w:p>
    <w:p w:rsidR="00F00BCC" w:rsidRPr="00E7793D" w:rsidRDefault="00F00BCC" w:rsidP="00E7793D">
      <w:pPr>
        <w:pStyle w:val="af4"/>
        <w:tabs>
          <w:tab w:val="left" w:pos="851"/>
        </w:tabs>
        <w:ind w:firstLine="709"/>
        <w:jc w:val="both"/>
        <w:rPr>
          <w:lang w:val="ru-RU"/>
        </w:rPr>
      </w:pPr>
      <w:r w:rsidRPr="00E7793D">
        <w:rPr>
          <w:lang w:val="ru-RU"/>
        </w:rPr>
        <w:t xml:space="preserve">а. Определение последовательности выполнения </w:t>
      </w:r>
      <w:proofErr w:type="gramStart"/>
      <w:r w:rsidRPr="00E7793D">
        <w:rPr>
          <w:lang w:val="ru-RU"/>
        </w:rPr>
        <w:t>задач б</w:t>
      </w:r>
      <w:proofErr w:type="gramEnd"/>
      <w:r w:rsidRPr="00E7793D">
        <w:rPr>
          <w:lang w:val="ru-RU"/>
        </w:rPr>
        <w:t>. Уточнение решаемых задач</w:t>
      </w:r>
    </w:p>
    <w:p w:rsidR="00F00BCC" w:rsidRPr="00E7793D" w:rsidRDefault="00F00BCC" w:rsidP="00E7793D">
      <w:pPr>
        <w:pStyle w:val="af4"/>
        <w:tabs>
          <w:tab w:val="left" w:pos="851"/>
          <w:tab w:val="left" w:pos="1561"/>
        </w:tabs>
        <w:ind w:firstLine="709"/>
        <w:jc w:val="both"/>
        <w:rPr>
          <w:lang w:val="ru-RU"/>
        </w:rPr>
      </w:pPr>
      <w:r w:rsidRPr="00E7793D">
        <w:rPr>
          <w:lang w:val="ru-RU"/>
        </w:rPr>
        <w:t xml:space="preserve">в. Определение структуры данных </w:t>
      </w:r>
      <w:proofErr w:type="gramStart"/>
      <w:r w:rsidRPr="00E7793D">
        <w:rPr>
          <w:lang w:val="ru-RU"/>
        </w:rPr>
        <w:t>г</w:t>
      </w:r>
      <w:proofErr w:type="gramEnd"/>
      <w:r w:rsidRPr="00E7793D">
        <w:rPr>
          <w:lang w:val="ru-RU"/>
        </w:rPr>
        <w:t>.</w:t>
      </w:r>
      <w:r w:rsidRPr="00E7793D">
        <w:rPr>
          <w:lang w:val="ru-RU"/>
        </w:rPr>
        <w:tab/>
        <w:t>Анализ данных</w:t>
      </w:r>
    </w:p>
    <w:p w:rsidR="00F00BCC" w:rsidRPr="00E7793D" w:rsidRDefault="00F00BCC" w:rsidP="00E7793D">
      <w:pPr>
        <w:pStyle w:val="af4"/>
        <w:tabs>
          <w:tab w:val="left" w:pos="851"/>
          <w:tab w:val="left" w:pos="1561"/>
        </w:tabs>
        <w:ind w:firstLine="709"/>
        <w:jc w:val="both"/>
        <w:rPr>
          <w:lang w:val="ru-RU"/>
        </w:rPr>
      </w:pPr>
    </w:p>
    <w:p w:rsidR="00F00BCC" w:rsidRPr="00E7793D" w:rsidRDefault="00F00BCC" w:rsidP="002B22D1">
      <w:pPr>
        <w:pStyle w:val="ab"/>
        <w:widowControl w:val="0"/>
        <w:numPr>
          <w:ilvl w:val="0"/>
          <w:numId w:val="24"/>
        </w:numPr>
        <w:tabs>
          <w:tab w:val="left" w:pos="851"/>
          <w:tab w:val="left" w:pos="1176"/>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Укажите в порядке возрастания объемы памяти:</w:t>
      </w:r>
    </w:p>
    <w:p w:rsidR="00F00BCC" w:rsidRPr="00E7793D" w:rsidRDefault="00DA2E6F" w:rsidP="00E7793D">
      <w:pPr>
        <w:pStyle w:val="af4"/>
        <w:tabs>
          <w:tab w:val="left" w:pos="851"/>
        </w:tabs>
        <w:ind w:firstLine="709"/>
        <w:jc w:val="both"/>
        <w:rPr>
          <w:lang w:val="ru-RU"/>
        </w:rPr>
      </w:pPr>
      <w:r>
        <w:rPr>
          <w:lang w:val="ru-RU"/>
        </w:rPr>
        <w:t xml:space="preserve">а. </w:t>
      </w:r>
      <w:r w:rsidR="00F00BCC" w:rsidRPr="00E7793D">
        <w:rPr>
          <w:lang w:val="ru-RU"/>
        </w:rPr>
        <w:t>20бит</w:t>
      </w:r>
    </w:p>
    <w:p w:rsidR="00F00BCC" w:rsidRPr="00E7793D" w:rsidRDefault="00DA2E6F" w:rsidP="00E7793D">
      <w:pPr>
        <w:pStyle w:val="af4"/>
        <w:tabs>
          <w:tab w:val="left" w:pos="851"/>
        </w:tabs>
        <w:ind w:firstLine="709"/>
        <w:jc w:val="both"/>
        <w:rPr>
          <w:lang w:val="ru-RU"/>
        </w:rPr>
      </w:pPr>
      <w:proofErr w:type="gramStart"/>
      <w:r>
        <w:rPr>
          <w:lang w:val="ru-RU"/>
        </w:rPr>
        <w:t>б</w:t>
      </w:r>
      <w:proofErr w:type="gramEnd"/>
      <w:r>
        <w:rPr>
          <w:lang w:val="ru-RU"/>
        </w:rPr>
        <w:t xml:space="preserve">. </w:t>
      </w:r>
      <w:r w:rsidR="00F00BCC" w:rsidRPr="00E7793D">
        <w:rPr>
          <w:lang w:val="ru-RU"/>
        </w:rPr>
        <w:t>10бит</w:t>
      </w:r>
    </w:p>
    <w:p w:rsidR="00F00BCC" w:rsidRPr="00E7793D" w:rsidRDefault="00F00BCC" w:rsidP="00E7793D">
      <w:pPr>
        <w:pStyle w:val="af4"/>
        <w:tabs>
          <w:tab w:val="left" w:pos="851"/>
        </w:tabs>
        <w:ind w:firstLine="709"/>
        <w:jc w:val="both"/>
        <w:rPr>
          <w:lang w:val="ru-RU"/>
        </w:rPr>
      </w:pPr>
      <w:r w:rsidRPr="00E7793D">
        <w:rPr>
          <w:lang w:val="ru-RU"/>
        </w:rPr>
        <w:t>в. 2 байта</w:t>
      </w:r>
    </w:p>
    <w:p w:rsidR="00F00BCC" w:rsidRPr="00E7793D" w:rsidRDefault="00F00BCC" w:rsidP="00DA2E6F">
      <w:pPr>
        <w:pStyle w:val="af4"/>
        <w:tabs>
          <w:tab w:val="left" w:pos="993"/>
        </w:tabs>
        <w:ind w:firstLine="709"/>
        <w:jc w:val="both"/>
        <w:rPr>
          <w:lang w:val="ru-RU"/>
        </w:rPr>
      </w:pPr>
      <w:r w:rsidRPr="00E7793D">
        <w:rPr>
          <w:lang w:val="ru-RU"/>
        </w:rPr>
        <w:t>г.</w:t>
      </w:r>
      <w:r w:rsidRPr="00E7793D">
        <w:rPr>
          <w:lang w:val="ru-RU"/>
        </w:rPr>
        <w:tab/>
        <w:t>1010 байт</w:t>
      </w:r>
    </w:p>
    <w:p w:rsidR="00F00BCC" w:rsidRPr="00E7793D" w:rsidRDefault="00DA2E6F" w:rsidP="00E7793D">
      <w:pPr>
        <w:pStyle w:val="af4"/>
        <w:tabs>
          <w:tab w:val="left" w:pos="851"/>
        </w:tabs>
        <w:ind w:firstLine="709"/>
        <w:jc w:val="both"/>
        <w:rPr>
          <w:lang w:val="ru-RU"/>
        </w:rPr>
      </w:pPr>
      <w:r>
        <w:rPr>
          <w:lang w:val="ru-RU"/>
        </w:rPr>
        <w:t xml:space="preserve">д. </w:t>
      </w:r>
      <w:r w:rsidR="00F00BCC" w:rsidRPr="00E7793D">
        <w:rPr>
          <w:lang w:val="ru-RU"/>
        </w:rPr>
        <w:t>1Кбайт</w:t>
      </w:r>
    </w:p>
    <w:p w:rsidR="00F00BCC" w:rsidRPr="00E7793D" w:rsidRDefault="00F00BCC" w:rsidP="00E7793D">
      <w:pPr>
        <w:tabs>
          <w:tab w:val="left" w:pos="851"/>
        </w:tabs>
        <w:spacing w:before="0" w:after="0"/>
        <w:ind w:left="0" w:firstLine="709"/>
        <w:jc w:val="both"/>
        <w:rPr>
          <w:rFonts w:ascii="Times New Roman" w:hAnsi="Times New Roman" w:cs="Times New Roman"/>
          <w:b/>
          <w:bCs/>
          <w:sz w:val="24"/>
          <w:szCs w:val="24"/>
          <w:u w:val="thick"/>
          <w:lang w:val="ru-RU"/>
        </w:rPr>
      </w:pPr>
    </w:p>
    <w:p w:rsidR="00F00BCC" w:rsidRPr="00E7793D" w:rsidRDefault="00F00BCC" w:rsidP="00DA2E6F">
      <w:pPr>
        <w:pStyle w:val="Heading4"/>
        <w:tabs>
          <w:tab w:val="left" w:pos="851"/>
        </w:tabs>
        <w:ind w:left="0" w:firstLine="709"/>
        <w:jc w:val="center"/>
        <w:rPr>
          <w:lang w:val="ru-RU"/>
        </w:rPr>
      </w:pPr>
      <w:r w:rsidRPr="00E7793D">
        <w:rPr>
          <w:u w:val="thick"/>
          <w:lang w:val="ru-RU"/>
        </w:rPr>
        <w:t>Системы качества, стандартизации и сертификации</w:t>
      </w:r>
    </w:p>
    <w:p w:rsidR="00F00BCC" w:rsidRPr="00E7793D" w:rsidRDefault="00F00BCC" w:rsidP="00DA2E6F">
      <w:pPr>
        <w:pStyle w:val="af4"/>
        <w:tabs>
          <w:tab w:val="left" w:pos="851"/>
        </w:tabs>
        <w:ind w:firstLine="709"/>
        <w:jc w:val="center"/>
        <w:rPr>
          <w:b/>
          <w:lang w:val="ru-RU"/>
        </w:rPr>
      </w:pPr>
    </w:p>
    <w:p w:rsidR="00F00BCC" w:rsidRPr="00E7793D" w:rsidRDefault="00F00BCC" w:rsidP="00DA2E6F">
      <w:pPr>
        <w:pStyle w:val="Heading4"/>
        <w:tabs>
          <w:tab w:val="left" w:pos="851"/>
        </w:tabs>
        <w:ind w:left="0" w:firstLine="709"/>
        <w:jc w:val="center"/>
        <w:rPr>
          <w:lang w:val="ru-RU"/>
        </w:rPr>
      </w:pPr>
      <w:r w:rsidRPr="00E7793D">
        <w:rPr>
          <w:u w:val="thick"/>
          <w:lang w:val="ru-RU"/>
        </w:rPr>
        <w:t>ВОПРОСЫ НА ВЫБОР ВАРИАНТА ОТВЕТА</w:t>
      </w:r>
    </w:p>
    <w:p w:rsidR="00F00BCC" w:rsidRPr="00E7793D" w:rsidRDefault="00F00BCC" w:rsidP="002B22D1">
      <w:pPr>
        <w:pStyle w:val="ab"/>
        <w:widowControl w:val="0"/>
        <w:numPr>
          <w:ilvl w:val="0"/>
          <w:numId w:val="8"/>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Название международной организации, занимающейся выпуском стандартов </w:t>
      </w:r>
    </w:p>
    <w:p w:rsidR="00F00BCC" w:rsidRPr="00E7793D" w:rsidRDefault="00F00BCC" w:rsidP="00E7793D">
      <w:pPr>
        <w:pStyle w:val="ab"/>
        <w:tabs>
          <w:tab w:val="left" w:pos="851"/>
          <w:tab w:val="left" w:pos="1082"/>
        </w:tabs>
        <w:spacing w:before="0" w:after="0"/>
        <w:ind w:left="0" w:firstLine="709"/>
        <w:jc w:val="both"/>
        <w:rPr>
          <w:rFonts w:ascii="Times New Roman" w:hAnsi="Times New Roman" w:cs="Times New Roman"/>
          <w:sz w:val="24"/>
          <w:szCs w:val="24"/>
        </w:rPr>
      </w:pPr>
      <w:r w:rsidRPr="00E7793D">
        <w:rPr>
          <w:rFonts w:ascii="Times New Roman" w:hAnsi="Times New Roman" w:cs="Times New Roman"/>
          <w:sz w:val="24"/>
          <w:szCs w:val="24"/>
          <w:lang w:val="ru-RU"/>
        </w:rPr>
        <w:t>а</w:t>
      </w:r>
      <w:r w:rsidRPr="00E7793D">
        <w:rPr>
          <w:rFonts w:ascii="Times New Roman" w:hAnsi="Times New Roman" w:cs="Times New Roman"/>
          <w:sz w:val="24"/>
          <w:szCs w:val="24"/>
        </w:rPr>
        <w:t>.</w:t>
      </w:r>
      <w:r w:rsidRPr="00E7793D">
        <w:rPr>
          <w:rFonts w:ascii="Times New Roman" w:hAnsi="Times New Roman" w:cs="Times New Roman"/>
          <w:spacing w:val="13"/>
          <w:sz w:val="24"/>
          <w:szCs w:val="24"/>
        </w:rPr>
        <w:t xml:space="preserve"> </w:t>
      </w:r>
      <w:r w:rsidRPr="00E7793D">
        <w:rPr>
          <w:rFonts w:ascii="Times New Roman" w:hAnsi="Times New Roman" w:cs="Times New Roman"/>
          <w:sz w:val="24"/>
          <w:szCs w:val="24"/>
        </w:rPr>
        <w:t>ISO</w:t>
      </w:r>
    </w:p>
    <w:p w:rsidR="00F00BCC" w:rsidRPr="00E7793D" w:rsidRDefault="00F00BCC" w:rsidP="00E7793D">
      <w:pPr>
        <w:pStyle w:val="af4"/>
        <w:tabs>
          <w:tab w:val="left" w:pos="851"/>
        </w:tabs>
        <w:ind w:firstLine="709"/>
        <w:jc w:val="both"/>
      </w:pPr>
      <w:r w:rsidRPr="00E7793D">
        <w:t>б.</w:t>
      </w:r>
      <w:r w:rsidRPr="00E7793D">
        <w:rPr>
          <w:spacing w:val="56"/>
        </w:rPr>
        <w:t xml:space="preserve"> </w:t>
      </w:r>
      <w:r w:rsidRPr="00E7793D">
        <w:t>IEC</w:t>
      </w:r>
    </w:p>
    <w:p w:rsidR="00F00BCC" w:rsidRPr="00E7793D" w:rsidRDefault="00DA2E6F" w:rsidP="00E7793D">
      <w:pPr>
        <w:pStyle w:val="af4"/>
        <w:tabs>
          <w:tab w:val="left" w:pos="851"/>
        </w:tabs>
        <w:ind w:firstLine="709"/>
        <w:jc w:val="both"/>
      </w:pPr>
      <w:r>
        <w:t xml:space="preserve">в. </w:t>
      </w:r>
      <w:r w:rsidR="00F00BCC" w:rsidRPr="00E7793D">
        <w:t>EAC</w:t>
      </w:r>
    </w:p>
    <w:p w:rsidR="00F00BCC" w:rsidRPr="00E7793D" w:rsidRDefault="00F00BCC" w:rsidP="00DA2E6F">
      <w:pPr>
        <w:pStyle w:val="af4"/>
        <w:tabs>
          <w:tab w:val="left" w:pos="851"/>
          <w:tab w:val="left" w:pos="993"/>
        </w:tabs>
        <w:ind w:firstLine="709"/>
        <w:jc w:val="both"/>
      </w:pPr>
      <w:r w:rsidRPr="00E7793D">
        <w:t>г.</w:t>
      </w:r>
      <w:r w:rsidRPr="00E7793D">
        <w:tab/>
        <w:t>CEN</w:t>
      </w:r>
    </w:p>
    <w:p w:rsidR="00F00BCC" w:rsidRPr="00E7793D" w:rsidRDefault="00F00BCC" w:rsidP="002B22D1">
      <w:pPr>
        <w:pStyle w:val="ab"/>
        <w:widowControl w:val="0"/>
        <w:numPr>
          <w:ilvl w:val="0"/>
          <w:numId w:val="8"/>
        </w:numPr>
        <w:tabs>
          <w:tab w:val="left" w:pos="851"/>
          <w:tab w:val="left" w:pos="1161"/>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Поле, ограниченное верхним и нижним предельными отклонениями относительно номинального размера,</w:t>
      </w:r>
      <w:r w:rsidRPr="00E7793D">
        <w:rPr>
          <w:rFonts w:ascii="Times New Roman" w:hAnsi="Times New Roman" w:cs="Times New Roman"/>
          <w:spacing w:val="-1"/>
          <w:sz w:val="24"/>
          <w:szCs w:val="24"/>
          <w:lang w:val="ru-RU"/>
        </w:rPr>
        <w:t xml:space="preserve"> </w:t>
      </w:r>
      <w:r w:rsidRPr="00E7793D">
        <w:rPr>
          <w:rFonts w:ascii="Times New Roman" w:hAnsi="Times New Roman" w:cs="Times New Roman"/>
          <w:sz w:val="24"/>
          <w:szCs w:val="24"/>
          <w:lang w:val="ru-RU"/>
        </w:rPr>
        <w:t>называется:</w:t>
      </w:r>
    </w:p>
    <w:p w:rsidR="00F00BCC" w:rsidRPr="00E7793D" w:rsidRDefault="00F00BCC" w:rsidP="00E7793D">
      <w:pPr>
        <w:pStyle w:val="af4"/>
        <w:tabs>
          <w:tab w:val="left" w:pos="851"/>
          <w:tab w:val="left" w:pos="1561"/>
        </w:tabs>
        <w:ind w:firstLine="709"/>
        <w:jc w:val="both"/>
        <w:rPr>
          <w:lang w:val="ru-RU"/>
        </w:rPr>
      </w:pPr>
      <w:r w:rsidRPr="00E7793D">
        <w:rPr>
          <w:lang w:val="ru-RU"/>
        </w:rPr>
        <w:t>а. Поле значений</w:t>
      </w:r>
    </w:p>
    <w:p w:rsidR="00F00BCC" w:rsidRPr="00E7793D" w:rsidRDefault="00F00BCC" w:rsidP="00E7793D">
      <w:pPr>
        <w:pStyle w:val="af4"/>
        <w:tabs>
          <w:tab w:val="left" w:pos="851"/>
          <w:tab w:val="left" w:pos="1561"/>
          <w:tab w:val="left" w:pos="3828"/>
        </w:tabs>
        <w:ind w:firstLine="709"/>
        <w:jc w:val="both"/>
        <w:rPr>
          <w:lang w:val="ru-RU"/>
        </w:rPr>
      </w:pPr>
      <w:proofErr w:type="gramStart"/>
      <w:r w:rsidRPr="00E7793D">
        <w:rPr>
          <w:lang w:val="ru-RU"/>
        </w:rPr>
        <w:t>б</w:t>
      </w:r>
      <w:proofErr w:type="gramEnd"/>
      <w:r w:rsidRPr="00E7793D">
        <w:rPr>
          <w:lang w:val="ru-RU"/>
        </w:rPr>
        <w:t xml:space="preserve">. Поле  допуска </w:t>
      </w:r>
    </w:p>
    <w:p w:rsidR="00F00BCC" w:rsidRPr="00E7793D" w:rsidRDefault="00F00BCC" w:rsidP="00E7793D">
      <w:pPr>
        <w:pStyle w:val="af4"/>
        <w:tabs>
          <w:tab w:val="left" w:pos="851"/>
          <w:tab w:val="left" w:pos="1561"/>
        </w:tabs>
        <w:ind w:firstLine="709"/>
        <w:jc w:val="both"/>
        <w:rPr>
          <w:lang w:val="ru-RU"/>
        </w:rPr>
      </w:pPr>
      <w:r w:rsidRPr="00E7793D">
        <w:rPr>
          <w:lang w:val="ru-RU"/>
        </w:rPr>
        <w:t>в. Поле</w:t>
      </w:r>
      <w:r w:rsidRPr="00E7793D">
        <w:rPr>
          <w:spacing w:val="2"/>
          <w:lang w:val="ru-RU"/>
        </w:rPr>
        <w:t xml:space="preserve"> </w:t>
      </w:r>
      <w:r w:rsidRPr="00E7793D">
        <w:rPr>
          <w:lang w:val="ru-RU"/>
        </w:rPr>
        <w:t>точности</w:t>
      </w:r>
    </w:p>
    <w:p w:rsidR="00F00BCC" w:rsidRPr="00E7793D" w:rsidRDefault="00F00BCC" w:rsidP="00E7793D">
      <w:pPr>
        <w:pStyle w:val="af4"/>
        <w:tabs>
          <w:tab w:val="left" w:pos="851"/>
          <w:tab w:val="left" w:pos="1561"/>
        </w:tabs>
        <w:ind w:firstLine="709"/>
        <w:jc w:val="both"/>
        <w:rPr>
          <w:lang w:val="ru-RU"/>
        </w:rPr>
      </w:pPr>
      <w:r w:rsidRPr="00E7793D">
        <w:rPr>
          <w:lang w:val="ru-RU"/>
        </w:rPr>
        <w:t>г.</w:t>
      </w:r>
      <w:r w:rsidRPr="00E7793D">
        <w:rPr>
          <w:lang w:val="ru-RU"/>
        </w:rPr>
        <w:tab/>
        <w:t xml:space="preserve"> Поле</w:t>
      </w:r>
      <w:r w:rsidRPr="00E7793D">
        <w:rPr>
          <w:spacing w:val="-2"/>
          <w:lang w:val="ru-RU"/>
        </w:rPr>
        <w:t xml:space="preserve"> г</w:t>
      </w:r>
      <w:r w:rsidRPr="00E7793D">
        <w:rPr>
          <w:lang w:val="ru-RU"/>
        </w:rPr>
        <w:t>отовности</w:t>
      </w:r>
    </w:p>
    <w:p w:rsidR="00F00BCC" w:rsidRPr="00E7793D" w:rsidRDefault="00F00BCC" w:rsidP="00E7793D">
      <w:pPr>
        <w:pStyle w:val="af4"/>
        <w:tabs>
          <w:tab w:val="left" w:pos="851"/>
        </w:tabs>
        <w:ind w:firstLine="709"/>
        <w:jc w:val="both"/>
        <w:rPr>
          <w:lang w:val="ru-RU"/>
        </w:rPr>
      </w:pPr>
    </w:p>
    <w:p w:rsidR="00F00BCC" w:rsidRPr="00E7793D" w:rsidRDefault="00F00BCC" w:rsidP="002B22D1">
      <w:pPr>
        <w:pStyle w:val="ab"/>
        <w:widowControl w:val="0"/>
        <w:numPr>
          <w:ilvl w:val="0"/>
          <w:numId w:val="8"/>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Объектом стандартизации не является: </w:t>
      </w:r>
    </w:p>
    <w:p w:rsidR="00F00BCC" w:rsidRPr="00E7793D" w:rsidRDefault="00F00BCC" w:rsidP="00E7793D">
      <w:pPr>
        <w:pStyle w:val="ab"/>
        <w:tabs>
          <w:tab w:val="left" w:pos="851"/>
          <w:tab w:val="left" w:pos="1202"/>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w:t>
      </w:r>
      <w:r w:rsidRPr="00E7793D">
        <w:rPr>
          <w:rFonts w:ascii="Times New Roman" w:hAnsi="Times New Roman" w:cs="Times New Roman"/>
          <w:spacing w:val="13"/>
          <w:sz w:val="24"/>
          <w:szCs w:val="24"/>
          <w:lang w:val="ru-RU"/>
        </w:rPr>
        <w:t xml:space="preserve"> </w:t>
      </w:r>
      <w:r w:rsidRPr="00E7793D">
        <w:rPr>
          <w:rFonts w:ascii="Times New Roman" w:hAnsi="Times New Roman" w:cs="Times New Roman"/>
          <w:sz w:val="24"/>
          <w:szCs w:val="24"/>
          <w:lang w:val="ru-RU"/>
        </w:rPr>
        <w:t>Продукция</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xml:space="preserve">. Услуга </w:t>
      </w:r>
    </w:p>
    <w:p w:rsidR="00F00BCC" w:rsidRPr="00E7793D" w:rsidRDefault="00F00BCC" w:rsidP="00E7793D">
      <w:pPr>
        <w:pStyle w:val="af4"/>
        <w:tabs>
          <w:tab w:val="left" w:pos="851"/>
        </w:tabs>
        <w:ind w:firstLine="709"/>
        <w:jc w:val="both"/>
        <w:rPr>
          <w:lang w:val="ru-RU"/>
        </w:rPr>
      </w:pPr>
      <w:r w:rsidRPr="00E7793D">
        <w:rPr>
          <w:lang w:val="ru-RU"/>
        </w:rPr>
        <w:t>в.</w:t>
      </w:r>
      <w:r w:rsidRPr="00E7793D">
        <w:rPr>
          <w:spacing w:val="3"/>
          <w:lang w:val="ru-RU"/>
        </w:rPr>
        <w:t xml:space="preserve"> </w:t>
      </w:r>
      <w:r w:rsidRPr="00E7793D">
        <w:rPr>
          <w:lang w:val="ru-RU"/>
        </w:rPr>
        <w:t>Процесс</w:t>
      </w:r>
    </w:p>
    <w:p w:rsidR="00F00BCC" w:rsidRPr="00E7793D" w:rsidRDefault="00F00BCC" w:rsidP="00DA2E6F">
      <w:pPr>
        <w:pStyle w:val="af4"/>
        <w:tabs>
          <w:tab w:val="left" w:pos="851"/>
          <w:tab w:val="left" w:pos="993"/>
        </w:tabs>
        <w:ind w:firstLine="709"/>
        <w:jc w:val="both"/>
        <w:rPr>
          <w:lang w:val="ru-RU"/>
        </w:rPr>
      </w:pPr>
      <w:r w:rsidRPr="00E7793D">
        <w:rPr>
          <w:lang w:val="ru-RU"/>
        </w:rPr>
        <w:t>г.</w:t>
      </w:r>
      <w:r w:rsidRPr="00E7793D">
        <w:rPr>
          <w:lang w:val="ru-RU"/>
        </w:rPr>
        <w:tab/>
        <w:t>Транспорт</w:t>
      </w: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Heading4"/>
        <w:tabs>
          <w:tab w:val="left" w:pos="851"/>
        </w:tabs>
        <w:ind w:left="0" w:firstLine="709"/>
        <w:jc w:val="both"/>
        <w:rPr>
          <w:lang w:val="ru-RU"/>
        </w:rPr>
      </w:pPr>
      <w:r w:rsidRPr="00E7793D">
        <w:rPr>
          <w:u w:val="thick"/>
          <w:lang w:val="ru-RU"/>
        </w:rPr>
        <w:t>ВСТАВИТЬ ПРОПУЩЕННОЕ СЛОВО</w:t>
      </w:r>
    </w:p>
    <w:p w:rsidR="00F00BCC" w:rsidRPr="00E7793D" w:rsidRDefault="00F00BCC" w:rsidP="002B22D1">
      <w:pPr>
        <w:pStyle w:val="ab"/>
        <w:widowControl w:val="0"/>
        <w:numPr>
          <w:ilvl w:val="0"/>
          <w:numId w:val="7"/>
        </w:numPr>
        <w:tabs>
          <w:tab w:val="left" w:pos="851"/>
          <w:tab w:val="left" w:pos="1197"/>
          <w:tab w:val="left" w:pos="4647"/>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w:t>
      </w:r>
      <w:r w:rsidRPr="00E7793D">
        <w:rPr>
          <w:rFonts w:ascii="Times New Roman" w:hAnsi="Times New Roman" w:cs="Times New Roman"/>
          <w:spacing w:val="-2"/>
          <w:sz w:val="24"/>
          <w:szCs w:val="24"/>
          <w:lang w:val="ru-RU"/>
        </w:rPr>
        <w:t xml:space="preserve"> </w:t>
      </w:r>
      <w:r w:rsidRPr="00E7793D">
        <w:rPr>
          <w:rFonts w:ascii="Times New Roman" w:hAnsi="Times New Roman" w:cs="Times New Roman"/>
          <w:sz w:val="24"/>
          <w:szCs w:val="24"/>
          <w:lang w:val="ru-RU"/>
        </w:rPr>
        <w:t>называется</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w:t>
      </w:r>
    </w:p>
    <w:p w:rsidR="00F00BCC" w:rsidRPr="00E7793D" w:rsidRDefault="00F00BCC" w:rsidP="002B22D1">
      <w:pPr>
        <w:pStyle w:val="ab"/>
        <w:widowControl w:val="0"/>
        <w:numPr>
          <w:ilvl w:val="0"/>
          <w:numId w:val="7"/>
        </w:numPr>
        <w:tabs>
          <w:tab w:val="left" w:pos="851"/>
          <w:tab w:val="left" w:pos="1202"/>
          <w:tab w:val="left" w:pos="938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Документом, регулирующим единство измерений в</w:t>
      </w:r>
      <w:r w:rsidRPr="00E7793D">
        <w:rPr>
          <w:rFonts w:ascii="Times New Roman" w:hAnsi="Times New Roman" w:cs="Times New Roman"/>
          <w:spacing w:val="-9"/>
          <w:sz w:val="24"/>
          <w:szCs w:val="24"/>
          <w:lang w:val="ru-RU"/>
        </w:rPr>
        <w:t xml:space="preserve"> </w:t>
      </w:r>
      <w:r w:rsidRPr="00E7793D">
        <w:rPr>
          <w:rFonts w:ascii="Times New Roman" w:hAnsi="Times New Roman" w:cs="Times New Roman"/>
          <w:sz w:val="24"/>
          <w:szCs w:val="24"/>
          <w:lang w:val="ru-RU"/>
        </w:rPr>
        <w:t>РФ,</w:t>
      </w:r>
      <w:r w:rsidRPr="00E7793D">
        <w:rPr>
          <w:rFonts w:ascii="Times New Roman" w:hAnsi="Times New Roman" w:cs="Times New Roman"/>
          <w:spacing w:val="-1"/>
          <w:sz w:val="24"/>
          <w:szCs w:val="24"/>
          <w:lang w:val="ru-RU"/>
        </w:rPr>
        <w:t xml:space="preserve"> </w:t>
      </w:r>
      <w:r w:rsidRPr="00E7793D">
        <w:rPr>
          <w:rFonts w:ascii="Times New Roman" w:hAnsi="Times New Roman" w:cs="Times New Roman"/>
          <w:sz w:val="24"/>
          <w:szCs w:val="24"/>
          <w:lang w:val="ru-RU"/>
        </w:rPr>
        <w:t>является</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w:t>
      </w:r>
    </w:p>
    <w:p w:rsidR="00F00BCC" w:rsidRPr="00E7793D" w:rsidRDefault="00F00BCC" w:rsidP="002B22D1">
      <w:pPr>
        <w:pStyle w:val="ab"/>
        <w:widowControl w:val="0"/>
        <w:numPr>
          <w:ilvl w:val="0"/>
          <w:numId w:val="7"/>
        </w:numPr>
        <w:tabs>
          <w:tab w:val="left" w:pos="851"/>
          <w:tab w:val="left" w:pos="1497"/>
          <w:tab w:val="left" w:pos="3119"/>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Отклонение результатов измерений от истинного (действительного) значения называется</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w:t>
      </w: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Heading4"/>
        <w:tabs>
          <w:tab w:val="left" w:pos="851"/>
        </w:tabs>
        <w:ind w:left="0" w:firstLine="709"/>
        <w:jc w:val="both"/>
      </w:pPr>
      <w:r w:rsidRPr="00E7793D">
        <w:rPr>
          <w:u w:val="thick"/>
        </w:rPr>
        <w:t>ОПРОСЫ НА УСТАНОВЛЕНИЕ СООТВЕТСТВИЯ</w:t>
      </w:r>
    </w:p>
    <w:p w:rsidR="00F00BCC" w:rsidRPr="00E7793D" w:rsidRDefault="00F00BCC" w:rsidP="002B22D1">
      <w:pPr>
        <w:pStyle w:val="ab"/>
        <w:widowControl w:val="0"/>
        <w:numPr>
          <w:ilvl w:val="0"/>
          <w:numId w:val="6"/>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знаками и их</w:t>
      </w:r>
      <w:r w:rsidRPr="00E7793D">
        <w:rPr>
          <w:rFonts w:ascii="Times New Roman" w:hAnsi="Times New Roman" w:cs="Times New Roman"/>
          <w:spacing w:val="-4"/>
          <w:sz w:val="24"/>
          <w:szCs w:val="24"/>
          <w:lang w:val="ru-RU"/>
        </w:rPr>
        <w:t xml:space="preserve"> </w:t>
      </w:r>
      <w:r w:rsidRPr="00E7793D">
        <w:rPr>
          <w:rFonts w:ascii="Times New Roman" w:hAnsi="Times New Roman" w:cs="Times New Roman"/>
          <w:sz w:val="24"/>
          <w:szCs w:val="24"/>
          <w:lang w:val="ru-RU"/>
        </w:rPr>
        <w:t>названиями:</w:t>
      </w:r>
    </w:p>
    <w:tbl>
      <w:tblPr>
        <w:tblStyle w:val="TableNormal"/>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000EE0" w:rsidTr="00DA2E6F">
        <w:trPr>
          <w:trHeight w:val="1590"/>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DA2E6F">
            <w:pPr>
              <w:pStyle w:val="TableParagraph"/>
              <w:tabs>
                <w:tab w:val="left" w:pos="851"/>
              </w:tabs>
              <w:jc w:val="both"/>
              <w:rPr>
                <w:sz w:val="24"/>
                <w:szCs w:val="24"/>
              </w:rPr>
            </w:pPr>
            <w:r w:rsidRPr="00E7793D">
              <w:rPr>
                <w:noProof/>
                <w:sz w:val="24"/>
                <w:szCs w:val="24"/>
                <w:lang w:val="ru-RU" w:eastAsia="ru-RU"/>
              </w:rPr>
              <w:drawing>
                <wp:inline distT="0" distB="0" distL="0" distR="0">
                  <wp:extent cx="1110420" cy="861822"/>
                  <wp:effectExtent l="0" t="0" r="0" b="0"/>
                  <wp:docPr id="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8.png"/>
                          <pic:cNvPicPr/>
                        </pic:nvPicPr>
                        <pic:blipFill>
                          <a:blip r:embed="rId6" cstate="print"/>
                          <a:stretch>
                            <a:fillRect/>
                          </a:stretch>
                        </pic:blipFill>
                        <pic:spPr>
                          <a:xfrm>
                            <a:off x="0" y="0"/>
                            <a:ext cx="1110420" cy="861822"/>
                          </a:xfrm>
                          <a:prstGeom prst="rect">
                            <a:avLst/>
                          </a:prstGeom>
                        </pic:spPr>
                      </pic:pic>
                    </a:graphicData>
                  </a:graphic>
                </wp:inline>
              </w:drawing>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А</w:t>
            </w:r>
          </w:p>
        </w:tc>
        <w:tc>
          <w:tcPr>
            <w:tcW w:w="4917" w:type="dxa"/>
          </w:tcPr>
          <w:p w:rsidR="00F00BCC" w:rsidRPr="00E7793D" w:rsidRDefault="00F00BCC" w:rsidP="00DA2E6F">
            <w:pPr>
              <w:pStyle w:val="TableParagraph"/>
              <w:tabs>
                <w:tab w:val="left" w:pos="851"/>
              </w:tabs>
              <w:jc w:val="both"/>
              <w:rPr>
                <w:sz w:val="24"/>
                <w:szCs w:val="24"/>
                <w:lang w:val="ru-RU"/>
              </w:rPr>
            </w:pPr>
            <w:r w:rsidRPr="00E7793D">
              <w:rPr>
                <w:sz w:val="24"/>
                <w:szCs w:val="24"/>
                <w:lang w:val="ru-RU"/>
              </w:rPr>
              <w:t>Знак обращения на рынке Российской Федерации</w:t>
            </w:r>
          </w:p>
        </w:tc>
      </w:tr>
      <w:tr w:rsidR="00F00BCC" w:rsidRPr="00000EE0" w:rsidTr="00DA2E6F">
        <w:trPr>
          <w:trHeight w:val="1561"/>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DA2E6F">
            <w:pPr>
              <w:pStyle w:val="TableParagraph"/>
              <w:tabs>
                <w:tab w:val="left" w:pos="851"/>
              </w:tabs>
              <w:jc w:val="both"/>
              <w:rPr>
                <w:sz w:val="24"/>
                <w:szCs w:val="24"/>
              </w:rPr>
            </w:pPr>
          </w:p>
          <w:p w:rsidR="00F00BCC" w:rsidRPr="00E7793D" w:rsidRDefault="00F00BCC" w:rsidP="00DA2E6F">
            <w:pPr>
              <w:pStyle w:val="TableParagraph"/>
              <w:tabs>
                <w:tab w:val="left" w:pos="851"/>
              </w:tabs>
              <w:jc w:val="both"/>
              <w:rPr>
                <w:sz w:val="24"/>
                <w:szCs w:val="24"/>
              </w:rPr>
            </w:pPr>
            <w:r w:rsidRPr="00E7793D">
              <w:rPr>
                <w:noProof/>
                <w:sz w:val="24"/>
                <w:szCs w:val="24"/>
                <w:lang w:val="ru-RU" w:eastAsia="ru-RU"/>
              </w:rPr>
              <w:drawing>
                <wp:inline distT="0" distB="0" distL="0" distR="0">
                  <wp:extent cx="694943" cy="694944"/>
                  <wp:effectExtent l="0" t="0" r="0" b="0"/>
                  <wp:docPr id="2"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9.png"/>
                          <pic:cNvPicPr/>
                        </pic:nvPicPr>
                        <pic:blipFill>
                          <a:blip r:embed="rId7" cstate="print"/>
                          <a:stretch>
                            <a:fillRect/>
                          </a:stretch>
                        </pic:blipFill>
                        <pic:spPr>
                          <a:xfrm>
                            <a:off x="0" y="0"/>
                            <a:ext cx="694943" cy="694944"/>
                          </a:xfrm>
                          <a:prstGeom prst="rect">
                            <a:avLst/>
                          </a:prstGeom>
                        </pic:spPr>
                      </pic:pic>
                    </a:graphicData>
                  </a:graphic>
                </wp:inline>
              </w:drawing>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DA2E6F">
            <w:pPr>
              <w:pStyle w:val="TableParagraph"/>
              <w:tabs>
                <w:tab w:val="left" w:pos="851"/>
              </w:tabs>
              <w:jc w:val="both"/>
              <w:rPr>
                <w:sz w:val="24"/>
                <w:szCs w:val="24"/>
                <w:lang w:val="ru-RU"/>
              </w:rPr>
            </w:pPr>
            <w:r w:rsidRPr="00E7793D">
              <w:rPr>
                <w:sz w:val="24"/>
                <w:szCs w:val="24"/>
                <w:lang w:val="ru-RU"/>
              </w:rPr>
              <w:t>Знак соответствия при добровольной сертификации в Российской Федерации</w:t>
            </w:r>
          </w:p>
        </w:tc>
      </w:tr>
      <w:tr w:rsidR="00F00BCC" w:rsidRPr="00000EE0" w:rsidTr="00DA2E6F">
        <w:trPr>
          <w:trHeight w:val="1307"/>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DA2E6F">
            <w:pPr>
              <w:pStyle w:val="TableParagraph"/>
              <w:tabs>
                <w:tab w:val="left" w:pos="851"/>
              </w:tabs>
              <w:jc w:val="both"/>
              <w:rPr>
                <w:sz w:val="24"/>
                <w:szCs w:val="24"/>
              </w:rPr>
            </w:pPr>
            <w:r w:rsidRPr="00E7793D">
              <w:rPr>
                <w:noProof/>
                <w:sz w:val="24"/>
                <w:szCs w:val="24"/>
                <w:lang w:val="ru-RU" w:eastAsia="ru-RU"/>
              </w:rPr>
              <w:drawing>
                <wp:inline distT="0" distB="0" distL="0" distR="0">
                  <wp:extent cx="956746" cy="675227"/>
                  <wp:effectExtent l="0" t="0" r="0" b="0"/>
                  <wp:docPr id="4"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0.png"/>
                          <pic:cNvPicPr/>
                        </pic:nvPicPr>
                        <pic:blipFill>
                          <a:blip r:embed="rId8" cstate="print"/>
                          <a:stretch>
                            <a:fillRect/>
                          </a:stretch>
                        </pic:blipFill>
                        <pic:spPr>
                          <a:xfrm>
                            <a:off x="0" y="0"/>
                            <a:ext cx="956746" cy="675227"/>
                          </a:xfrm>
                          <a:prstGeom prst="rect">
                            <a:avLst/>
                          </a:prstGeom>
                        </pic:spPr>
                      </pic:pic>
                    </a:graphicData>
                  </a:graphic>
                </wp:inline>
              </w:drawing>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DA2E6F">
            <w:pPr>
              <w:pStyle w:val="TableParagraph"/>
              <w:tabs>
                <w:tab w:val="left" w:pos="851"/>
              </w:tabs>
              <w:jc w:val="both"/>
              <w:rPr>
                <w:sz w:val="24"/>
                <w:szCs w:val="24"/>
                <w:lang w:val="ru-RU"/>
              </w:rPr>
            </w:pPr>
            <w:r w:rsidRPr="00E7793D">
              <w:rPr>
                <w:sz w:val="24"/>
                <w:szCs w:val="24"/>
                <w:lang w:val="ru-RU"/>
              </w:rPr>
              <w:t xml:space="preserve">Знак соответствия техническим регламентам Таможенного Союза </w:t>
            </w:r>
            <w:proofErr w:type="spellStart"/>
            <w:r w:rsidRPr="00E7793D">
              <w:rPr>
                <w:sz w:val="24"/>
                <w:szCs w:val="24"/>
                <w:lang w:val="ru-RU"/>
              </w:rPr>
              <w:t>ЕврАзЭС</w:t>
            </w:r>
            <w:proofErr w:type="spellEnd"/>
          </w:p>
        </w:tc>
      </w:tr>
      <w:tr w:rsidR="00F00BCC" w:rsidRPr="00000EE0" w:rsidTr="00DA2E6F">
        <w:trPr>
          <w:trHeight w:val="1607"/>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DA2E6F">
            <w:pPr>
              <w:pStyle w:val="TableParagraph"/>
              <w:tabs>
                <w:tab w:val="left" w:pos="851"/>
              </w:tabs>
              <w:jc w:val="both"/>
              <w:rPr>
                <w:sz w:val="24"/>
                <w:szCs w:val="24"/>
              </w:rPr>
            </w:pPr>
          </w:p>
          <w:p w:rsidR="00F00BCC" w:rsidRPr="00E7793D" w:rsidRDefault="00F00BCC" w:rsidP="00DA2E6F">
            <w:pPr>
              <w:pStyle w:val="TableParagraph"/>
              <w:tabs>
                <w:tab w:val="left" w:pos="851"/>
              </w:tabs>
              <w:jc w:val="both"/>
              <w:rPr>
                <w:sz w:val="24"/>
                <w:szCs w:val="24"/>
              </w:rPr>
            </w:pPr>
            <w:r w:rsidRPr="00E7793D">
              <w:rPr>
                <w:noProof/>
                <w:sz w:val="24"/>
                <w:szCs w:val="24"/>
                <w:lang w:val="ru-RU" w:eastAsia="ru-RU"/>
              </w:rPr>
              <w:drawing>
                <wp:inline distT="0" distB="0" distL="0" distR="0">
                  <wp:extent cx="979670" cy="829818"/>
                  <wp:effectExtent l="0" t="0" r="0" b="0"/>
                  <wp:docPr id="6"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png"/>
                          <pic:cNvPicPr/>
                        </pic:nvPicPr>
                        <pic:blipFill>
                          <a:blip r:embed="rId9" cstate="print"/>
                          <a:stretch>
                            <a:fillRect/>
                          </a:stretch>
                        </pic:blipFill>
                        <pic:spPr>
                          <a:xfrm>
                            <a:off x="0" y="0"/>
                            <a:ext cx="979670" cy="829818"/>
                          </a:xfrm>
                          <a:prstGeom prst="rect">
                            <a:avLst/>
                          </a:prstGeom>
                        </pic:spPr>
                      </pic:pic>
                    </a:graphicData>
                  </a:graphic>
                </wp:inline>
              </w:drawing>
            </w:r>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DA2E6F">
            <w:pPr>
              <w:pStyle w:val="TableParagraph"/>
              <w:tabs>
                <w:tab w:val="left" w:pos="851"/>
              </w:tabs>
              <w:jc w:val="both"/>
              <w:rPr>
                <w:sz w:val="24"/>
                <w:szCs w:val="24"/>
                <w:lang w:val="ru-RU"/>
              </w:rPr>
            </w:pPr>
            <w:r w:rsidRPr="00E7793D">
              <w:rPr>
                <w:sz w:val="24"/>
                <w:szCs w:val="24"/>
                <w:lang w:val="ru-RU"/>
              </w:rPr>
              <w:t>Знак соответствия требованиям директив стран Европейского Союза</w:t>
            </w:r>
          </w:p>
        </w:tc>
      </w:tr>
    </w:tbl>
    <w:p w:rsidR="00F00BCC" w:rsidRPr="00E7793D" w:rsidRDefault="00F00BCC" w:rsidP="002B22D1">
      <w:pPr>
        <w:pStyle w:val="ab"/>
        <w:widowControl w:val="0"/>
        <w:numPr>
          <w:ilvl w:val="0"/>
          <w:numId w:val="6"/>
        </w:numPr>
        <w:tabs>
          <w:tab w:val="left" w:pos="851"/>
          <w:tab w:val="left" w:pos="112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названиями приставок для кратных единиц системы СИ и значениями их десятичных</w:t>
      </w:r>
      <w:r w:rsidRPr="00E7793D">
        <w:rPr>
          <w:rFonts w:ascii="Times New Roman" w:hAnsi="Times New Roman" w:cs="Times New Roman"/>
          <w:spacing w:val="4"/>
          <w:sz w:val="24"/>
          <w:szCs w:val="24"/>
          <w:lang w:val="ru-RU"/>
        </w:rPr>
        <w:t xml:space="preserve"> </w:t>
      </w:r>
      <w:r w:rsidRPr="00E7793D">
        <w:rPr>
          <w:rFonts w:ascii="Times New Roman" w:hAnsi="Times New Roman" w:cs="Times New Roman"/>
          <w:sz w:val="24"/>
          <w:szCs w:val="24"/>
          <w:lang w:val="ru-RU"/>
        </w:rPr>
        <w:t>множителей:</w:t>
      </w:r>
    </w:p>
    <w:p w:rsidR="00F00BCC" w:rsidRPr="00E7793D" w:rsidRDefault="00F00BCC" w:rsidP="00E7793D">
      <w:pPr>
        <w:pStyle w:val="af4"/>
        <w:tabs>
          <w:tab w:val="left" w:pos="851"/>
        </w:tabs>
        <w:ind w:firstLine="709"/>
        <w:jc w:val="both"/>
        <w:rPr>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E7793D" w:rsidTr="00DA2E6F">
        <w:trPr>
          <w:trHeight w:val="517"/>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Гига</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А</w:t>
            </w:r>
          </w:p>
        </w:tc>
        <w:tc>
          <w:tcPr>
            <w:tcW w:w="4917" w:type="dxa"/>
          </w:tcPr>
          <w:p w:rsidR="00F00BCC" w:rsidRPr="00E7793D" w:rsidRDefault="00F00BCC" w:rsidP="00DA2E6F">
            <w:pPr>
              <w:pStyle w:val="TableParagraph"/>
              <w:tabs>
                <w:tab w:val="left" w:pos="851"/>
              </w:tabs>
              <w:jc w:val="both"/>
              <w:rPr>
                <w:sz w:val="24"/>
                <w:szCs w:val="24"/>
              </w:rPr>
            </w:pPr>
            <w:r w:rsidRPr="00E7793D">
              <w:rPr>
                <w:position w:val="-10"/>
                <w:sz w:val="24"/>
                <w:szCs w:val="24"/>
              </w:rPr>
              <w:t>10</w:t>
            </w:r>
            <w:r w:rsidRPr="00E7793D">
              <w:rPr>
                <w:sz w:val="24"/>
                <w:szCs w:val="24"/>
              </w:rPr>
              <w:t>12</w:t>
            </w:r>
          </w:p>
        </w:tc>
      </w:tr>
      <w:tr w:rsidR="00F00BCC" w:rsidRPr="00E7793D" w:rsidTr="00DA2E6F">
        <w:trPr>
          <w:trHeight w:val="561"/>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Пета</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DA2E6F">
            <w:pPr>
              <w:pStyle w:val="TableParagraph"/>
              <w:tabs>
                <w:tab w:val="left" w:pos="851"/>
              </w:tabs>
              <w:jc w:val="both"/>
              <w:rPr>
                <w:sz w:val="24"/>
                <w:szCs w:val="24"/>
              </w:rPr>
            </w:pPr>
            <w:r w:rsidRPr="00E7793D">
              <w:rPr>
                <w:sz w:val="24"/>
                <w:szCs w:val="24"/>
              </w:rPr>
              <w:t>10</w:t>
            </w:r>
            <w:r w:rsidRPr="00E7793D">
              <w:rPr>
                <w:sz w:val="24"/>
                <w:szCs w:val="24"/>
                <w:vertAlign w:val="superscript"/>
              </w:rPr>
              <w:t>9</w:t>
            </w:r>
          </w:p>
        </w:tc>
      </w:tr>
      <w:tr w:rsidR="00F00BCC" w:rsidRPr="00E7793D" w:rsidTr="00DA2E6F">
        <w:trPr>
          <w:trHeight w:val="518"/>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Тера</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DA2E6F">
            <w:pPr>
              <w:pStyle w:val="TableParagraph"/>
              <w:tabs>
                <w:tab w:val="left" w:pos="851"/>
              </w:tabs>
              <w:jc w:val="both"/>
              <w:rPr>
                <w:sz w:val="24"/>
                <w:szCs w:val="24"/>
              </w:rPr>
            </w:pPr>
            <w:r w:rsidRPr="00E7793D">
              <w:rPr>
                <w:position w:val="-10"/>
                <w:sz w:val="24"/>
                <w:szCs w:val="24"/>
              </w:rPr>
              <w:t>10</w:t>
            </w:r>
            <w:r w:rsidRPr="00E7793D">
              <w:rPr>
                <w:sz w:val="24"/>
                <w:szCs w:val="24"/>
              </w:rPr>
              <w:t>18</w:t>
            </w:r>
          </w:p>
        </w:tc>
      </w:tr>
      <w:tr w:rsidR="00F00BCC" w:rsidRPr="00E7793D" w:rsidTr="00DA2E6F">
        <w:trPr>
          <w:trHeight w:val="517"/>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Экса</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DA2E6F">
            <w:pPr>
              <w:pStyle w:val="TableParagraph"/>
              <w:tabs>
                <w:tab w:val="left" w:pos="851"/>
              </w:tabs>
              <w:jc w:val="both"/>
              <w:rPr>
                <w:sz w:val="24"/>
                <w:szCs w:val="24"/>
              </w:rPr>
            </w:pPr>
            <w:r w:rsidRPr="00E7793D">
              <w:rPr>
                <w:position w:val="-10"/>
                <w:sz w:val="24"/>
                <w:szCs w:val="24"/>
              </w:rPr>
              <w:t>10</w:t>
            </w:r>
            <w:r w:rsidRPr="00E7793D">
              <w:rPr>
                <w:sz w:val="24"/>
                <w:szCs w:val="24"/>
              </w:rPr>
              <w:t>15</w:t>
            </w:r>
          </w:p>
        </w:tc>
      </w:tr>
    </w:tbl>
    <w:p w:rsidR="00F00BCC" w:rsidRPr="00E7793D" w:rsidRDefault="00F00BCC" w:rsidP="002B22D1">
      <w:pPr>
        <w:pStyle w:val="ab"/>
        <w:widowControl w:val="0"/>
        <w:numPr>
          <w:ilvl w:val="0"/>
          <w:numId w:val="6"/>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Установить соответствие между эталонами и их</w:t>
      </w:r>
      <w:r w:rsidRPr="00E7793D">
        <w:rPr>
          <w:rFonts w:ascii="Times New Roman" w:hAnsi="Times New Roman" w:cs="Times New Roman"/>
          <w:spacing w:val="-4"/>
          <w:sz w:val="24"/>
          <w:szCs w:val="24"/>
          <w:lang w:val="ru-RU"/>
        </w:rPr>
        <w:t xml:space="preserve"> </w:t>
      </w:r>
      <w:r w:rsidRPr="00E7793D">
        <w:rPr>
          <w:rFonts w:ascii="Times New Roman" w:hAnsi="Times New Roman" w:cs="Times New Roman"/>
          <w:sz w:val="24"/>
          <w:szCs w:val="24"/>
          <w:lang w:val="ru-RU"/>
        </w:rPr>
        <w:t>назначением:</w:t>
      </w:r>
    </w:p>
    <w:p w:rsidR="00F00BCC" w:rsidRPr="00E7793D" w:rsidRDefault="00F00BCC" w:rsidP="00E7793D">
      <w:pPr>
        <w:pStyle w:val="af4"/>
        <w:tabs>
          <w:tab w:val="left" w:pos="851"/>
        </w:tabs>
        <w:ind w:firstLine="709"/>
        <w:jc w:val="both"/>
        <w:rPr>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000EE0" w:rsidTr="00DA2E6F">
        <w:trPr>
          <w:trHeight w:val="966"/>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Рабочий</w:t>
            </w:r>
            <w:proofErr w:type="spellEnd"/>
            <w:r w:rsidRPr="00E7793D">
              <w:rPr>
                <w:sz w:val="24"/>
                <w:szCs w:val="24"/>
              </w:rPr>
              <w:t xml:space="preserve"> </w:t>
            </w:r>
            <w:proofErr w:type="spellStart"/>
            <w:r w:rsidRPr="00E7793D">
              <w:rPr>
                <w:sz w:val="24"/>
                <w:szCs w:val="24"/>
              </w:rPr>
              <w:t>эталон</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А</w:t>
            </w:r>
          </w:p>
        </w:tc>
        <w:tc>
          <w:tcPr>
            <w:tcW w:w="4917" w:type="dxa"/>
          </w:tcPr>
          <w:p w:rsidR="00F00BCC" w:rsidRPr="00E7793D" w:rsidRDefault="00F00BCC" w:rsidP="00DA2E6F">
            <w:pPr>
              <w:pStyle w:val="TableParagraph"/>
              <w:tabs>
                <w:tab w:val="left" w:pos="851"/>
              </w:tabs>
              <w:jc w:val="both"/>
              <w:rPr>
                <w:sz w:val="24"/>
                <w:szCs w:val="24"/>
                <w:lang w:val="ru-RU"/>
              </w:rPr>
            </w:pPr>
            <w:r w:rsidRPr="00E7793D">
              <w:rPr>
                <w:sz w:val="24"/>
                <w:szCs w:val="24"/>
                <w:lang w:val="ru-RU"/>
              </w:rPr>
              <w:t>Предназначен для сличения эталонов, которые по тем или иным причинам не могут быть сличены друг с другом</w:t>
            </w:r>
          </w:p>
        </w:tc>
      </w:tr>
      <w:tr w:rsidR="00F00BCC" w:rsidRPr="00000EE0" w:rsidTr="00DA2E6F">
        <w:trPr>
          <w:trHeight w:val="1151"/>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Эталон-копия</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DA2E6F">
            <w:pPr>
              <w:pStyle w:val="TableParagraph"/>
              <w:tabs>
                <w:tab w:val="left" w:pos="851"/>
              </w:tabs>
              <w:jc w:val="both"/>
              <w:rPr>
                <w:sz w:val="24"/>
                <w:szCs w:val="24"/>
                <w:lang w:val="ru-RU"/>
              </w:rPr>
            </w:pPr>
            <w:r w:rsidRPr="00E7793D">
              <w:rPr>
                <w:sz w:val="24"/>
                <w:szCs w:val="24"/>
                <w:lang w:val="ru-RU"/>
              </w:rPr>
              <w:t>Применяется для проверки сохранности государственного эталона или для его замены в случае порчи или утраты</w:t>
            </w:r>
          </w:p>
        </w:tc>
      </w:tr>
      <w:tr w:rsidR="00F00BCC" w:rsidRPr="00000EE0" w:rsidTr="00DA2E6F">
        <w:trPr>
          <w:trHeight w:val="834"/>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Эталон-свидетель</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DA2E6F">
            <w:pPr>
              <w:pStyle w:val="TableParagraph"/>
              <w:tabs>
                <w:tab w:val="left" w:pos="851"/>
              </w:tabs>
              <w:jc w:val="both"/>
              <w:rPr>
                <w:sz w:val="24"/>
                <w:szCs w:val="24"/>
                <w:lang w:val="ru-RU"/>
              </w:rPr>
            </w:pPr>
            <w:proofErr w:type="gramStart"/>
            <w:r w:rsidRPr="00E7793D">
              <w:rPr>
                <w:sz w:val="24"/>
                <w:szCs w:val="24"/>
                <w:lang w:val="ru-RU"/>
              </w:rPr>
              <w:t>Предназначен</w:t>
            </w:r>
            <w:proofErr w:type="gramEnd"/>
            <w:r w:rsidRPr="00E7793D">
              <w:rPr>
                <w:sz w:val="24"/>
                <w:szCs w:val="24"/>
                <w:lang w:val="ru-RU"/>
              </w:rPr>
              <w:t xml:space="preserve"> для передачи размеров единиц рабочим эталонам</w:t>
            </w:r>
          </w:p>
        </w:tc>
      </w:tr>
      <w:tr w:rsidR="00F00BCC" w:rsidRPr="00000EE0" w:rsidTr="00DA2E6F">
        <w:trPr>
          <w:trHeight w:val="1151"/>
        </w:trPr>
        <w:tc>
          <w:tcPr>
            <w:tcW w:w="336" w:type="dxa"/>
          </w:tcPr>
          <w:p w:rsidR="00F00BCC" w:rsidRPr="00E7793D" w:rsidRDefault="00F00BCC" w:rsidP="00DA2E6F">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DA2E6F">
            <w:pPr>
              <w:pStyle w:val="TableParagraph"/>
              <w:tabs>
                <w:tab w:val="left" w:pos="851"/>
              </w:tabs>
              <w:jc w:val="both"/>
              <w:rPr>
                <w:sz w:val="24"/>
                <w:szCs w:val="24"/>
              </w:rPr>
            </w:pPr>
            <w:proofErr w:type="spellStart"/>
            <w:r w:rsidRPr="00E7793D">
              <w:rPr>
                <w:sz w:val="24"/>
                <w:szCs w:val="24"/>
              </w:rPr>
              <w:t>Эталон</w:t>
            </w:r>
            <w:proofErr w:type="spellEnd"/>
            <w:r w:rsidRPr="00E7793D">
              <w:rPr>
                <w:sz w:val="24"/>
                <w:szCs w:val="24"/>
              </w:rPr>
              <w:t xml:space="preserve"> </w:t>
            </w:r>
            <w:proofErr w:type="spellStart"/>
            <w:r w:rsidRPr="00E7793D">
              <w:rPr>
                <w:sz w:val="24"/>
                <w:szCs w:val="24"/>
              </w:rPr>
              <w:t>сравнения</w:t>
            </w:r>
            <w:proofErr w:type="spellEnd"/>
          </w:p>
        </w:tc>
        <w:tc>
          <w:tcPr>
            <w:tcW w:w="391" w:type="dxa"/>
          </w:tcPr>
          <w:p w:rsidR="00F00BCC" w:rsidRPr="00E7793D" w:rsidRDefault="00F00BCC" w:rsidP="00DA2E6F">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DA2E6F">
            <w:pPr>
              <w:pStyle w:val="TableParagraph"/>
              <w:tabs>
                <w:tab w:val="left" w:pos="851"/>
              </w:tabs>
              <w:jc w:val="both"/>
              <w:rPr>
                <w:sz w:val="24"/>
                <w:szCs w:val="24"/>
                <w:lang w:val="ru-RU"/>
              </w:rPr>
            </w:pPr>
            <w:r w:rsidRPr="00E7793D">
              <w:rPr>
                <w:sz w:val="24"/>
                <w:szCs w:val="24"/>
                <w:lang w:val="ru-RU"/>
              </w:rPr>
              <w:t>Применяется для передачи размера единицы образцовым средствам измерения высшей точности</w:t>
            </w:r>
          </w:p>
        </w:tc>
      </w:tr>
    </w:tbl>
    <w:p w:rsidR="00513648" w:rsidRDefault="00513648" w:rsidP="00E7793D">
      <w:pPr>
        <w:pStyle w:val="Heading4"/>
        <w:tabs>
          <w:tab w:val="left" w:pos="851"/>
        </w:tabs>
        <w:ind w:left="0" w:firstLine="709"/>
        <w:jc w:val="both"/>
        <w:rPr>
          <w:u w:val="thick"/>
          <w:lang w:val="ru-RU"/>
        </w:rPr>
      </w:pPr>
    </w:p>
    <w:p w:rsidR="00F00BCC" w:rsidRPr="00E7793D" w:rsidRDefault="00F00BCC" w:rsidP="00E7793D">
      <w:pPr>
        <w:pStyle w:val="Heading4"/>
        <w:tabs>
          <w:tab w:val="left" w:pos="851"/>
        </w:tabs>
        <w:ind w:left="0" w:firstLine="709"/>
        <w:jc w:val="both"/>
        <w:rPr>
          <w:lang w:val="ru-RU"/>
        </w:rPr>
      </w:pPr>
      <w:r w:rsidRPr="00E7793D">
        <w:rPr>
          <w:u w:val="thick"/>
          <w:lang w:val="ru-RU"/>
        </w:rPr>
        <w:t>ВОПРОСЫ НА УСТАНОВЛЕНИЕ ПОСЛЕДОВАТЕЛЬНОСТИ ДЕЙСВИЙ</w:t>
      </w:r>
    </w:p>
    <w:p w:rsidR="00F00BCC" w:rsidRPr="00E7793D" w:rsidRDefault="00F00BCC" w:rsidP="002B22D1">
      <w:pPr>
        <w:pStyle w:val="ab"/>
        <w:widowControl w:val="0"/>
        <w:numPr>
          <w:ilvl w:val="0"/>
          <w:numId w:val="5"/>
        </w:numPr>
        <w:tabs>
          <w:tab w:val="left" w:pos="851"/>
          <w:tab w:val="left" w:pos="1089"/>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Укажите правильную последовательность дольных единиц измерения длины, начиная </w:t>
      </w:r>
      <w:proofErr w:type="gramStart"/>
      <w:r w:rsidRPr="00E7793D">
        <w:rPr>
          <w:rFonts w:ascii="Times New Roman" w:hAnsi="Times New Roman" w:cs="Times New Roman"/>
          <w:sz w:val="24"/>
          <w:szCs w:val="24"/>
          <w:lang w:val="ru-RU"/>
        </w:rPr>
        <w:t>с</w:t>
      </w:r>
      <w:proofErr w:type="gramEnd"/>
      <w:r w:rsidRPr="00E7793D">
        <w:rPr>
          <w:rFonts w:ascii="Times New Roman" w:hAnsi="Times New Roman" w:cs="Times New Roman"/>
          <w:sz w:val="24"/>
          <w:szCs w:val="24"/>
          <w:lang w:val="ru-RU"/>
        </w:rPr>
        <w:t xml:space="preserve"> наибольшей:</w:t>
      </w:r>
    </w:p>
    <w:p w:rsidR="00F00BCC" w:rsidRPr="00E7793D" w:rsidRDefault="00F00BCC" w:rsidP="00E7793D">
      <w:pPr>
        <w:pStyle w:val="af4"/>
        <w:tabs>
          <w:tab w:val="left" w:pos="851"/>
          <w:tab w:val="left" w:pos="1561"/>
        </w:tabs>
        <w:ind w:firstLine="709"/>
        <w:jc w:val="both"/>
        <w:rPr>
          <w:lang w:val="ru-RU"/>
        </w:rPr>
      </w:pPr>
      <w:r w:rsidRPr="00E7793D">
        <w:rPr>
          <w:lang w:val="ru-RU"/>
        </w:rPr>
        <w:t xml:space="preserve">а. </w:t>
      </w:r>
      <w:proofErr w:type="spellStart"/>
      <w:r w:rsidRPr="00E7793D">
        <w:rPr>
          <w:lang w:val="ru-RU"/>
        </w:rPr>
        <w:t>Пикометр</w:t>
      </w:r>
      <w:proofErr w:type="spellEnd"/>
      <w:r w:rsidRPr="00E7793D">
        <w:rPr>
          <w:lang w:val="ru-RU"/>
        </w:rPr>
        <w:t xml:space="preserve"> </w:t>
      </w:r>
    </w:p>
    <w:p w:rsidR="00F00BCC" w:rsidRPr="00E7793D" w:rsidRDefault="00F00BCC" w:rsidP="00E7793D">
      <w:pPr>
        <w:pStyle w:val="af4"/>
        <w:tabs>
          <w:tab w:val="left" w:pos="851"/>
          <w:tab w:val="left" w:pos="1561"/>
        </w:tabs>
        <w:ind w:firstLine="709"/>
        <w:jc w:val="both"/>
        <w:rPr>
          <w:lang w:val="ru-RU"/>
        </w:rPr>
      </w:pPr>
      <w:proofErr w:type="gramStart"/>
      <w:r w:rsidRPr="00E7793D">
        <w:rPr>
          <w:lang w:val="ru-RU"/>
        </w:rPr>
        <w:t>б</w:t>
      </w:r>
      <w:proofErr w:type="gramEnd"/>
      <w:r w:rsidRPr="00E7793D">
        <w:rPr>
          <w:lang w:val="ru-RU"/>
        </w:rPr>
        <w:t xml:space="preserve">. Микрометр </w:t>
      </w:r>
    </w:p>
    <w:p w:rsidR="00F00BCC" w:rsidRPr="00E7793D" w:rsidRDefault="00F00BCC" w:rsidP="00E7793D">
      <w:pPr>
        <w:pStyle w:val="af4"/>
        <w:tabs>
          <w:tab w:val="left" w:pos="851"/>
          <w:tab w:val="left" w:pos="1561"/>
        </w:tabs>
        <w:ind w:firstLine="709"/>
        <w:jc w:val="both"/>
        <w:rPr>
          <w:lang w:val="ru-RU"/>
        </w:rPr>
      </w:pPr>
      <w:r w:rsidRPr="00E7793D">
        <w:rPr>
          <w:lang w:val="ru-RU"/>
        </w:rPr>
        <w:t>в.</w:t>
      </w:r>
      <w:r w:rsidR="00513648">
        <w:rPr>
          <w:lang w:val="ru-RU"/>
        </w:rPr>
        <w:t xml:space="preserve"> </w:t>
      </w:r>
      <w:r w:rsidRPr="00E7793D">
        <w:rPr>
          <w:lang w:val="ru-RU"/>
        </w:rPr>
        <w:t xml:space="preserve">Нанометр </w:t>
      </w:r>
    </w:p>
    <w:p w:rsidR="00F00BCC" w:rsidRPr="00E7793D" w:rsidRDefault="00513648" w:rsidP="00513648">
      <w:pPr>
        <w:pStyle w:val="af4"/>
        <w:tabs>
          <w:tab w:val="left" w:pos="851"/>
        </w:tabs>
        <w:ind w:firstLine="709"/>
        <w:jc w:val="both"/>
        <w:rPr>
          <w:lang w:val="ru-RU"/>
        </w:rPr>
      </w:pPr>
      <w:r>
        <w:rPr>
          <w:lang w:val="ru-RU"/>
        </w:rPr>
        <w:t xml:space="preserve">г. </w:t>
      </w:r>
      <w:proofErr w:type="spellStart"/>
      <w:r w:rsidR="00F00BCC" w:rsidRPr="00E7793D">
        <w:rPr>
          <w:lang w:val="ru-RU"/>
        </w:rPr>
        <w:t>Фемтометр</w:t>
      </w:r>
      <w:proofErr w:type="spellEnd"/>
    </w:p>
    <w:p w:rsidR="00F00BCC" w:rsidRPr="00E7793D" w:rsidRDefault="00F00BCC" w:rsidP="00E7793D">
      <w:pPr>
        <w:pStyle w:val="af4"/>
        <w:tabs>
          <w:tab w:val="left" w:pos="851"/>
        </w:tabs>
        <w:ind w:firstLine="709"/>
        <w:jc w:val="both"/>
        <w:rPr>
          <w:lang w:val="ru-RU"/>
        </w:rPr>
      </w:pPr>
    </w:p>
    <w:p w:rsidR="00F00BCC" w:rsidRPr="00E7793D" w:rsidRDefault="00F00BCC" w:rsidP="002B22D1">
      <w:pPr>
        <w:pStyle w:val="ab"/>
        <w:widowControl w:val="0"/>
        <w:numPr>
          <w:ilvl w:val="0"/>
          <w:numId w:val="5"/>
        </w:numPr>
        <w:tabs>
          <w:tab w:val="left" w:pos="851"/>
          <w:tab w:val="left" w:pos="1084"/>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Укажите правильную последовательность иерархии нормативных документов в области метрологии в порядке возрастания их</w:t>
      </w:r>
      <w:r w:rsidRPr="00E7793D">
        <w:rPr>
          <w:rFonts w:ascii="Times New Roman" w:hAnsi="Times New Roman" w:cs="Times New Roman"/>
          <w:spacing w:val="-2"/>
          <w:sz w:val="24"/>
          <w:szCs w:val="24"/>
          <w:lang w:val="ru-RU"/>
        </w:rPr>
        <w:t xml:space="preserve"> </w:t>
      </w:r>
      <w:r w:rsidRPr="00E7793D">
        <w:rPr>
          <w:rFonts w:ascii="Times New Roman" w:hAnsi="Times New Roman" w:cs="Times New Roman"/>
          <w:sz w:val="24"/>
          <w:szCs w:val="24"/>
          <w:lang w:val="ru-RU"/>
        </w:rPr>
        <w:t>значения:</w:t>
      </w:r>
    </w:p>
    <w:p w:rsidR="00F00BCC" w:rsidRPr="00E7793D" w:rsidRDefault="00F00BCC" w:rsidP="00E7793D">
      <w:pPr>
        <w:pStyle w:val="af4"/>
        <w:tabs>
          <w:tab w:val="left" w:pos="851"/>
          <w:tab w:val="left" w:pos="1134"/>
          <w:tab w:val="left" w:pos="1560"/>
        </w:tabs>
        <w:ind w:firstLine="709"/>
        <w:jc w:val="both"/>
        <w:rPr>
          <w:lang w:val="ru-RU"/>
        </w:rPr>
      </w:pPr>
      <w:r w:rsidRPr="00E7793D">
        <w:rPr>
          <w:lang w:val="ru-RU"/>
        </w:rPr>
        <w:t>а. ГОСТ б. СТП</w:t>
      </w:r>
    </w:p>
    <w:p w:rsidR="00F00BCC" w:rsidRPr="00E7793D" w:rsidRDefault="00F00BCC" w:rsidP="00E7793D">
      <w:pPr>
        <w:pStyle w:val="af4"/>
        <w:tabs>
          <w:tab w:val="left" w:pos="851"/>
          <w:tab w:val="left" w:pos="1134"/>
          <w:tab w:val="left" w:pos="1560"/>
        </w:tabs>
        <w:ind w:firstLine="709"/>
        <w:jc w:val="both"/>
        <w:rPr>
          <w:lang w:val="ru-RU"/>
        </w:rPr>
      </w:pPr>
      <w:r w:rsidRPr="00E7793D">
        <w:rPr>
          <w:lang w:val="ru-RU"/>
        </w:rPr>
        <w:t xml:space="preserve">в. Закон РФ </w:t>
      </w:r>
      <w:r w:rsidRPr="00E7793D">
        <w:rPr>
          <w:spacing w:val="-3"/>
          <w:lang w:val="ru-RU"/>
        </w:rPr>
        <w:t xml:space="preserve">«Об </w:t>
      </w:r>
      <w:r w:rsidRPr="00E7793D">
        <w:rPr>
          <w:lang w:val="ru-RU"/>
        </w:rPr>
        <w:t xml:space="preserve">обеспечении единства измерений" </w:t>
      </w:r>
    </w:p>
    <w:p w:rsidR="00F00BCC" w:rsidRPr="00E7793D" w:rsidRDefault="00F00BCC" w:rsidP="00E7793D">
      <w:pPr>
        <w:pStyle w:val="af4"/>
        <w:tabs>
          <w:tab w:val="left" w:pos="851"/>
          <w:tab w:val="left" w:pos="1134"/>
          <w:tab w:val="left" w:pos="1560"/>
        </w:tabs>
        <w:ind w:firstLine="709"/>
        <w:jc w:val="both"/>
        <w:rPr>
          <w:lang w:val="ru-RU"/>
        </w:rPr>
      </w:pPr>
      <w:r w:rsidRPr="00E7793D">
        <w:rPr>
          <w:lang w:val="ru-RU"/>
        </w:rPr>
        <w:t>г.</w:t>
      </w:r>
      <w:r w:rsidRPr="00E7793D">
        <w:rPr>
          <w:lang w:val="ru-RU"/>
        </w:rPr>
        <w:tab/>
        <w:t>ОСТ</w:t>
      </w:r>
    </w:p>
    <w:p w:rsidR="00F00BCC" w:rsidRPr="00E7793D" w:rsidRDefault="00F00BCC" w:rsidP="00E7793D">
      <w:pPr>
        <w:pStyle w:val="af4"/>
        <w:tabs>
          <w:tab w:val="left" w:pos="851"/>
          <w:tab w:val="left" w:pos="1560"/>
        </w:tabs>
        <w:ind w:firstLine="709"/>
        <w:jc w:val="both"/>
        <w:rPr>
          <w:lang w:val="ru-RU"/>
        </w:rPr>
      </w:pPr>
    </w:p>
    <w:p w:rsidR="00F00BCC" w:rsidRPr="00E7793D" w:rsidRDefault="00F00BCC" w:rsidP="002B22D1">
      <w:pPr>
        <w:pStyle w:val="ab"/>
        <w:widowControl w:val="0"/>
        <w:numPr>
          <w:ilvl w:val="0"/>
          <w:numId w:val="5"/>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Укажите верный алгоритм проведения процесса</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сертификации:</w:t>
      </w:r>
    </w:p>
    <w:p w:rsidR="00F00BCC" w:rsidRPr="00E7793D" w:rsidRDefault="00F00BCC" w:rsidP="00E7793D">
      <w:pPr>
        <w:pStyle w:val="af4"/>
        <w:tabs>
          <w:tab w:val="left" w:pos="851"/>
        </w:tabs>
        <w:ind w:firstLine="709"/>
        <w:jc w:val="both"/>
        <w:rPr>
          <w:lang w:val="ru-RU"/>
        </w:rPr>
      </w:pPr>
      <w:r w:rsidRPr="00E7793D">
        <w:rPr>
          <w:lang w:val="ru-RU"/>
        </w:rPr>
        <w:t xml:space="preserve">а. Оценка соответствия объекта сертификации установленным требованиям </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Заявка на сертификацию</w:t>
      </w:r>
    </w:p>
    <w:p w:rsidR="00F00BCC" w:rsidRPr="00E7793D" w:rsidRDefault="00F00BCC" w:rsidP="00E7793D">
      <w:pPr>
        <w:pStyle w:val="af4"/>
        <w:tabs>
          <w:tab w:val="left" w:pos="851"/>
        </w:tabs>
        <w:ind w:firstLine="709"/>
        <w:jc w:val="both"/>
        <w:rPr>
          <w:lang w:val="ru-RU"/>
        </w:rPr>
      </w:pPr>
      <w:r w:rsidRPr="00E7793D">
        <w:rPr>
          <w:lang w:val="ru-RU"/>
        </w:rPr>
        <w:t>в. Решение по сертификации</w:t>
      </w:r>
    </w:p>
    <w:p w:rsidR="00F00BCC" w:rsidRPr="00E7793D" w:rsidRDefault="00513648" w:rsidP="00E7793D">
      <w:pPr>
        <w:pStyle w:val="af4"/>
        <w:tabs>
          <w:tab w:val="left" w:pos="851"/>
          <w:tab w:val="left" w:pos="1561"/>
        </w:tabs>
        <w:ind w:firstLine="709"/>
        <w:jc w:val="both"/>
        <w:rPr>
          <w:lang w:val="ru-RU"/>
        </w:rPr>
      </w:pPr>
      <w:r>
        <w:rPr>
          <w:lang w:val="ru-RU"/>
        </w:rPr>
        <w:t xml:space="preserve">г. </w:t>
      </w:r>
      <w:r w:rsidR="00F00BCC" w:rsidRPr="00E7793D">
        <w:rPr>
          <w:lang w:val="ru-RU"/>
        </w:rPr>
        <w:t>Анализ результатов оценки</w:t>
      </w:r>
      <w:r w:rsidR="00F00BCC" w:rsidRPr="00E7793D">
        <w:rPr>
          <w:spacing w:val="-10"/>
          <w:lang w:val="ru-RU"/>
        </w:rPr>
        <w:t xml:space="preserve"> </w:t>
      </w:r>
      <w:r w:rsidR="00F00BCC" w:rsidRPr="00E7793D">
        <w:rPr>
          <w:lang w:val="ru-RU"/>
        </w:rPr>
        <w:t>соответствия</w:t>
      </w:r>
    </w:p>
    <w:p w:rsidR="00F00BCC" w:rsidRPr="00E7793D" w:rsidRDefault="00F00BCC" w:rsidP="00E7793D">
      <w:pPr>
        <w:tabs>
          <w:tab w:val="left" w:pos="851"/>
        </w:tabs>
        <w:spacing w:before="0" w:after="0"/>
        <w:ind w:left="0" w:firstLine="709"/>
        <w:jc w:val="both"/>
        <w:rPr>
          <w:rFonts w:ascii="Times New Roman" w:hAnsi="Times New Roman" w:cs="Times New Roman"/>
          <w:b/>
          <w:bCs/>
          <w:sz w:val="24"/>
          <w:szCs w:val="24"/>
          <w:u w:val="thick"/>
          <w:lang w:val="ru-RU"/>
        </w:rPr>
      </w:pPr>
      <w:r w:rsidRPr="00E7793D">
        <w:rPr>
          <w:rFonts w:ascii="Times New Roman" w:hAnsi="Times New Roman" w:cs="Times New Roman"/>
          <w:sz w:val="24"/>
          <w:szCs w:val="24"/>
          <w:u w:val="thick"/>
          <w:lang w:val="ru-RU"/>
        </w:rPr>
        <w:br w:type="page"/>
      </w:r>
    </w:p>
    <w:p w:rsidR="00F00BCC" w:rsidRPr="00E7793D" w:rsidRDefault="00F00BCC" w:rsidP="00E7793D">
      <w:pPr>
        <w:pStyle w:val="Heading4"/>
        <w:tabs>
          <w:tab w:val="left" w:pos="851"/>
        </w:tabs>
        <w:ind w:left="0" w:firstLine="709"/>
        <w:jc w:val="both"/>
        <w:rPr>
          <w:lang w:val="ru-RU"/>
        </w:rPr>
      </w:pPr>
      <w:r w:rsidRPr="00E7793D">
        <w:rPr>
          <w:u w:val="thick"/>
          <w:lang w:val="ru-RU"/>
        </w:rPr>
        <w:t>Оборудование, материалы и инструменты</w:t>
      </w:r>
    </w:p>
    <w:p w:rsidR="00F00BCC" w:rsidRPr="00E7793D" w:rsidRDefault="00F00BCC" w:rsidP="00E7793D">
      <w:pPr>
        <w:pStyle w:val="af4"/>
        <w:tabs>
          <w:tab w:val="left" w:pos="851"/>
        </w:tabs>
        <w:ind w:firstLine="709"/>
        <w:jc w:val="both"/>
        <w:rPr>
          <w:b/>
          <w:lang w:val="ru-RU"/>
        </w:rPr>
      </w:pPr>
    </w:p>
    <w:p w:rsidR="00F00BCC" w:rsidRPr="00E7793D" w:rsidRDefault="00F00BCC" w:rsidP="00E7793D">
      <w:pPr>
        <w:pStyle w:val="Heading4"/>
        <w:tabs>
          <w:tab w:val="left" w:pos="851"/>
        </w:tabs>
        <w:ind w:left="0" w:firstLine="709"/>
        <w:jc w:val="both"/>
        <w:rPr>
          <w:lang w:val="ru-RU"/>
        </w:rPr>
      </w:pPr>
      <w:r w:rsidRPr="00E7793D">
        <w:rPr>
          <w:u w:val="thick"/>
          <w:lang w:val="ru-RU"/>
        </w:rPr>
        <w:t>ВОПРОСЫ НА ВЫБОР ВАРИАНТА ОТВЕТА</w:t>
      </w:r>
    </w:p>
    <w:p w:rsidR="00F00BCC" w:rsidRPr="00E7793D" w:rsidRDefault="00F00BCC" w:rsidP="002B22D1">
      <w:pPr>
        <w:pStyle w:val="ab"/>
        <w:widowControl w:val="0"/>
        <w:numPr>
          <w:ilvl w:val="0"/>
          <w:numId w:val="12"/>
        </w:numPr>
        <w:tabs>
          <w:tab w:val="left" w:pos="851"/>
          <w:tab w:val="left" w:pos="1128"/>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Какая конструктивная особенность позволяет применять </w:t>
      </w:r>
      <w:proofErr w:type="spellStart"/>
      <w:r w:rsidRPr="00E7793D">
        <w:rPr>
          <w:rFonts w:ascii="Times New Roman" w:hAnsi="Times New Roman" w:cs="Times New Roman"/>
          <w:sz w:val="24"/>
          <w:szCs w:val="24"/>
          <w:lang w:val="ru-RU"/>
        </w:rPr>
        <w:t>бензиномоторные</w:t>
      </w:r>
      <w:proofErr w:type="spellEnd"/>
      <w:r w:rsidRPr="00E7793D">
        <w:rPr>
          <w:rFonts w:ascii="Times New Roman" w:hAnsi="Times New Roman" w:cs="Times New Roman"/>
          <w:sz w:val="24"/>
          <w:szCs w:val="24"/>
          <w:lang w:val="ru-RU"/>
        </w:rPr>
        <w:t xml:space="preserve"> </w:t>
      </w:r>
      <w:proofErr w:type="gramStart"/>
      <w:r w:rsidRPr="00E7793D">
        <w:rPr>
          <w:rFonts w:ascii="Times New Roman" w:hAnsi="Times New Roman" w:cs="Times New Roman"/>
          <w:sz w:val="24"/>
          <w:szCs w:val="24"/>
          <w:lang w:val="ru-RU"/>
        </w:rPr>
        <w:t>пилы</w:t>
      </w:r>
      <w:proofErr w:type="gramEnd"/>
      <w:r w:rsidRPr="00E7793D">
        <w:rPr>
          <w:rFonts w:ascii="Times New Roman" w:hAnsi="Times New Roman" w:cs="Times New Roman"/>
          <w:sz w:val="24"/>
          <w:szCs w:val="24"/>
          <w:lang w:val="ru-RU"/>
        </w:rPr>
        <w:t xml:space="preserve"> как при продольной, так и при поперечной распиловке</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древесины?:</w:t>
      </w:r>
    </w:p>
    <w:p w:rsidR="00513648" w:rsidRDefault="00F00BCC" w:rsidP="00E7793D">
      <w:pPr>
        <w:pStyle w:val="af4"/>
        <w:tabs>
          <w:tab w:val="left" w:pos="851"/>
        </w:tabs>
        <w:ind w:firstLine="709"/>
        <w:jc w:val="both"/>
        <w:rPr>
          <w:lang w:val="ru-RU"/>
        </w:rPr>
      </w:pPr>
      <w:r w:rsidRPr="00E7793D">
        <w:rPr>
          <w:lang w:val="ru-RU"/>
        </w:rPr>
        <w:t xml:space="preserve">а. наличие натяжного устройства пильной цепи </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наличие в пильной цепи Г-образных зубьев</w:t>
      </w:r>
    </w:p>
    <w:p w:rsidR="00513648" w:rsidRDefault="00F00BCC" w:rsidP="00E7793D">
      <w:pPr>
        <w:pStyle w:val="af4"/>
        <w:tabs>
          <w:tab w:val="left" w:pos="851"/>
        </w:tabs>
        <w:ind w:firstLine="709"/>
        <w:jc w:val="both"/>
        <w:rPr>
          <w:lang w:val="ru-RU"/>
        </w:rPr>
      </w:pPr>
      <w:r w:rsidRPr="00E7793D">
        <w:rPr>
          <w:lang w:val="ru-RU"/>
        </w:rPr>
        <w:t xml:space="preserve">в. возможность применять цепи с разным шагом цепи </w:t>
      </w:r>
    </w:p>
    <w:p w:rsidR="00F00BCC" w:rsidRPr="00E7793D" w:rsidRDefault="00F00BCC" w:rsidP="00E7793D">
      <w:pPr>
        <w:pStyle w:val="af4"/>
        <w:tabs>
          <w:tab w:val="left" w:pos="851"/>
        </w:tabs>
        <w:ind w:firstLine="709"/>
        <w:jc w:val="both"/>
        <w:rPr>
          <w:lang w:val="ru-RU"/>
        </w:rPr>
      </w:pPr>
      <w:r w:rsidRPr="00E7793D">
        <w:rPr>
          <w:lang w:val="ru-RU"/>
        </w:rPr>
        <w:t>г. наличие в пильной цепи плоских зубьев</w:t>
      </w:r>
    </w:p>
    <w:p w:rsidR="00513648" w:rsidRDefault="00F00BCC" w:rsidP="002B22D1">
      <w:pPr>
        <w:pStyle w:val="ab"/>
        <w:widowControl w:val="0"/>
        <w:numPr>
          <w:ilvl w:val="0"/>
          <w:numId w:val="12"/>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В какое время года образуется поздняя зона годичного слоя у древесины? </w:t>
      </w:r>
    </w:p>
    <w:p w:rsidR="00F00BCC" w:rsidRPr="00E7793D" w:rsidRDefault="00F00BCC" w:rsidP="00513648">
      <w:pPr>
        <w:pStyle w:val="ab"/>
        <w:widowControl w:val="0"/>
        <w:tabs>
          <w:tab w:val="left" w:pos="851"/>
          <w:tab w:val="left" w:pos="1082"/>
        </w:tabs>
        <w:autoSpaceDE w:val="0"/>
        <w:autoSpaceDN w:val="0"/>
        <w:spacing w:before="0" w:after="0"/>
        <w:ind w:left="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 в начале вегетационного</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периода</w:t>
      </w:r>
    </w:p>
    <w:p w:rsidR="00513648"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xml:space="preserve">. в конце вегетационного периода </w:t>
      </w:r>
    </w:p>
    <w:p w:rsidR="00F00BCC" w:rsidRPr="00E7793D"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летом</w:t>
      </w:r>
    </w:p>
    <w:p w:rsidR="00F00BCC" w:rsidRPr="00E7793D" w:rsidRDefault="00F00BCC" w:rsidP="00E7793D">
      <w:pPr>
        <w:pStyle w:val="af4"/>
        <w:tabs>
          <w:tab w:val="left" w:pos="851"/>
        </w:tabs>
        <w:ind w:firstLine="709"/>
        <w:jc w:val="both"/>
        <w:rPr>
          <w:lang w:val="ru-RU"/>
        </w:rPr>
      </w:pPr>
      <w:r w:rsidRPr="00E7793D">
        <w:rPr>
          <w:lang w:val="ru-RU"/>
        </w:rPr>
        <w:t>г. с середины лета до поздней осени</w:t>
      </w:r>
    </w:p>
    <w:p w:rsidR="00F00BCC" w:rsidRPr="00E7793D" w:rsidRDefault="00F00BCC" w:rsidP="002B22D1">
      <w:pPr>
        <w:pStyle w:val="ab"/>
        <w:widowControl w:val="0"/>
        <w:numPr>
          <w:ilvl w:val="0"/>
          <w:numId w:val="12"/>
        </w:numPr>
        <w:tabs>
          <w:tab w:val="left" w:pos="851"/>
          <w:tab w:val="left" w:pos="1188"/>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В какой из периодов года наблюдается наиболее </w:t>
      </w:r>
      <w:proofErr w:type="gramStart"/>
      <w:r w:rsidRPr="00E7793D">
        <w:rPr>
          <w:rFonts w:ascii="Times New Roman" w:hAnsi="Times New Roman" w:cs="Times New Roman"/>
          <w:sz w:val="24"/>
          <w:szCs w:val="24"/>
          <w:lang w:val="ru-RU"/>
        </w:rPr>
        <w:t>интенсивное</w:t>
      </w:r>
      <w:proofErr w:type="gramEnd"/>
      <w:r w:rsidRPr="00E7793D">
        <w:rPr>
          <w:rFonts w:ascii="Times New Roman" w:hAnsi="Times New Roman" w:cs="Times New Roman"/>
          <w:sz w:val="24"/>
          <w:szCs w:val="24"/>
          <w:lang w:val="ru-RU"/>
        </w:rPr>
        <w:t xml:space="preserve"> </w:t>
      </w:r>
      <w:proofErr w:type="spellStart"/>
      <w:r w:rsidRPr="00E7793D">
        <w:rPr>
          <w:rFonts w:ascii="Times New Roman" w:hAnsi="Times New Roman" w:cs="Times New Roman"/>
          <w:sz w:val="24"/>
          <w:szCs w:val="24"/>
          <w:lang w:val="ru-RU"/>
        </w:rPr>
        <w:t>сокодвижение</w:t>
      </w:r>
      <w:proofErr w:type="spellEnd"/>
      <w:r w:rsidRPr="00E7793D">
        <w:rPr>
          <w:rFonts w:ascii="Times New Roman" w:hAnsi="Times New Roman" w:cs="Times New Roman"/>
          <w:sz w:val="24"/>
          <w:szCs w:val="24"/>
          <w:lang w:val="ru-RU"/>
        </w:rPr>
        <w:t xml:space="preserve"> у древесных</w:t>
      </w:r>
      <w:r w:rsidRPr="00E7793D">
        <w:rPr>
          <w:rFonts w:ascii="Times New Roman" w:hAnsi="Times New Roman" w:cs="Times New Roman"/>
          <w:spacing w:val="1"/>
          <w:sz w:val="24"/>
          <w:szCs w:val="24"/>
          <w:lang w:val="ru-RU"/>
        </w:rPr>
        <w:t xml:space="preserve"> </w:t>
      </w:r>
      <w:r w:rsidRPr="00E7793D">
        <w:rPr>
          <w:rFonts w:ascii="Times New Roman" w:hAnsi="Times New Roman" w:cs="Times New Roman"/>
          <w:sz w:val="24"/>
          <w:szCs w:val="24"/>
          <w:lang w:val="ru-RU"/>
        </w:rPr>
        <w:t>видов?</w:t>
      </w:r>
    </w:p>
    <w:p w:rsidR="00F00BCC" w:rsidRPr="00E7793D" w:rsidRDefault="00F00BCC" w:rsidP="00E7793D">
      <w:pPr>
        <w:pStyle w:val="af4"/>
        <w:tabs>
          <w:tab w:val="left" w:pos="851"/>
        </w:tabs>
        <w:ind w:firstLine="709"/>
        <w:jc w:val="both"/>
        <w:rPr>
          <w:lang w:val="ru-RU"/>
        </w:rPr>
      </w:pPr>
      <w:r w:rsidRPr="00E7793D">
        <w:rPr>
          <w:lang w:val="ru-RU"/>
        </w:rPr>
        <w:t>а. ранней весной</w:t>
      </w:r>
    </w:p>
    <w:p w:rsidR="00513648"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xml:space="preserve">. во второй половине весны </w:t>
      </w:r>
    </w:p>
    <w:p w:rsidR="00F00BCC" w:rsidRPr="00E7793D"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xml:space="preserve">. </w:t>
      </w:r>
      <w:proofErr w:type="gramStart"/>
      <w:r w:rsidRPr="00E7793D">
        <w:rPr>
          <w:lang w:val="ru-RU"/>
        </w:rPr>
        <w:t>в</w:t>
      </w:r>
      <w:proofErr w:type="gramEnd"/>
      <w:r w:rsidRPr="00E7793D">
        <w:rPr>
          <w:lang w:val="ru-RU"/>
        </w:rPr>
        <w:t xml:space="preserve"> начале лета</w:t>
      </w:r>
    </w:p>
    <w:p w:rsidR="00513648" w:rsidRDefault="00F00BCC" w:rsidP="00E7793D">
      <w:pPr>
        <w:pStyle w:val="af4"/>
        <w:tabs>
          <w:tab w:val="left" w:pos="851"/>
        </w:tabs>
        <w:ind w:firstLine="709"/>
        <w:jc w:val="both"/>
        <w:rPr>
          <w:lang w:val="ru-RU"/>
        </w:rPr>
      </w:pPr>
      <w:r w:rsidRPr="00E7793D">
        <w:rPr>
          <w:lang w:val="ru-RU"/>
        </w:rPr>
        <w:t xml:space="preserve">г. во второй половине лета </w:t>
      </w:r>
    </w:p>
    <w:p w:rsidR="00F00BCC" w:rsidRPr="00E7793D" w:rsidRDefault="00F00BCC" w:rsidP="00E7793D">
      <w:pPr>
        <w:pStyle w:val="af4"/>
        <w:tabs>
          <w:tab w:val="left" w:pos="851"/>
        </w:tabs>
        <w:ind w:firstLine="709"/>
        <w:jc w:val="both"/>
        <w:rPr>
          <w:lang w:val="ru-RU"/>
        </w:rPr>
      </w:pPr>
      <w:r w:rsidRPr="00E7793D">
        <w:rPr>
          <w:lang w:val="ru-RU"/>
        </w:rPr>
        <w:t>д. осенью</w:t>
      </w:r>
    </w:p>
    <w:p w:rsidR="00F00BCC" w:rsidRPr="00E7793D" w:rsidRDefault="00F00BCC" w:rsidP="00E7793D">
      <w:pPr>
        <w:pStyle w:val="af4"/>
        <w:tabs>
          <w:tab w:val="left" w:pos="851"/>
        </w:tabs>
        <w:ind w:firstLine="709"/>
        <w:jc w:val="both"/>
        <w:rPr>
          <w:lang w:val="ru-RU"/>
        </w:rPr>
      </w:pPr>
    </w:p>
    <w:p w:rsidR="00F00BCC" w:rsidRPr="00513648" w:rsidRDefault="00F00BCC" w:rsidP="00E7793D">
      <w:pPr>
        <w:pStyle w:val="Heading4"/>
        <w:tabs>
          <w:tab w:val="left" w:pos="851"/>
        </w:tabs>
        <w:ind w:left="0" w:firstLine="709"/>
        <w:jc w:val="both"/>
        <w:rPr>
          <w:lang w:val="ru-RU"/>
        </w:rPr>
      </w:pPr>
      <w:r w:rsidRPr="00513648">
        <w:rPr>
          <w:u w:val="thick"/>
          <w:lang w:val="ru-RU"/>
        </w:rPr>
        <w:t>ВСТАВИТЬ ПРОПУЩЕННОЕ СЛОВО</w:t>
      </w:r>
    </w:p>
    <w:p w:rsidR="00F00BCC" w:rsidRPr="00E7793D" w:rsidRDefault="00F00BCC" w:rsidP="002B22D1">
      <w:pPr>
        <w:pStyle w:val="ab"/>
        <w:widowControl w:val="0"/>
        <w:numPr>
          <w:ilvl w:val="0"/>
          <w:numId w:val="11"/>
        </w:numPr>
        <w:tabs>
          <w:tab w:val="left" w:pos="851"/>
          <w:tab w:val="left" w:pos="1171"/>
          <w:tab w:val="left" w:pos="764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Обработанная   соответствующим</w:t>
      </w:r>
      <w:r w:rsidRPr="00E7793D">
        <w:rPr>
          <w:rFonts w:ascii="Times New Roman" w:hAnsi="Times New Roman" w:cs="Times New Roman"/>
          <w:spacing w:val="50"/>
          <w:sz w:val="24"/>
          <w:szCs w:val="24"/>
          <w:lang w:val="ru-RU"/>
        </w:rPr>
        <w:t xml:space="preserve"> </w:t>
      </w:r>
      <w:r w:rsidRPr="00E7793D">
        <w:rPr>
          <w:rFonts w:ascii="Times New Roman" w:hAnsi="Times New Roman" w:cs="Times New Roman"/>
          <w:sz w:val="24"/>
          <w:szCs w:val="24"/>
          <w:lang w:val="ru-RU"/>
        </w:rPr>
        <w:t xml:space="preserve">образом </w:t>
      </w:r>
      <w:r w:rsidRPr="00E7793D">
        <w:rPr>
          <w:rFonts w:ascii="Times New Roman" w:hAnsi="Times New Roman" w:cs="Times New Roman"/>
          <w:spacing w:val="26"/>
          <w:sz w:val="24"/>
          <w:szCs w:val="24"/>
          <w:lang w:val="ru-RU"/>
        </w:rPr>
        <w:t xml:space="preserve"> </w:t>
      </w:r>
      <w:r w:rsidRPr="00E7793D">
        <w:rPr>
          <w:rFonts w:ascii="Times New Roman" w:hAnsi="Times New Roman" w:cs="Times New Roman"/>
          <w:sz w:val="24"/>
          <w:szCs w:val="24"/>
          <w:lang w:val="ru-RU"/>
        </w:rPr>
        <w:t>древесина</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после сушки по</w:t>
      </w:r>
      <w:r w:rsidRPr="00E7793D">
        <w:rPr>
          <w:rFonts w:ascii="Times New Roman" w:hAnsi="Times New Roman" w:cs="Times New Roman"/>
          <w:spacing w:val="23"/>
          <w:sz w:val="24"/>
          <w:szCs w:val="24"/>
          <w:lang w:val="ru-RU"/>
        </w:rPr>
        <w:t xml:space="preserve"> </w:t>
      </w:r>
      <w:proofErr w:type="gramStart"/>
      <w:r w:rsidRPr="00E7793D">
        <w:rPr>
          <w:rFonts w:ascii="Times New Roman" w:hAnsi="Times New Roman" w:cs="Times New Roman"/>
          <w:sz w:val="24"/>
          <w:szCs w:val="24"/>
          <w:lang w:val="ru-RU"/>
        </w:rPr>
        <w:t>свой</w:t>
      </w:r>
      <w:proofErr w:type="gramEnd"/>
    </w:p>
    <w:p w:rsidR="00F00BCC" w:rsidRPr="00E7793D" w:rsidRDefault="00F00BCC" w:rsidP="00E7793D">
      <w:pPr>
        <w:pStyle w:val="af4"/>
        <w:tabs>
          <w:tab w:val="left" w:pos="851"/>
        </w:tabs>
        <w:ind w:firstLine="709"/>
        <w:jc w:val="both"/>
        <w:rPr>
          <w:lang w:val="ru-RU"/>
        </w:rPr>
      </w:pPr>
      <w:r w:rsidRPr="00E7793D">
        <w:rPr>
          <w:lang w:val="ru-RU"/>
        </w:rPr>
        <w:t xml:space="preserve">прочности не уступает дубу, а по цвету напоминает слоновую кость. При этом данная порода широко распространена как в Европейской, так и Азиатской части нашей страны,  и считается </w:t>
      </w:r>
      <w:r w:rsidRPr="00E7793D">
        <w:rPr>
          <w:spacing w:val="-4"/>
          <w:lang w:val="ru-RU"/>
        </w:rPr>
        <w:t xml:space="preserve">«в </w:t>
      </w:r>
      <w:r w:rsidRPr="00E7793D">
        <w:rPr>
          <w:lang w:val="ru-RU"/>
        </w:rPr>
        <w:t xml:space="preserve">народе» </w:t>
      </w:r>
      <w:proofErr w:type="gramStart"/>
      <w:r w:rsidRPr="00E7793D">
        <w:rPr>
          <w:lang w:val="ru-RU"/>
        </w:rPr>
        <w:t>по больше</w:t>
      </w:r>
      <w:proofErr w:type="gramEnd"/>
      <w:r w:rsidRPr="00E7793D">
        <w:rPr>
          <w:lang w:val="ru-RU"/>
        </w:rPr>
        <w:t xml:space="preserve"> части</w:t>
      </w:r>
      <w:r w:rsidRPr="00E7793D">
        <w:rPr>
          <w:spacing w:val="6"/>
          <w:lang w:val="ru-RU"/>
        </w:rPr>
        <w:t xml:space="preserve"> </w:t>
      </w:r>
      <w:r w:rsidRPr="00E7793D">
        <w:rPr>
          <w:lang w:val="ru-RU"/>
        </w:rPr>
        <w:t>низкосортной.</w:t>
      </w:r>
    </w:p>
    <w:p w:rsidR="00F00BCC" w:rsidRPr="00E7793D" w:rsidRDefault="00F00BCC" w:rsidP="002B22D1">
      <w:pPr>
        <w:pStyle w:val="ab"/>
        <w:widowControl w:val="0"/>
        <w:numPr>
          <w:ilvl w:val="0"/>
          <w:numId w:val="11"/>
        </w:numPr>
        <w:tabs>
          <w:tab w:val="left" w:pos="851"/>
          <w:tab w:val="left" w:pos="1219"/>
          <w:tab w:val="left" w:pos="464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Производительность машин и оборудования определяется количеством работы (объемом работ)</w:t>
      </w:r>
      <w:r w:rsidRPr="00E7793D">
        <w:rPr>
          <w:rFonts w:ascii="Times New Roman" w:hAnsi="Times New Roman" w:cs="Times New Roman"/>
          <w:spacing w:val="-2"/>
          <w:sz w:val="24"/>
          <w:szCs w:val="24"/>
          <w:lang w:val="ru-RU"/>
        </w:rPr>
        <w:t xml:space="preserve"> </w:t>
      </w:r>
      <w:r w:rsidRPr="00E7793D">
        <w:rPr>
          <w:rFonts w:ascii="Times New Roman" w:hAnsi="Times New Roman" w:cs="Times New Roman"/>
          <w:sz w:val="24"/>
          <w:szCs w:val="24"/>
          <w:lang w:val="ru-RU"/>
        </w:rPr>
        <w:t>в</w:t>
      </w:r>
      <w:r w:rsidRPr="00E7793D">
        <w:rPr>
          <w:rFonts w:ascii="Times New Roman" w:hAnsi="Times New Roman" w:cs="Times New Roman"/>
          <w:spacing w:val="1"/>
          <w:sz w:val="24"/>
          <w:szCs w:val="24"/>
          <w:lang w:val="ru-RU"/>
        </w:rPr>
        <w:t xml:space="preserve"> </w:t>
      </w:r>
      <w:r w:rsidRPr="00E7793D">
        <w:rPr>
          <w:rFonts w:ascii="Times New Roman" w:hAnsi="Times New Roman" w:cs="Times New Roman"/>
          <w:sz w:val="24"/>
          <w:szCs w:val="24"/>
          <w:lang w:val="ru-RU"/>
        </w:rPr>
        <w:t>единицу</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w:t>
      </w:r>
    </w:p>
    <w:p w:rsidR="00F00BCC" w:rsidRPr="00E7793D" w:rsidRDefault="00F00BCC" w:rsidP="002B22D1">
      <w:pPr>
        <w:pStyle w:val="ab"/>
        <w:widowControl w:val="0"/>
        <w:numPr>
          <w:ilvl w:val="0"/>
          <w:numId w:val="11"/>
        </w:numPr>
        <w:tabs>
          <w:tab w:val="left" w:pos="851"/>
          <w:tab w:val="left" w:pos="1219"/>
          <w:tab w:val="left" w:pos="464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Древесина</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lang w:val="ru-RU"/>
        </w:rPr>
        <w:t xml:space="preserve"> лидирует в России среди своих коллег по «хвойному» цеху по плотности и по прочности.</w:t>
      </w:r>
    </w:p>
    <w:p w:rsidR="00513648" w:rsidRDefault="00513648" w:rsidP="00E7793D">
      <w:pPr>
        <w:pStyle w:val="Heading4"/>
        <w:tabs>
          <w:tab w:val="left" w:pos="851"/>
        </w:tabs>
        <w:ind w:left="0" w:firstLine="709"/>
        <w:jc w:val="both"/>
        <w:rPr>
          <w:u w:val="thick"/>
          <w:lang w:val="ru-RU"/>
        </w:rPr>
      </w:pPr>
    </w:p>
    <w:p w:rsidR="00F00BCC" w:rsidRPr="00E7793D" w:rsidRDefault="00F00BCC" w:rsidP="00E7793D">
      <w:pPr>
        <w:pStyle w:val="Heading4"/>
        <w:tabs>
          <w:tab w:val="left" w:pos="851"/>
        </w:tabs>
        <w:ind w:left="0" w:firstLine="709"/>
        <w:jc w:val="both"/>
      </w:pPr>
      <w:r w:rsidRPr="00E7793D">
        <w:rPr>
          <w:u w:val="thick"/>
        </w:rPr>
        <w:t>ВОПРОСЫ НА УСТАНОВЛЕНИЕ СООТВЕТСТВИЯ</w:t>
      </w:r>
    </w:p>
    <w:p w:rsidR="00F00BCC" w:rsidRPr="00E7793D" w:rsidRDefault="00F00BCC" w:rsidP="002B22D1">
      <w:pPr>
        <w:pStyle w:val="ab"/>
        <w:widowControl w:val="0"/>
        <w:numPr>
          <w:ilvl w:val="0"/>
          <w:numId w:val="10"/>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породой древесины и ее</w:t>
      </w:r>
      <w:r w:rsidRPr="00E7793D">
        <w:rPr>
          <w:rFonts w:ascii="Times New Roman" w:hAnsi="Times New Roman" w:cs="Times New Roman"/>
          <w:spacing w:val="-8"/>
          <w:sz w:val="24"/>
          <w:szCs w:val="24"/>
          <w:lang w:val="ru-RU"/>
        </w:rPr>
        <w:t xml:space="preserve"> </w:t>
      </w:r>
      <w:r w:rsidRPr="00E7793D">
        <w:rPr>
          <w:rFonts w:ascii="Times New Roman" w:hAnsi="Times New Roman" w:cs="Times New Roman"/>
          <w:sz w:val="24"/>
          <w:szCs w:val="24"/>
          <w:lang w:val="ru-RU"/>
        </w:rPr>
        <w:t>характеристикой</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3825"/>
        <w:gridCol w:w="472"/>
        <w:gridCol w:w="4798"/>
      </w:tblGrid>
      <w:tr w:rsidR="00F00BCC" w:rsidRPr="00E7793D" w:rsidTr="00513648">
        <w:trPr>
          <w:trHeight w:val="551"/>
        </w:trPr>
        <w:tc>
          <w:tcPr>
            <w:tcW w:w="403" w:type="dxa"/>
          </w:tcPr>
          <w:p w:rsidR="00F00BCC" w:rsidRPr="00E7793D" w:rsidRDefault="00F00BCC" w:rsidP="00513648">
            <w:pPr>
              <w:pStyle w:val="TableParagraph"/>
              <w:tabs>
                <w:tab w:val="left" w:pos="851"/>
              </w:tabs>
              <w:jc w:val="both"/>
              <w:rPr>
                <w:sz w:val="24"/>
                <w:szCs w:val="24"/>
              </w:rPr>
            </w:pPr>
            <w:r w:rsidRPr="00E7793D">
              <w:rPr>
                <w:sz w:val="24"/>
                <w:szCs w:val="24"/>
              </w:rPr>
              <w:t>1</w:t>
            </w:r>
          </w:p>
        </w:tc>
        <w:tc>
          <w:tcPr>
            <w:tcW w:w="3825"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Лиственница</w:t>
            </w:r>
            <w:proofErr w:type="spellEnd"/>
          </w:p>
        </w:tc>
        <w:tc>
          <w:tcPr>
            <w:tcW w:w="472" w:type="dxa"/>
          </w:tcPr>
          <w:p w:rsidR="00F00BCC" w:rsidRPr="00E7793D" w:rsidRDefault="00F00BCC" w:rsidP="00513648">
            <w:pPr>
              <w:pStyle w:val="TableParagraph"/>
              <w:tabs>
                <w:tab w:val="left" w:pos="851"/>
              </w:tabs>
              <w:jc w:val="both"/>
              <w:rPr>
                <w:sz w:val="24"/>
                <w:szCs w:val="24"/>
              </w:rPr>
            </w:pPr>
            <w:r w:rsidRPr="00E7793D">
              <w:rPr>
                <w:sz w:val="24"/>
                <w:szCs w:val="24"/>
              </w:rPr>
              <w:t>А</w:t>
            </w:r>
          </w:p>
        </w:tc>
        <w:tc>
          <w:tcPr>
            <w:tcW w:w="4798"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Древесина имеет слегка розоватое ядро,</w:t>
            </w:r>
          </w:p>
          <w:p w:rsidR="00F00BCC" w:rsidRPr="00E7793D" w:rsidRDefault="00F00BCC" w:rsidP="00513648">
            <w:pPr>
              <w:pStyle w:val="TableParagraph"/>
              <w:tabs>
                <w:tab w:val="left" w:pos="851"/>
              </w:tabs>
              <w:jc w:val="both"/>
              <w:rPr>
                <w:sz w:val="24"/>
                <w:szCs w:val="24"/>
              </w:rPr>
            </w:pPr>
            <w:proofErr w:type="spellStart"/>
            <w:r w:rsidRPr="00E7793D">
              <w:rPr>
                <w:sz w:val="24"/>
                <w:szCs w:val="24"/>
              </w:rPr>
              <w:t>используется</w:t>
            </w:r>
            <w:proofErr w:type="spellEnd"/>
            <w:r w:rsidRPr="00E7793D">
              <w:rPr>
                <w:sz w:val="24"/>
                <w:szCs w:val="24"/>
              </w:rPr>
              <w:t xml:space="preserve"> </w:t>
            </w:r>
            <w:proofErr w:type="spellStart"/>
            <w:r w:rsidRPr="00E7793D">
              <w:rPr>
                <w:sz w:val="24"/>
                <w:szCs w:val="24"/>
              </w:rPr>
              <w:t>для</w:t>
            </w:r>
            <w:proofErr w:type="spellEnd"/>
            <w:r w:rsidRPr="00E7793D">
              <w:rPr>
                <w:sz w:val="24"/>
                <w:szCs w:val="24"/>
              </w:rPr>
              <w:t xml:space="preserve"> </w:t>
            </w:r>
            <w:proofErr w:type="spellStart"/>
            <w:r w:rsidRPr="00E7793D">
              <w:rPr>
                <w:sz w:val="24"/>
                <w:szCs w:val="24"/>
              </w:rPr>
              <w:t>добычи</w:t>
            </w:r>
            <w:proofErr w:type="spellEnd"/>
            <w:r w:rsidRPr="00E7793D">
              <w:rPr>
                <w:sz w:val="24"/>
                <w:szCs w:val="24"/>
              </w:rPr>
              <w:t xml:space="preserve"> </w:t>
            </w:r>
            <w:proofErr w:type="spellStart"/>
            <w:r w:rsidRPr="00E7793D">
              <w:rPr>
                <w:sz w:val="24"/>
                <w:szCs w:val="24"/>
              </w:rPr>
              <w:t>живицы</w:t>
            </w:r>
            <w:proofErr w:type="spellEnd"/>
          </w:p>
        </w:tc>
      </w:tr>
      <w:tr w:rsidR="00F00BCC" w:rsidRPr="00000EE0" w:rsidTr="00513648">
        <w:trPr>
          <w:trHeight w:val="827"/>
        </w:trPr>
        <w:tc>
          <w:tcPr>
            <w:tcW w:w="403"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r w:rsidRPr="00E7793D">
              <w:rPr>
                <w:sz w:val="24"/>
                <w:szCs w:val="24"/>
              </w:rPr>
              <w:t>2</w:t>
            </w:r>
          </w:p>
        </w:tc>
        <w:tc>
          <w:tcPr>
            <w:tcW w:w="3825"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proofErr w:type="spellStart"/>
            <w:r w:rsidRPr="00E7793D">
              <w:rPr>
                <w:sz w:val="24"/>
                <w:szCs w:val="24"/>
              </w:rPr>
              <w:t>Сосна</w:t>
            </w:r>
            <w:proofErr w:type="spellEnd"/>
          </w:p>
        </w:tc>
        <w:tc>
          <w:tcPr>
            <w:tcW w:w="472"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r w:rsidRPr="00E7793D">
              <w:rPr>
                <w:sz w:val="24"/>
                <w:szCs w:val="24"/>
              </w:rPr>
              <w:t>Б</w:t>
            </w:r>
          </w:p>
        </w:tc>
        <w:tc>
          <w:tcPr>
            <w:tcW w:w="4798" w:type="dxa"/>
          </w:tcPr>
          <w:p w:rsidR="00F00BCC" w:rsidRPr="00E7793D" w:rsidRDefault="00F00BCC" w:rsidP="00513648">
            <w:pPr>
              <w:pStyle w:val="TableParagraph"/>
              <w:tabs>
                <w:tab w:val="left" w:pos="851"/>
                <w:tab w:val="left" w:pos="1508"/>
                <w:tab w:val="left" w:pos="2425"/>
              </w:tabs>
              <w:jc w:val="both"/>
              <w:rPr>
                <w:sz w:val="24"/>
                <w:szCs w:val="24"/>
                <w:lang w:val="ru-RU"/>
              </w:rPr>
            </w:pPr>
            <w:r w:rsidRPr="00E7793D">
              <w:rPr>
                <w:sz w:val="24"/>
                <w:szCs w:val="24"/>
                <w:lang w:val="ru-RU"/>
              </w:rPr>
              <w:t>Древесина</w:t>
            </w:r>
            <w:r w:rsidRPr="00E7793D">
              <w:rPr>
                <w:sz w:val="24"/>
                <w:szCs w:val="24"/>
                <w:lang w:val="ru-RU"/>
              </w:rPr>
              <w:tab/>
              <w:t>имеет</w:t>
            </w:r>
            <w:r w:rsidRPr="00E7793D">
              <w:rPr>
                <w:sz w:val="24"/>
                <w:szCs w:val="24"/>
                <w:lang w:val="ru-RU"/>
              </w:rPr>
              <w:tab/>
            </w:r>
            <w:proofErr w:type="gramStart"/>
            <w:r w:rsidRPr="00E7793D">
              <w:rPr>
                <w:sz w:val="24"/>
                <w:szCs w:val="24"/>
                <w:lang w:val="ru-RU"/>
              </w:rPr>
              <w:t>красновато-бурое</w:t>
            </w:r>
            <w:proofErr w:type="gramEnd"/>
          </w:p>
          <w:p w:rsidR="00F00BCC" w:rsidRPr="00E7793D" w:rsidRDefault="00F00BCC" w:rsidP="00513648">
            <w:pPr>
              <w:pStyle w:val="TableParagraph"/>
              <w:tabs>
                <w:tab w:val="left" w:pos="851"/>
              </w:tabs>
              <w:jc w:val="both"/>
              <w:rPr>
                <w:sz w:val="24"/>
                <w:szCs w:val="24"/>
                <w:lang w:val="ru-RU"/>
              </w:rPr>
            </w:pPr>
            <w:r w:rsidRPr="00E7793D">
              <w:rPr>
                <w:sz w:val="24"/>
                <w:szCs w:val="24"/>
                <w:lang w:val="ru-RU"/>
              </w:rPr>
              <w:t>ядро, самая распространенная в России порода</w:t>
            </w:r>
          </w:p>
        </w:tc>
      </w:tr>
      <w:tr w:rsidR="00F00BCC" w:rsidRPr="00000EE0" w:rsidTr="00513648">
        <w:trPr>
          <w:trHeight w:val="827"/>
        </w:trPr>
        <w:tc>
          <w:tcPr>
            <w:tcW w:w="403" w:type="dxa"/>
          </w:tcPr>
          <w:p w:rsidR="00F00BCC" w:rsidRPr="00E7793D" w:rsidRDefault="00F00BCC" w:rsidP="00513648">
            <w:pPr>
              <w:pStyle w:val="TableParagraph"/>
              <w:tabs>
                <w:tab w:val="left" w:pos="851"/>
              </w:tabs>
              <w:jc w:val="both"/>
              <w:rPr>
                <w:sz w:val="24"/>
                <w:szCs w:val="24"/>
                <w:lang w:val="ru-RU"/>
              </w:rPr>
            </w:pPr>
          </w:p>
          <w:p w:rsidR="00F00BCC" w:rsidRPr="00E7793D" w:rsidRDefault="00F00BCC" w:rsidP="00513648">
            <w:pPr>
              <w:pStyle w:val="TableParagraph"/>
              <w:tabs>
                <w:tab w:val="left" w:pos="851"/>
              </w:tabs>
              <w:jc w:val="both"/>
              <w:rPr>
                <w:sz w:val="24"/>
                <w:szCs w:val="24"/>
              </w:rPr>
            </w:pPr>
            <w:r w:rsidRPr="00E7793D">
              <w:rPr>
                <w:sz w:val="24"/>
                <w:szCs w:val="24"/>
              </w:rPr>
              <w:t>3</w:t>
            </w:r>
          </w:p>
        </w:tc>
        <w:tc>
          <w:tcPr>
            <w:tcW w:w="3825"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proofErr w:type="spellStart"/>
            <w:r w:rsidRPr="00E7793D">
              <w:rPr>
                <w:sz w:val="24"/>
                <w:szCs w:val="24"/>
              </w:rPr>
              <w:t>Ель</w:t>
            </w:r>
            <w:proofErr w:type="spellEnd"/>
          </w:p>
        </w:tc>
        <w:tc>
          <w:tcPr>
            <w:tcW w:w="472"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r w:rsidRPr="00E7793D">
              <w:rPr>
                <w:sz w:val="24"/>
                <w:szCs w:val="24"/>
              </w:rPr>
              <w:t>В</w:t>
            </w:r>
          </w:p>
        </w:tc>
        <w:tc>
          <w:tcPr>
            <w:tcW w:w="4798" w:type="dxa"/>
          </w:tcPr>
          <w:p w:rsidR="00F00BCC" w:rsidRPr="00E7793D" w:rsidRDefault="00F00BCC" w:rsidP="00513648">
            <w:pPr>
              <w:pStyle w:val="TableParagraph"/>
              <w:tabs>
                <w:tab w:val="left" w:pos="851"/>
              </w:tabs>
              <w:jc w:val="both"/>
              <w:rPr>
                <w:sz w:val="24"/>
                <w:szCs w:val="24"/>
                <w:lang w:val="ru-RU"/>
              </w:rPr>
            </w:pPr>
            <w:proofErr w:type="spellStart"/>
            <w:r w:rsidRPr="00E7793D">
              <w:rPr>
                <w:sz w:val="24"/>
                <w:szCs w:val="24"/>
                <w:lang w:val="ru-RU"/>
              </w:rPr>
              <w:t>Безъядровая</w:t>
            </w:r>
            <w:proofErr w:type="spellEnd"/>
            <w:r w:rsidRPr="00E7793D">
              <w:rPr>
                <w:sz w:val="24"/>
                <w:szCs w:val="24"/>
                <w:lang w:val="ru-RU"/>
              </w:rPr>
              <w:t xml:space="preserve"> порода, распространена </w:t>
            </w:r>
            <w:proofErr w:type="gramStart"/>
            <w:r w:rsidRPr="00E7793D">
              <w:rPr>
                <w:sz w:val="24"/>
                <w:szCs w:val="24"/>
                <w:lang w:val="ru-RU"/>
              </w:rPr>
              <w:t>в</w:t>
            </w:r>
            <w:proofErr w:type="gramEnd"/>
          </w:p>
          <w:p w:rsidR="00F00BCC" w:rsidRPr="00E7793D" w:rsidRDefault="00F00BCC" w:rsidP="00513648">
            <w:pPr>
              <w:pStyle w:val="TableParagraph"/>
              <w:tabs>
                <w:tab w:val="left" w:pos="851"/>
                <w:tab w:val="left" w:pos="2847"/>
              </w:tabs>
              <w:jc w:val="both"/>
              <w:rPr>
                <w:sz w:val="24"/>
                <w:szCs w:val="24"/>
                <w:lang w:val="ru-RU"/>
              </w:rPr>
            </w:pPr>
            <w:proofErr w:type="gramStart"/>
            <w:r w:rsidRPr="00E7793D">
              <w:rPr>
                <w:sz w:val="24"/>
                <w:szCs w:val="24"/>
                <w:lang w:val="ru-RU"/>
              </w:rPr>
              <w:t>производстве</w:t>
            </w:r>
            <w:proofErr w:type="gramEnd"/>
            <w:r w:rsidRPr="00E7793D">
              <w:rPr>
                <w:sz w:val="24"/>
                <w:szCs w:val="24"/>
                <w:lang w:val="ru-RU"/>
              </w:rPr>
              <w:tab/>
              <w:t>музыкальных инструментов</w:t>
            </w:r>
          </w:p>
        </w:tc>
      </w:tr>
      <w:tr w:rsidR="00F00BCC" w:rsidRPr="00000EE0" w:rsidTr="00513648">
        <w:trPr>
          <w:trHeight w:val="551"/>
        </w:trPr>
        <w:tc>
          <w:tcPr>
            <w:tcW w:w="403" w:type="dxa"/>
          </w:tcPr>
          <w:p w:rsidR="00F00BCC" w:rsidRPr="00E7793D" w:rsidRDefault="00F00BCC" w:rsidP="00513648">
            <w:pPr>
              <w:pStyle w:val="TableParagraph"/>
              <w:tabs>
                <w:tab w:val="left" w:pos="851"/>
              </w:tabs>
              <w:jc w:val="both"/>
              <w:rPr>
                <w:sz w:val="24"/>
                <w:szCs w:val="24"/>
              </w:rPr>
            </w:pPr>
            <w:r w:rsidRPr="00E7793D">
              <w:rPr>
                <w:sz w:val="24"/>
                <w:szCs w:val="24"/>
              </w:rPr>
              <w:t>4</w:t>
            </w:r>
          </w:p>
        </w:tc>
        <w:tc>
          <w:tcPr>
            <w:tcW w:w="3825"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Пихта</w:t>
            </w:r>
            <w:proofErr w:type="spellEnd"/>
          </w:p>
        </w:tc>
        <w:tc>
          <w:tcPr>
            <w:tcW w:w="472" w:type="dxa"/>
          </w:tcPr>
          <w:p w:rsidR="00F00BCC" w:rsidRPr="00E7793D" w:rsidRDefault="00F00BCC" w:rsidP="00513648">
            <w:pPr>
              <w:pStyle w:val="TableParagraph"/>
              <w:tabs>
                <w:tab w:val="left" w:pos="851"/>
              </w:tabs>
              <w:jc w:val="both"/>
              <w:rPr>
                <w:sz w:val="24"/>
                <w:szCs w:val="24"/>
              </w:rPr>
            </w:pPr>
            <w:r w:rsidRPr="00E7793D">
              <w:rPr>
                <w:sz w:val="24"/>
                <w:szCs w:val="24"/>
              </w:rPr>
              <w:t>Г</w:t>
            </w:r>
          </w:p>
        </w:tc>
        <w:tc>
          <w:tcPr>
            <w:tcW w:w="4798" w:type="dxa"/>
          </w:tcPr>
          <w:p w:rsidR="00F00BCC" w:rsidRPr="00E7793D" w:rsidRDefault="00F00BCC" w:rsidP="00513648">
            <w:pPr>
              <w:pStyle w:val="TableParagraph"/>
              <w:tabs>
                <w:tab w:val="left" w:pos="851"/>
                <w:tab w:val="left" w:pos="2578"/>
              </w:tabs>
              <w:jc w:val="both"/>
              <w:rPr>
                <w:sz w:val="24"/>
                <w:szCs w:val="24"/>
                <w:lang w:val="ru-RU"/>
              </w:rPr>
            </w:pPr>
            <w:proofErr w:type="spellStart"/>
            <w:r w:rsidRPr="00E7793D">
              <w:rPr>
                <w:sz w:val="24"/>
                <w:szCs w:val="24"/>
                <w:lang w:val="ru-RU"/>
              </w:rPr>
              <w:t>Безъядровая</w:t>
            </w:r>
            <w:proofErr w:type="spellEnd"/>
            <w:r w:rsidRPr="00E7793D">
              <w:rPr>
                <w:sz w:val="24"/>
                <w:szCs w:val="24"/>
                <w:lang w:val="ru-RU"/>
              </w:rPr>
              <w:t>,</w:t>
            </w:r>
            <w:r w:rsidRPr="00E7793D">
              <w:rPr>
                <w:sz w:val="24"/>
                <w:szCs w:val="24"/>
                <w:lang w:val="ru-RU"/>
              </w:rPr>
              <w:tab/>
            </w:r>
            <w:proofErr w:type="spellStart"/>
            <w:r w:rsidRPr="00E7793D">
              <w:rPr>
                <w:sz w:val="24"/>
                <w:szCs w:val="24"/>
                <w:lang w:val="ru-RU"/>
              </w:rPr>
              <w:t>спелодревесная</w:t>
            </w:r>
            <w:proofErr w:type="spellEnd"/>
            <w:r w:rsidRPr="00E7793D">
              <w:rPr>
                <w:sz w:val="24"/>
                <w:szCs w:val="24"/>
                <w:lang w:val="ru-RU"/>
              </w:rPr>
              <w:t>,</w:t>
            </w:r>
          </w:p>
          <w:p w:rsidR="00F00BCC" w:rsidRPr="00E7793D" w:rsidRDefault="00F00BCC" w:rsidP="00513648">
            <w:pPr>
              <w:pStyle w:val="TableParagraph"/>
              <w:tabs>
                <w:tab w:val="left" w:pos="851"/>
              </w:tabs>
              <w:jc w:val="both"/>
              <w:rPr>
                <w:sz w:val="24"/>
                <w:szCs w:val="24"/>
                <w:lang w:val="ru-RU"/>
              </w:rPr>
            </w:pPr>
            <w:r w:rsidRPr="00E7793D">
              <w:rPr>
                <w:sz w:val="24"/>
                <w:szCs w:val="24"/>
                <w:lang w:val="ru-RU"/>
              </w:rPr>
              <w:t>отсутствуют смоляные ходы</w:t>
            </w:r>
          </w:p>
        </w:tc>
      </w:tr>
    </w:tbl>
    <w:p w:rsidR="00F00BCC" w:rsidRPr="00E7793D" w:rsidRDefault="00F00BCC" w:rsidP="00E7793D">
      <w:pPr>
        <w:pStyle w:val="af4"/>
        <w:tabs>
          <w:tab w:val="left" w:pos="851"/>
        </w:tabs>
        <w:ind w:firstLine="709"/>
        <w:jc w:val="both"/>
        <w:rPr>
          <w:lang w:val="ru-RU"/>
        </w:rPr>
      </w:pPr>
    </w:p>
    <w:p w:rsidR="00F00BCC" w:rsidRPr="00E7793D" w:rsidRDefault="00F00BCC" w:rsidP="002B22D1">
      <w:pPr>
        <w:pStyle w:val="ab"/>
        <w:widowControl w:val="0"/>
        <w:numPr>
          <w:ilvl w:val="0"/>
          <w:numId w:val="10"/>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породой древесины и ее</w:t>
      </w:r>
      <w:r w:rsidRPr="00E7793D">
        <w:rPr>
          <w:rFonts w:ascii="Times New Roman" w:hAnsi="Times New Roman" w:cs="Times New Roman"/>
          <w:spacing w:val="-8"/>
          <w:sz w:val="24"/>
          <w:szCs w:val="24"/>
          <w:lang w:val="ru-RU"/>
        </w:rPr>
        <w:t xml:space="preserve"> </w:t>
      </w:r>
      <w:r w:rsidRPr="00E7793D">
        <w:rPr>
          <w:rFonts w:ascii="Times New Roman" w:hAnsi="Times New Roman" w:cs="Times New Roman"/>
          <w:sz w:val="24"/>
          <w:szCs w:val="24"/>
          <w:lang w:val="ru-RU"/>
        </w:rPr>
        <w:t>характеристикой</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4003"/>
        <w:gridCol w:w="494"/>
        <w:gridCol w:w="1534"/>
        <w:gridCol w:w="1102"/>
        <w:gridCol w:w="1078"/>
        <w:gridCol w:w="833"/>
      </w:tblGrid>
      <w:tr w:rsidR="00F00BCC" w:rsidRPr="00000EE0" w:rsidTr="00513648">
        <w:trPr>
          <w:trHeight w:val="551"/>
        </w:trPr>
        <w:tc>
          <w:tcPr>
            <w:tcW w:w="420" w:type="dxa"/>
          </w:tcPr>
          <w:p w:rsidR="00F00BCC" w:rsidRPr="00E7793D" w:rsidRDefault="00F00BCC" w:rsidP="00513648">
            <w:pPr>
              <w:pStyle w:val="TableParagraph"/>
              <w:tabs>
                <w:tab w:val="left" w:pos="851"/>
              </w:tabs>
              <w:jc w:val="both"/>
              <w:rPr>
                <w:sz w:val="24"/>
                <w:szCs w:val="24"/>
              </w:rPr>
            </w:pPr>
            <w:r w:rsidRPr="00E7793D">
              <w:rPr>
                <w:sz w:val="24"/>
                <w:szCs w:val="24"/>
              </w:rPr>
              <w:t>1</w:t>
            </w:r>
          </w:p>
        </w:tc>
        <w:tc>
          <w:tcPr>
            <w:tcW w:w="4003"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Осина</w:t>
            </w:r>
            <w:proofErr w:type="spellEnd"/>
          </w:p>
        </w:tc>
        <w:tc>
          <w:tcPr>
            <w:tcW w:w="494" w:type="dxa"/>
          </w:tcPr>
          <w:p w:rsidR="00F00BCC" w:rsidRPr="00E7793D" w:rsidRDefault="00F00BCC" w:rsidP="00513648">
            <w:pPr>
              <w:pStyle w:val="TableParagraph"/>
              <w:tabs>
                <w:tab w:val="left" w:pos="851"/>
              </w:tabs>
              <w:jc w:val="both"/>
              <w:rPr>
                <w:sz w:val="24"/>
                <w:szCs w:val="24"/>
              </w:rPr>
            </w:pPr>
            <w:r w:rsidRPr="00E7793D">
              <w:rPr>
                <w:sz w:val="24"/>
                <w:szCs w:val="24"/>
              </w:rPr>
              <w:t>А</w:t>
            </w:r>
          </w:p>
        </w:tc>
        <w:tc>
          <w:tcPr>
            <w:tcW w:w="4547" w:type="dxa"/>
            <w:gridSpan w:val="4"/>
          </w:tcPr>
          <w:p w:rsidR="00F00BCC" w:rsidRPr="00E7793D" w:rsidRDefault="00F00BCC" w:rsidP="00513648">
            <w:pPr>
              <w:pStyle w:val="TableParagraph"/>
              <w:tabs>
                <w:tab w:val="left" w:pos="851"/>
              </w:tabs>
              <w:jc w:val="both"/>
              <w:rPr>
                <w:sz w:val="24"/>
                <w:szCs w:val="24"/>
                <w:lang w:val="ru-RU"/>
              </w:rPr>
            </w:pPr>
            <w:proofErr w:type="spellStart"/>
            <w:r w:rsidRPr="00E7793D">
              <w:rPr>
                <w:sz w:val="24"/>
                <w:szCs w:val="24"/>
                <w:lang w:val="ru-RU"/>
              </w:rPr>
              <w:t>Безъядровая</w:t>
            </w:r>
            <w:proofErr w:type="spellEnd"/>
            <w:r w:rsidRPr="00E7793D">
              <w:rPr>
                <w:sz w:val="24"/>
                <w:szCs w:val="24"/>
                <w:lang w:val="ru-RU"/>
              </w:rPr>
              <w:t xml:space="preserve"> порода, используется </w:t>
            </w:r>
            <w:proofErr w:type="gramStart"/>
            <w:r w:rsidRPr="00E7793D">
              <w:rPr>
                <w:sz w:val="24"/>
                <w:szCs w:val="24"/>
                <w:lang w:val="ru-RU"/>
              </w:rPr>
              <w:t>для</w:t>
            </w:r>
            <w:proofErr w:type="gramEnd"/>
          </w:p>
          <w:p w:rsidR="00F00BCC" w:rsidRPr="00E7793D" w:rsidRDefault="00F00BCC" w:rsidP="00513648">
            <w:pPr>
              <w:pStyle w:val="TableParagraph"/>
              <w:tabs>
                <w:tab w:val="left" w:pos="851"/>
              </w:tabs>
              <w:jc w:val="both"/>
              <w:rPr>
                <w:sz w:val="24"/>
                <w:szCs w:val="24"/>
                <w:lang w:val="ru-RU"/>
              </w:rPr>
            </w:pPr>
            <w:r w:rsidRPr="00E7793D">
              <w:rPr>
                <w:sz w:val="24"/>
                <w:szCs w:val="24"/>
                <w:lang w:val="ru-RU"/>
              </w:rPr>
              <w:t>производства фанеры</w:t>
            </w:r>
          </w:p>
        </w:tc>
      </w:tr>
      <w:tr w:rsidR="00F00BCC" w:rsidRPr="00000EE0" w:rsidTr="00513648">
        <w:trPr>
          <w:trHeight w:val="551"/>
        </w:trPr>
        <w:tc>
          <w:tcPr>
            <w:tcW w:w="420" w:type="dxa"/>
          </w:tcPr>
          <w:p w:rsidR="00F00BCC" w:rsidRPr="00E7793D" w:rsidRDefault="00F00BCC" w:rsidP="00513648">
            <w:pPr>
              <w:pStyle w:val="TableParagraph"/>
              <w:tabs>
                <w:tab w:val="left" w:pos="851"/>
              </w:tabs>
              <w:jc w:val="both"/>
              <w:rPr>
                <w:sz w:val="24"/>
                <w:szCs w:val="24"/>
              </w:rPr>
            </w:pPr>
            <w:r w:rsidRPr="00E7793D">
              <w:rPr>
                <w:sz w:val="24"/>
                <w:szCs w:val="24"/>
              </w:rPr>
              <w:t>2</w:t>
            </w:r>
          </w:p>
        </w:tc>
        <w:tc>
          <w:tcPr>
            <w:tcW w:w="4003"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Береза</w:t>
            </w:r>
            <w:proofErr w:type="spellEnd"/>
          </w:p>
        </w:tc>
        <w:tc>
          <w:tcPr>
            <w:tcW w:w="494" w:type="dxa"/>
          </w:tcPr>
          <w:p w:rsidR="00F00BCC" w:rsidRPr="00E7793D" w:rsidRDefault="00F00BCC" w:rsidP="00513648">
            <w:pPr>
              <w:pStyle w:val="TableParagraph"/>
              <w:tabs>
                <w:tab w:val="left" w:pos="851"/>
              </w:tabs>
              <w:jc w:val="both"/>
              <w:rPr>
                <w:sz w:val="24"/>
                <w:szCs w:val="24"/>
              </w:rPr>
            </w:pPr>
            <w:r w:rsidRPr="00E7793D">
              <w:rPr>
                <w:sz w:val="24"/>
                <w:szCs w:val="24"/>
              </w:rPr>
              <w:t>Б</w:t>
            </w:r>
          </w:p>
        </w:tc>
        <w:tc>
          <w:tcPr>
            <w:tcW w:w="4547" w:type="dxa"/>
            <w:gridSpan w:val="4"/>
          </w:tcPr>
          <w:p w:rsidR="00F00BCC" w:rsidRPr="00E7793D" w:rsidRDefault="00F00BCC" w:rsidP="00513648">
            <w:pPr>
              <w:pStyle w:val="TableParagraph"/>
              <w:tabs>
                <w:tab w:val="left" w:pos="851"/>
              </w:tabs>
              <w:jc w:val="both"/>
              <w:rPr>
                <w:sz w:val="24"/>
                <w:szCs w:val="24"/>
                <w:lang w:val="ru-RU"/>
              </w:rPr>
            </w:pPr>
            <w:proofErr w:type="spellStart"/>
            <w:r w:rsidRPr="00E7793D">
              <w:rPr>
                <w:sz w:val="24"/>
                <w:szCs w:val="24"/>
                <w:lang w:val="ru-RU"/>
              </w:rPr>
              <w:t>Безъядровая</w:t>
            </w:r>
            <w:proofErr w:type="spellEnd"/>
            <w:r w:rsidRPr="00E7793D">
              <w:rPr>
                <w:sz w:val="24"/>
                <w:szCs w:val="24"/>
                <w:lang w:val="ru-RU"/>
              </w:rPr>
              <w:t xml:space="preserve"> порода, основное сырье </w:t>
            </w:r>
            <w:proofErr w:type="gramStart"/>
            <w:r w:rsidRPr="00E7793D">
              <w:rPr>
                <w:sz w:val="24"/>
                <w:szCs w:val="24"/>
                <w:lang w:val="ru-RU"/>
              </w:rPr>
              <w:t>для</w:t>
            </w:r>
            <w:proofErr w:type="gramEnd"/>
          </w:p>
          <w:p w:rsidR="00F00BCC" w:rsidRPr="00E7793D" w:rsidRDefault="00F00BCC" w:rsidP="00513648">
            <w:pPr>
              <w:pStyle w:val="TableParagraph"/>
              <w:tabs>
                <w:tab w:val="left" w:pos="851"/>
              </w:tabs>
              <w:jc w:val="both"/>
              <w:rPr>
                <w:sz w:val="24"/>
                <w:szCs w:val="24"/>
                <w:lang w:val="ru-RU"/>
              </w:rPr>
            </w:pPr>
            <w:r w:rsidRPr="00E7793D">
              <w:rPr>
                <w:sz w:val="24"/>
                <w:szCs w:val="24"/>
                <w:lang w:val="ru-RU"/>
              </w:rPr>
              <w:t>спичечной промышленности</w:t>
            </w:r>
          </w:p>
        </w:tc>
      </w:tr>
      <w:tr w:rsidR="00F00BCC" w:rsidRPr="00E7793D" w:rsidTr="00513648">
        <w:trPr>
          <w:trHeight w:val="553"/>
        </w:trPr>
        <w:tc>
          <w:tcPr>
            <w:tcW w:w="420" w:type="dxa"/>
          </w:tcPr>
          <w:p w:rsidR="00F00BCC" w:rsidRPr="00E7793D" w:rsidRDefault="00F00BCC" w:rsidP="00513648">
            <w:pPr>
              <w:pStyle w:val="TableParagraph"/>
              <w:tabs>
                <w:tab w:val="left" w:pos="851"/>
              </w:tabs>
              <w:jc w:val="both"/>
              <w:rPr>
                <w:sz w:val="24"/>
                <w:szCs w:val="24"/>
              </w:rPr>
            </w:pPr>
            <w:r w:rsidRPr="00E7793D">
              <w:rPr>
                <w:sz w:val="24"/>
                <w:szCs w:val="24"/>
              </w:rPr>
              <w:t>3</w:t>
            </w:r>
          </w:p>
        </w:tc>
        <w:tc>
          <w:tcPr>
            <w:tcW w:w="4003"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Липа</w:t>
            </w:r>
            <w:proofErr w:type="spellEnd"/>
          </w:p>
        </w:tc>
        <w:tc>
          <w:tcPr>
            <w:tcW w:w="494" w:type="dxa"/>
          </w:tcPr>
          <w:p w:rsidR="00F00BCC" w:rsidRPr="00E7793D" w:rsidRDefault="00F00BCC" w:rsidP="00513648">
            <w:pPr>
              <w:pStyle w:val="TableParagraph"/>
              <w:tabs>
                <w:tab w:val="left" w:pos="851"/>
              </w:tabs>
              <w:jc w:val="both"/>
              <w:rPr>
                <w:sz w:val="24"/>
                <w:szCs w:val="24"/>
              </w:rPr>
            </w:pPr>
            <w:r w:rsidRPr="00E7793D">
              <w:rPr>
                <w:sz w:val="24"/>
                <w:szCs w:val="24"/>
              </w:rPr>
              <w:t>В</w:t>
            </w:r>
          </w:p>
        </w:tc>
        <w:tc>
          <w:tcPr>
            <w:tcW w:w="1534" w:type="dxa"/>
            <w:tcBorders>
              <w:right w:val="nil"/>
            </w:tcBorders>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Безъядровая</w:t>
            </w:r>
            <w:proofErr w:type="spellEnd"/>
          </w:p>
          <w:p w:rsidR="00F00BCC" w:rsidRPr="00E7793D" w:rsidRDefault="00F00BCC" w:rsidP="00513648">
            <w:pPr>
              <w:pStyle w:val="TableParagraph"/>
              <w:tabs>
                <w:tab w:val="left" w:pos="851"/>
              </w:tabs>
              <w:jc w:val="both"/>
              <w:rPr>
                <w:sz w:val="24"/>
                <w:szCs w:val="24"/>
              </w:rPr>
            </w:pPr>
            <w:proofErr w:type="spellStart"/>
            <w:r w:rsidRPr="00E7793D">
              <w:rPr>
                <w:sz w:val="24"/>
                <w:szCs w:val="24"/>
              </w:rPr>
              <w:t>режется</w:t>
            </w:r>
            <w:proofErr w:type="spellEnd"/>
          </w:p>
        </w:tc>
        <w:tc>
          <w:tcPr>
            <w:tcW w:w="1102" w:type="dxa"/>
            <w:tcBorders>
              <w:left w:val="nil"/>
              <w:right w:val="nil"/>
            </w:tcBorders>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порода</w:t>
            </w:r>
            <w:proofErr w:type="spellEnd"/>
            <w:r w:rsidRPr="00E7793D">
              <w:rPr>
                <w:sz w:val="24"/>
                <w:szCs w:val="24"/>
              </w:rPr>
              <w:t>,</w:t>
            </w:r>
          </w:p>
        </w:tc>
        <w:tc>
          <w:tcPr>
            <w:tcW w:w="1078" w:type="dxa"/>
            <w:tcBorders>
              <w:left w:val="nil"/>
              <w:right w:val="nil"/>
            </w:tcBorders>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мягкая</w:t>
            </w:r>
            <w:proofErr w:type="spellEnd"/>
            <w:r w:rsidRPr="00E7793D">
              <w:rPr>
                <w:sz w:val="24"/>
                <w:szCs w:val="24"/>
              </w:rPr>
              <w:t>,</w:t>
            </w:r>
          </w:p>
        </w:tc>
        <w:tc>
          <w:tcPr>
            <w:tcW w:w="833" w:type="dxa"/>
            <w:tcBorders>
              <w:left w:val="nil"/>
            </w:tcBorders>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легко</w:t>
            </w:r>
            <w:proofErr w:type="spellEnd"/>
          </w:p>
        </w:tc>
      </w:tr>
      <w:tr w:rsidR="00F00BCC" w:rsidRPr="00000EE0" w:rsidTr="00513648">
        <w:trPr>
          <w:trHeight w:val="827"/>
        </w:trPr>
        <w:tc>
          <w:tcPr>
            <w:tcW w:w="420"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r w:rsidRPr="00E7793D">
              <w:rPr>
                <w:sz w:val="24"/>
                <w:szCs w:val="24"/>
              </w:rPr>
              <w:t>4</w:t>
            </w:r>
          </w:p>
        </w:tc>
        <w:tc>
          <w:tcPr>
            <w:tcW w:w="4003"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proofErr w:type="spellStart"/>
            <w:r w:rsidRPr="00E7793D">
              <w:rPr>
                <w:sz w:val="24"/>
                <w:szCs w:val="24"/>
              </w:rPr>
              <w:t>Дуб</w:t>
            </w:r>
            <w:proofErr w:type="spellEnd"/>
          </w:p>
        </w:tc>
        <w:tc>
          <w:tcPr>
            <w:tcW w:w="494" w:type="dxa"/>
          </w:tcPr>
          <w:p w:rsidR="00F00BCC" w:rsidRPr="00E7793D" w:rsidRDefault="00F00BCC" w:rsidP="00513648">
            <w:pPr>
              <w:pStyle w:val="TableParagraph"/>
              <w:tabs>
                <w:tab w:val="left" w:pos="851"/>
              </w:tabs>
              <w:jc w:val="both"/>
              <w:rPr>
                <w:sz w:val="24"/>
                <w:szCs w:val="24"/>
              </w:rPr>
            </w:pPr>
          </w:p>
          <w:p w:rsidR="00F00BCC" w:rsidRPr="00E7793D" w:rsidRDefault="00F00BCC" w:rsidP="00513648">
            <w:pPr>
              <w:pStyle w:val="TableParagraph"/>
              <w:tabs>
                <w:tab w:val="left" w:pos="851"/>
              </w:tabs>
              <w:jc w:val="both"/>
              <w:rPr>
                <w:sz w:val="24"/>
                <w:szCs w:val="24"/>
              </w:rPr>
            </w:pPr>
            <w:r w:rsidRPr="00E7793D">
              <w:rPr>
                <w:sz w:val="24"/>
                <w:szCs w:val="24"/>
              </w:rPr>
              <w:t>Г</w:t>
            </w:r>
          </w:p>
        </w:tc>
        <w:tc>
          <w:tcPr>
            <w:tcW w:w="4547" w:type="dxa"/>
            <w:gridSpan w:val="4"/>
          </w:tcPr>
          <w:p w:rsidR="00F00BCC" w:rsidRPr="00E7793D" w:rsidRDefault="00F00BCC" w:rsidP="00513648">
            <w:pPr>
              <w:pStyle w:val="TableParagraph"/>
              <w:tabs>
                <w:tab w:val="left" w:pos="851"/>
                <w:tab w:val="left" w:pos="1452"/>
                <w:tab w:val="left" w:pos="2314"/>
                <w:tab w:val="left" w:pos="3050"/>
              </w:tabs>
              <w:jc w:val="both"/>
              <w:rPr>
                <w:sz w:val="24"/>
                <w:szCs w:val="24"/>
                <w:lang w:val="ru-RU"/>
              </w:rPr>
            </w:pPr>
            <w:r w:rsidRPr="00E7793D">
              <w:rPr>
                <w:sz w:val="24"/>
                <w:szCs w:val="24"/>
                <w:lang w:val="ru-RU"/>
              </w:rPr>
              <w:t>Древесина</w:t>
            </w:r>
            <w:r w:rsidRPr="00E7793D">
              <w:rPr>
                <w:sz w:val="24"/>
                <w:szCs w:val="24"/>
                <w:lang w:val="ru-RU"/>
              </w:rPr>
              <w:tab/>
              <w:t>имеет</w:t>
            </w:r>
            <w:r w:rsidRPr="00E7793D">
              <w:rPr>
                <w:sz w:val="24"/>
                <w:szCs w:val="24"/>
                <w:lang w:val="ru-RU"/>
              </w:rPr>
              <w:tab/>
              <w:t>ядро</w:t>
            </w:r>
            <w:r w:rsidRPr="00E7793D">
              <w:rPr>
                <w:sz w:val="24"/>
                <w:szCs w:val="24"/>
                <w:lang w:val="ru-RU"/>
              </w:rPr>
              <w:tab/>
            </w:r>
            <w:proofErr w:type="gramStart"/>
            <w:r w:rsidRPr="00E7793D">
              <w:rPr>
                <w:sz w:val="24"/>
                <w:szCs w:val="24"/>
                <w:lang w:val="ru-RU"/>
              </w:rPr>
              <w:t>темно-бурого</w:t>
            </w:r>
            <w:proofErr w:type="gramEnd"/>
          </w:p>
          <w:p w:rsidR="00F00BCC" w:rsidRPr="00E7793D" w:rsidRDefault="00F00BCC" w:rsidP="00513648">
            <w:pPr>
              <w:pStyle w:val="TableParagraph"/>
              <w:tabs>
                <w:tab w:val="left" w:pos="851"/>
              </w:tabs>
              <w:jc w:val="both"/>
              <w:rPr>
                <w:sz w:val="24"/>
                <w:szCs w:val="24"/>
                <w:lang w:val="ru-RU"/>
              </w:rPr>
            </w:pPr>
            <w:r w:rsidRPr="00E7793D">
              <w:rPr>
                <w:sz w:val="24"/>
                <w:szCs w:val="24"/>
                <w:lang w:val="ru-RU"/>
              </w:rPr>
              <w:t xml:space="preserve">цвета, </w:t>
            </w:r>
            <w:proofErr w:type="gramStart"/>
            <w:r w:rsidRPr="00E7793D">
              <w:rPr>
                <w:sz w:val="24"/>
                <w:szCs w:val="24"/>
                <w:lang w:val="ru-RU"/>
              </w:rPr>
              <w:t>стойкая</w:t>
            </w:r>
            <w:proofErr w:type="gramEnd"/>
            <w:r w:rsidRPr="00E7793D">
              <w:rPr>
                <w:sz w:val="24"/>
                <w:szCs w:val="24"/>
                <w:lang w:val="ru-RU"/>
              </w:rPr>
              <w:t xml:space="preserve"> против гниения, хорошо гнется</w:t>
            </w:r>
          </w:p>
        </w:tc>
      </w:tr>
    </w:tbl>
    <w:p w:rsidR="00F00BCC" w:rsidRPr="00E7793D" w:rsidRDefault="00F00BCC" w:rsidP="002B22D1">
      <w:pPr>
        <w:pStyle w:val="ab"/>
        <w:widowControl w:val="0"/>
        <w:numPr>
          <w:ilvl w:val="0"/>
          <w:numId w:val="10"/>
        </w:numPr>
        <w:tabs>
          <w:tab w:val="left" w:pos="851"/>
          <w:tab w:val="left" w:pos="1089"/>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характером (направлением) применения инструментов, машин и оборудования и степенью его зависимости от человеческого</w:t>
      </w:r>
      <w:r w:rsidRPr="00E7793D">
        <w:rPr>
          <w:rFonts w:ascii="Times New Roman" w:hAnsi="Times New Roman" w:cs="Times New Roman"/>
          <w:spacing w:val="-4"/>
          <w:sz w:val="24"/>
          <w:szCs w:val="24"/>
          <w:lang w:val="ru-RU"/>
        </w:rPr>
        <w:t xml:space="preserve"> </w:t>
      </w:r>
      <w:r w:rsidRPr="00E7793D">
        <w:rPr>
          <w:rFonts w:ascii="Times New Roman" w:hAnsi="Times New Roman" w:cs="Times New Roman"/>
          <w:sz w:val="24"/>
          <w:szCs w:val="24"/>
          <w:lang w:val="ru-RU"/>
        </w:rPr>
        <w:t>фактора?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3821"/>
        <w:gridCol w:w="473"/>
        <w:gridCol w:w="4789"/>
      </w:tblGrid>
      <w:tr w:rsidR="00F00BCC" w:rsidRPr="00E7793D" w:rsidTr="00513648">
        <w:trPr>
          <w:trHeight w:val="278"/>
        </w:trPr>
        <w:tc>
          <w:tcPr>
            <w:tcW w:w="415" w:type="dxa"/>
          </w:tcPr>
          <w:p w:rsidR="00F00BCC" w:rsidRPr="00E7793D" w:rsidRDefault="00F00BCC" w:rsidP="00513648">
            <w:pPr>
              <w:pStyle w:val="TableParagraph"/>
              <w:tabs>
                <w:tab w:val="left" w:pos="851"/>
              </w:tabs>
              <w:jc w:val="both"/>
              <w:rPr>
                <w:sz w:val="24"/>
                <w:szCs w:val="24"/>
              </w:rPr>
            </w:pPr>
            <w:r w:rsidRPr="00E7793D">
              <w:rPr>
                <w:sz w:val="24"/>
                <w:szCs w:val="24"/>
              </w:rPr>
              <w:t>1</w:t>
            </w:r>
          </w:p>
        </w:tc>
        <w:tc>
          <w:tcPr>
            <w:tcW w:w="3821"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Ручной</w:t>
            </w:r>
            <w:proofErr w:type="spellEnd"/>
            <w:r w:rsidRPr="00E7793D">
              <w:rPr>
                <w:sz w:val="24"/>
                <w:szCs w:val="24"/>
              </w:rPr>
              <w:t xml:space="preserve"> </w:t>
            </w:r>
            <w:proofErr w:type="spellStart"/>
            <w:r w:rsidRPr="00E7793D">
              <w:rPr>
                <w:sz w:val="24"/>
                <w:szCs w:val="24"/>
              </w:rPr>
              <w:t>труд</w:t>
            </w:r>
            <w:proofErr w:type="spellEnd"/>
          </w:p>
        </w:tc>
        <w:tc>
          <w:tcPr>
            <w:tcW w:w="473" w:type="dxa"/>
          </w:tcPr>
          <w:p w:rsidR="00F00BCC" w:rsidRPr="00E7793D" w:rsidRDefault="00F00BCC" w:rsidP="00513648">
            <w:pPr>
              <w:pStyle w:val="TableParagraph"/>
              <w:tabs>
                <w:tab w:val="left" w:pos="851"/>
              </w:tabs>
              <w:jc w:val="both"/>
              <w:rPr>
                <w:sz w:val="24"/>
                <w:szCs w:val="24"/>
              </w:rPr>
            </w:pPr>
            <w:r w:rsidRPr="00E7793D">
              <w:rPr>
                <w:sz w:val="24"/>
                <w:szCs w:val="24"/>
              </w:rPr>
              <w:t>А</w:t>
            </w:r>
          </w:p>
        </w:tc>
        <w:tc>
          <w:tcPr>
            <w:tcW w:w="4789"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Высокая</w:t>
            </w:r>
            <w:proofErr w:type="spellEnd"/>
          </w:p>
        </w:tc>
      </w:tr>
      <w:tr w:rsidR="00F00BCC" w:rsidRPr="00E7793D" w:rsidTr="00513648">
        <w:trPr>
          <w:trHeight w:val="275"/>
        </w:trPr>
        <w:tc>
          <w:tcPr>
            <w:tcW w:w="415" w:type="dxa"/>
          </w:tcPr>
          <w:p w:rsidR="00F00BCC" w:rsidRPr="00E7793D" w:rsidRDefault="00F00BCC" w:rsidP="00513648">
            <w:pPr>
              <w:pStyle w:val="TableParagraph"/>
              <w:tabs>
                <w:tab w:val="left" w:pos="851"/>
              </w:tabs>
              <w:jc w:val="both"/>
              <w:rPr>
                <w:sz w:val="24"/>
                <w:szCs w:val="24"/>
              </w:rPr>
            </w:pPr>
            <w:r w:rsidRPr="00E7793D">
              <w:rPr>
                <w:sz w:val="24"/>
                <w:szCs w:val="24"/>
              </w:rPr>
              <w:t>2</w:t>
            </w:r>
          </w:p>
        </w:tc>
        <w:tc>
          <w:tcPr>
            <w:tcW w:w="3821"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Механизация</w:t>
            </w:r>
            <w:proofErr w:type="spellEnd"/>
          </w:p>
        </w:tc>
        <w:tc>
          <w:tcPr>
            <w:tcW w:w="473" w:type="dxa"/>
          </w:tcPr>
          <w:p w:rsidR="00F00BCC" w:rsidRPr="00E7793D" w:rsidRDefault="00F00BCC" w:rsidP="00513648">
            <w:pPr>
              <w:pStyle w:val="TableParagraph"/>
              <w:tabs>
                <w:tab w:val="left" w:pos="851"/>
              </w:tabs>
              <w:jc w:val="both"/>
              <w:rPr>
                <w:sz w:val="24"/>
                <w:szCs w:val="24"/>
              </w:rPr>
            </w:pPr>
            <w:r w:rsidRPr="00E7793D">
              <w:rPr>
                <w:sz w:val="24"/>
                <w:szCs w:val="24"/>
              </w:rPr>
              <w:t>Б</w:t>
            </w:r>
          </w:p>
        </w:tc>
        <w:tc>
          <w:tcPr>
            <w:tcW w:w="4789"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Малая</w:t>
            </w:r>
            <w:proofErr w:type="spellEnd"/>
          </w:p>
        </w:tc>
      </w:tr>
      <w:tr w:rsidR="00F00BCC" w:rsidRPr="00E7793D" w:rsidTr="00513648">
        <w:trPr>
          <w:trHeight w:val="275"/>
        </w:trPr>
        <w:tc>
          <w:tcPr>
            <w:tcW w:w="415" w:type="dxa"/>
          </w:tcPr>
          <w:p w:rsidR="00F00BCC" w:rsidRPr="00E7793D" w:rsidRDefault="00F00BCC" w:rsidP="00513648">
            <w:pPr>
              <w:pStyle w:val="TableParagraph"/>
              <w:tabs>
                <w:tab w:val="left" w:pos="851"/>
              </w:tabs>
              <w:jc w:val="both"/>
              <w:rPr>
                <w:sz w:val="24"/>
                <w:szCs w:val="24"/>
              </w:rPr>
            </w:pPr>
            <w:r w:rsidRPr="00E7793D">
              <w:rPr>
                <w:sz w:val="24"/>
                <w:szCs w:val="24"/>
              </w:rPr>
              <w:t>3</w:t>
            </w:r>
          </w:p>
        </w:tc>
        <w:tc>
          <w:tcPr>
            <w:tcW w:w="3821"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Автоматизация</w:t>
            </w:r>
            <w:proofErr w:type="spellEnd"/>
          </w:p>
        </w:tc>
        <w:tc>
          <w:tcPr>
            <w:tcW w:w="473" w:type="dxa"/>
          </w:tcPr>
          <w:p w:rsidR="00F00BCC" w:rsidRPr="00E7793D" w:rsidRDefault="00F00BCC" w:rsidP="00513648">
            <w:pPr>
              <w:pStyle w:val="TableParagraph"/>
              <w:tabs>
                <w:tab w:val="left" w:pos="851"/>
              </w:tabs>
              <w:jc w:val="both"/>
              <w:rPr>
                <w:sz w:val="24"/>
                <w:szCs w:val="24"/>
              </w:rPr>
            </w:pPr>
            <w:r w:rsidRPr="00E7793D">
              <w:rPr>
                <w:sz w:val="24"/>
                <w:szCs w:val="24"/>
              </w:rPr>
              <w:t>В</w:t>
            </w:r>
          </w:p>
        </w:tc>
        <w:tc>
          <w:tcPr>
            <w:tcW w:w="4789"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Средняя</w:t>
            </w:r>
            <w:proofErr w:type="spellEnd"/>
          </w:p>
        </w:tc>
      </w:tr>
      <w:tr w:rsidR="00F00BCC" w:rsidRPr="00E7793D" w:rsidTr="00513648">
        <w:trPr>
          <w:trHeight w:val="275"/>
        </w:trPr>
        <w:tc>
          <w:tcPr>
            <w:tcW w:w="415" w:type="dxa"/>
          </w:tcPr>
          <w:p w:rsidR="00F00BCC" w:rsidRPr="00E7793D" w:rsidRDefault="00F00BCC" w:rsidP="00513648">
            <w:pPr>
              <w:pStyle w:val="TableParagraph"/>
              <w:tabs>
                <w:tab w:val="left" w:pos="851"/>
              </w:tabs>
              <w:jc w:val="both"/>
              <w:rPr>
                <w:sz w:val="24"/>
                <w:szCs w:val="24"/>
              </w:rPr>
            </w:pPr>
            <w:r w:rsidRPr="00E7793D">
              <w:rPr>
                <w:sz w:val="24"/>
                <w:szCs w:val="24"/>
              </w:rPr>
              <w:t>4</w:t>
            </w:r>
          </w:p>
        </w:tc>
        <w:tc>
          <w:tcPr>
            <w:tcW w:w="3821"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Машинизация</w:t>
            </w:r>
            <w:proofErr w:type="spellEnd"/>
          </w:p>
        </w:tc>
        <w:tc>
          <w:tcPr>
            <w:tcW w:w="473" w:type="dxa"/>
          </w:tcPr>
          <w:p w:rsidR="00F00BCC" w:rsidRPr="00E7793D" w:rsidRDefault="00F00BCC" w:rsidP="00513648">
            <w:pPr>
              <w:pStyle w:val="TableParagraph"/>
              <w:tabs>
                <w:tab w:val="left" w:pos="851"/>
              </w:tabs>
              <w:jc w:val="both"/>
              <w:rPr>
                <w:sz w:val="24"/>
                <w:szCs w:val="24"/>
              </w:rPr>
            </w:pPr>
            <w:r w:rsidRPr="00E7793D">
              <w:rPr>
                <w:sz w:val="24"/>
                <w:szCs w:val="24"/>
              </w:rPr>
              <w:t>Г</w:t>
            </w:r>
          </w:p>
        </w:tc>
        <w:tc>
          <w:tcPr>
            <w:tcW w:w="4789"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Практически</w:t>
            </w:r>
            <w:proofErr w:type="spellEnd"/>
            <w:r w:rsidRPr="00E7793D">
              <w:rPr>
                <w:sz w:val="24"/>
                <w:szCs w:val="24"/>
              </w:rPr>
              <w:t xml:space="preserve"> </w:t>
            </w:r>
            <w:proofErr w:type="spellStart"/>
            <w:r w:rsidRPr="00E7793D">
              <w:rPr>
                <w:sz w:val="24"/>
                <w:szCs w:val="24"/>
              </w:rPr>
              <w:t>незначительная</w:t>
            </w:r>
            <w:proofErr w:type="spellEnd"/>
          </w:p>
        </w:tc>
      </w:tr>
    </w:tbl>
    <w:p w:rsidR="00513648" w:rsidRDefault="00513648" w:rsidP="00E7793D">
      <w:pPr>
        <w:pStyle w:val="Heading4"/>
        <w:tabs>
          <w:tab w:val="left" w:pos="851"/>
        </w:tabs>
        <w:ind w:left="0" w:firstLine="709"/>
        <w:jc w:val="both"/>
        <w:rPr>
          <w:u w:val="thick"/>
          <w:lang w:val="ru-RU"/>
        </w:rPr>
      </w:pPr>
    </w:p>
    <w:p w:rsidR="00F00BCC" w:rsidRPr="00E7793D" w:rsidRDefault="00F00BCC" w:rsidP="00513648">
      <w:pPr>
        <w:pStyle w:val="Heading4"/>
        <w:tabs>
          <w:tab w:val="left" w:pos="851"/>
        </w:tabs>
        <w:ind w:left="0" w:firstLine="709"/>
        <w:jc w:val="center"/>
        <w:rPr>
          <w:lang w:val="ru-RU"/>
        </w:rPr>
      </w:pPr>
      <w:r w:rsidRPr="00E7793D">
        <w:rPr>
          <w:u w:val="thick"/>
          <w:lang w:val="ru-RU"/>
        </w:rPr>
        <w:t>ВОПРОСЫ НА УСТАНОВЛЕНИЕ ПОСЛЕДОВАТЕЛЬНОСТИ ДЕЙСВИЙ</w:t>
      </w:r>
    </w:p>
    <w:p w:rsidR="00F00BCC" w:rsidRPr="00E7793D" w:rsidRDefault="00F00BCC" w:rsidP="002B22D1">
      <w:pPr>
        <w:pStyle w:val="ab"/>
        <w:widowControl w:val="0"/>
        <w:numPr>
          <w:ilvl w:val="0"/>
          <w:numId w:val="9"/>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Расположите </w:t>
      </w:r>
      <w:proofErr w:type="spellStart"/>
      <w:r w:rsidRPr="00E7793D">
        <w:rPr>
          <w:rFonts w:ascii="Times New Roman" w:hAnsi="Times New Roman" w:cs="Times New Roman"/>
          <w:sz w:val="24"/>
          <w:szCs w:val="24"/>
          <w:lang w:val="ru-RU"/>
        </w:rPr>
        <w:t>мягколиственные</w:t>
      </w:r>
      <w:proofErr w:type="spellEnd"/>
      <w:r w:rsidRPr="00E7793D">
        <w:rPr>
          <w:rFonts w:ascii="Times New Roman" w:hAnsi="Times New Roman" w:cs="Times New Roman"/>
          <w:sz w:val="24"/>
          <w:szCs w:val="24"/>
          <w:lang w:val="ru-RU"/>
        </w:rPr>
        <w:t xml:space="preserve"> древесные породы в порядке убывания плотности при ее измерении в одинаковых</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условиях?</w:t>
      </w:r>
    </w:p>
    <w:p w:rsidR="00513648" w:rsidRDefault="00F00BCC" w:rsidP="00E7793D">
      <w:pPr>
        <w:pStyle w:val="af4"/>
        <w:tabs>
          <w:tab w:val="left" w:pos="851"/>
        </w:tabs>
        <w:ind w:firstLine="709"/>
        <w:jc w:val="both"/>
        <w:rPr>
          <w:lang w:val="ru-RU"/>
        </w:rPr>
      </w:pPr>
      <w:r w:rsidRPr="00E7793D">
        <w:rPr>
          <w:lang w:val="ru-RU"/>
        </w:rPr>
        <w:t xml:space="preserve">а. Береза бородавчатая </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Ива</w:t>
      </w:r>
    </w:p>
    <w:p w:rsidR="00513648"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xml:space="preserve">. Липа </w:t>
      </w:r>
    </w:p>
    <w:p w:rsidR="00F00BCC" w:rsidRPr="00E7793D" w:rsidRDefault="00F00BCC" w:rsidP="00E7793D">
      <w:pPr>
        <w:pStyle w:val="af4"/>
        <w:tabs>
          <w:tab w:val="left" w:pos="851"/>
        </w:tabs>
        <w:ind w:firstLine="709"/>
        <w:jc w:val="both"/>
        <w:rPr>
          <w:lang w:val="ru-RU"/>
        </w:rPr>
      </w:pPr>
      <w:r w:rsidRPr="00E7793D">
        <w:rPr>
          <w:lang w:val="ru-RU"/>
        </w:rPr>
        <w:t>г. Ольха</w:t>
      </w:r>
    </w:p>
    <w:p w:rsidR="00F00BCC" w:rsidRPr="00E7793D" w:rsidRDefault="00F00BCC" w:rsidP="002B22D1">
      <w:pPr>
        <w:pStyle w:val="ab"/>
        <w:widowControl w:val="0"/>
        <w:numPr>
          <w:ilvl w:val="0"/>
          <w:numId w:val="9"/>
        </w:numPr>
        <w:tabs>
          <w:tab w:val="left" w:pos="851"/>
          <w:tab w:val="left" w:pos="1104"/>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Расположите твердолиственные древесные породы в порядке убывания плотности при ее измерении в одинаковых</w:t>
      </w:r>
      <w:r w:rsidRPr="00E7793D">
        <w:rPr>
          <w:rFonts w:ascii="Times New Roman" w:hAnsi="Times New Roman" w:cs="Times New Roman"/>
          <w:spacing w:val="2"/>
          <w:sz w:val="24"/>
          <w:szCs w:val="24"/>
          <w:lang w:val="ru-RU"/>
        </w:rPr>
        <w:t xml:space="preserve"> </w:t>
      </w:r>
      <w:r w:rsidRPr="00E7793D">
        <w:rPr>
          <w:rFonts w:ascii="Times New Roman" w:hAnsi="Times New Roman" w:cs="Times New Roman"/>
          <w:sz w:val="24"/>
          <w:szCs w:val="24"/>
          <w:lang w:val="ru-RU"/>
        </w:rPr>
        <w:t>условиях?</w:t>
      </w:r>
    </w:p>
    <w:p w:rsidR="00513648" w:rsidRDefault="00F00BCC" w:rsidP="00E7793D">
      <w:pPr>
        <w:pStyle w:val="af4"/>
        <w:tabs>
          <w:tab w:val="left" w:pos="851"/>
        </w:tabs>
        <w:ind w:firstLine="709"/>
        <w:jc w:val="both"/>
        <w:rPr>
          <w:lang w:val="ru-RU"/>
        </w:rPr>
      </w:pPr>
      <w:r w:rsidRPr="00E7793D">
        <w:rPr>
          <w:lang w:val="ru-RU"/>
        </w:rPr>
        <w:t xml:space="preserve">а. Бук </w:t>
      </w:r>
    </w:p>
    <w:p w:rsidR="00513648"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xml:space="preserve">. Вяз </w:t>
      </w:r>
    </w:p>
    <w:p w:rsidR="00F00BCC" w:rsidRPr="00E7793D" w:rsidRDefault="00F00BCC" w:rsidP="00E7793D">
      <w:pPr>
        <w:pStyle w:val="af4"/>
        <w:tabs>
          <w:tab w:val="left" w:pos="851"/>
        </w:tabs>
        <w:ind w:firstLine="709"/>
        <w:jc w:val="both"/>
        <w:rPr>
          <w:lang w:val="ru-RU"/>
        </w:rPr>
      </w:pPr>
      <w:r w:rsidRPr="00E7793D">
        <w:rPr>
          <w:lang w:val="ru-RU"/>
        </w:rPr>
        <w:t>в. Граб</w:t>
      </w:r>
    </w:p>
    <w:p w:rsidR="00F00BCC" w:rsidRPr="00E7793D" w:rsidRDefault="00F00BCC" w:rsidP="00E7793D">
      <w:pPr>
        <w:pStyle w:val="af4"/>
        <w:tabs>
          <w:tab w:val="left" w:pos="851"/>
        </w:tabs>
        <w:ind w:firstLine="709"/>
        <w:jc w:val="both"/>
      </w:pPr>
      <w:r w:rsidRPr="00E7793D">
        <w:t xml:space="preserve">г. </w:t>
      </w:r>
      <w:proofErr w:type="spellStart"/>
      <w:r w:rsidRPr="00E7793D">
        <w:t>Дуб</w:t>
      </w:r>
      <w:proofErr w:type="spellEnd"/>
      <w:r w:rsidRPr="00E7793D">
        <w:t xml:space="preserve"> </w:t>
      </w:r>
      <w:proofErr w:type="spellStart"/>
      <w:r w:rsidRPr="00E7793D">
        <w:t>черешчатый</w:t>
      </w:r>
      <w:proofErr w:type="spellEnd"/>
    </w:p>
    <w:p w:rsidR="00F00BCC" w:rsidRPr="00E7793D" w:rsidRDefault="00F00BCC" w:rsidP="002B22D1">
      <w:pPr>
        <w:pStyle w:val="ab"/>
        <w:widowControl w:val="0"/>
        <w:numPr>
          <w:ilvl w:val="0"/>
          <w:numId w:val="9"/>
        </w:numPr>
        <w:tabs>
          <w:tab w:val="left" w:pos="851"/>
          <w:tab w:val="left" w:pos="1176"/>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Расположите хвойные древесные породы в порядке убывания плотности при ее измерении в одинаковых</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условиях?</w:t>
      </w:r>
    </w:p>
    <w:p w:rsidR="00513648" w:rsidRDefault="00F00BCC" w:rsidP="00E7793D">
      <w:pPr>
        <w:pStyle w:val="af4"/>
        <w:tabs>
          <w:tab w:val="left" w:pos="851"/>
        </w:tabs>
        <w:ind w:firstLine="709"/>
        <w:jc w:val="both"/>
        <w:rPr>
          <w:lang w:val="ru-RU"/>
        </w:rPr>
      </w:pPr>
      <w:r w:rsidRPr="00E7793D">
        <w:rPr>
          <w:lang w:val="ru-RU"/>
        </w:rPr>
        <w:t xml:space="preserve">а. Лиственница </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Ель</w:t>
      </w:r>
    </w:p>
    <w:p w:rsidR="00513648"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xml:space="preserve">. Сосна обыкновенная </w:t>
      </w:r>
    </w:p>
    <w:p w:rsidR="00F00BCC" w:rsidRPr="00E7793D" w:rsidRDefault="00F00BCC" w:rsidP="00E7793D">
      <w:pPr>
        <w:pStyle w:val="af4"/>
        <w:tabs>
          <w:tab w:val="left" w:pos="851"/>
        </w:tabs>
        <w:ind w:firstLine="709"/>
        <w:jc w:val="both"/>
        <w:rPr>
          <w:lang w:val="ru-RU"/>
        </w:rPr>
      </w:pPr>
      <w:r w:rsidRPr="00E7793D">
        <w:rPr>
          <w:lang w:val="ru-RU"/>
        </w:rPr>
        <w:t>г. Пихта</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
    <w:p w:rsidR="00F00BCC" w:rsidRPr="00E7793D" w:rsidRDefault="00F00BCC" w:rsidP="00513648">
      <w:pPr>
        <w:pStyle w:val="Heading4"/>
        <w:tabs>
          <w:tab w:val="left" w:pos="851"/>
        </w:tabs>
        <w:ind w:left="0" w:firstLine="709"/>
        <w:jc w:val="center"/>
        <w:rPr>
          <w:lang w:val="ru-RU"/>
        </w:rPr>
      </w:pPr>
      <w:r w:rsidRPr="00E7793D">
        <w:rPr>
          <w:u w:val="thick"/>
          <w:lang w:val="ru-RU"/>
        </w:rPr>
        <w:t>Экономика и правовое обеспечение профессиональной деятельности</w:t>
      </w:r>
    </w:p>
    <w:p w:rsidR="00F00BCC" w:rsidRPr="00E7793D" w:rsidRDefault="00F00BCC" w:rsidP="00513648">
      <w:pPr>
        <w:pStyle w:val="af4"/>
        <w:tabs>
          <w:tab w:val="left" w:pos="851"/>
        </w:tabs>
        <w:ind w:firstLine="709"/>
        <w:jc w:val="center"/>
        <w:rPr>
          <w:b/>
          <w:lang w:val="ru-RU"/>
        </w:rPr>
      </w:pPr>
    </w:p>
    <w:p w:rsidR="00F00BCC" w:rsidRPr="00E7793D" w:rsidRDefault="00F00BCC" w:rsidP="00513648">
      <w:pPr>
        <w:pStyle w:val="Heading4"/>
        <w:tabs>
          <w:tab w:val="left" w:pos="851"/>
        </w:tabs>
        <w:ind w:left="0" w:firstLine="709"/>
        <w:jc w:val="center"/>
        <w:rPr>
          <w:lang w:val="ru-RU"/>
        </w:rPr>
      </w:pPr>
      <w:r w:rsidRPr="00E7793D">
        <w:rPr>
          <w:u w:val="thick"/>
          <w:lang w:val="ru-RU"/>
        </w:rPr>
        <w:t>ВОПРОСЫ НА ВЫБОР ВАРИАНТА ОТВЕТА</w:t>
      </w:r>
    </w:p>
    <w:p w:rsidR="00F00BCC" w:rsidRPr="00E7793D" w:rsidRDefault="00F00BCC" w:rsidP="002B22D1">
      <w:pPr>
        <w:pStyle w:val="ab"/>
        <w:widowControl w:val="0"/>
        <w:numPr>
          <w:ilvl w:val="0"/>
          <w:numId w:val="22"/>
        </w:numPr>
        <w:tabs>
          <w:tab w:val="left" w:pos="851"/>
          <w:tab w:val="left" w:pos="1084"/>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Денежный метод оценки стоимости основных производственных фондов подразделения (организации) делится</w:t>
      </w:r>
      <w:r w:rsidRPr="00E7793D">
        <w:rPr>
          <w:rFonts w:ascii="Times New Roman" w:hAnsi="Times New Roman" w:cs="Times New Roman"/>
          <w:spacing w:val="-5"/>
          <w:sz w:val="24"/>
          <w:szCs w:val="24"/>
          <w:lang w:val="ru-RU"/>
        </w:rPr>
        <w:t xml:space="preserve"> </w:t>
      </w:r>
      <w:proofErr w:type="gramStart"/>
      <w:r w:rsidRPr="00E7793D">
        <w:rPr>
          <w:rFonts w:ascii="Times New Roman" w:hAnsi="Times New Roman" w:cs="Times New Roman"/>
          <w:sz w:val="24"/>
          <w:szCs w:val="24"/>
          <w:lang w:val="ru-RU"/>
        </w:rPr>
        <w:t>на</w:t>
      </w:r>
      <w:proofErr w:type="gramEnd"/>
      <w:r w:rsidRPr="00E7793D">
        <w:rPr>
          <w:rFonts w:ascii="Times New Roman" w:hAnsi="Times New Roman" w:cs="Times New Roman"/>
          <w:sz w:val="24"/>
          <w:szCs w:val="24"/>
          <w:lang w:val="ru-RU"/>
        </w:rPr>
        <w:t>:</w:t>
      </w:r>
    </w:p>
    <w:p w:rsidR="00F00BCC" w:rsidRPr="00E7793D" w:rsidRDefault="00F00BCC" w:rsidP="00E7793D">
      <w:pPr>
        <w:pStyle w:val="af4"/>
        <w:tabs>
          <w:tab w:val="left" w:pos="851"/>
        </w:tabs>
        <w:ind w:firstLine="709"/>
        <w:jc w:val="both"/>
        <w:rPr>
          <w:lang w:val="ru-RU"/>
        </w:rPr>
      </w:pPr>
      <w:r w:rsidRPr="00E7793D">
        <w:rPr>
          <w:lang w:val="ru-RU"/>
        </w:rPr>
        <w:t>а. Оценка по первоначальной и остаточной стоимости</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Оценка по первоначальной и восстановительной стоимости</w:t>
      </w:r>
    </w:p>
    <w:p w:rsidR="00513648" w:rsidRDefault="00F00BCC" w:rsidP="00E7793D">
      <w:pPr>
        <w:pStyle w:val="af4"/>
        <w:tabs>
          <w:tab w:val="left" w:pos="851"/>
          <w:tab w:val="left" w:pos="1561"/>
        </w:tabs>
        <w:ind w:firstLine="709"/>
        <w:jc w:val="both"/>
        <w:rPr>
          <w:lang w:val="ru-RU"/>
        </w:rPr>
      </w:pPr>
      <w:proofErr w:type="gramStart"/>
      <w:r w:rsidRPr="00E7793D">
        <w:rPr>
          <w:lang w:val="ru-RU"/>
        </w:rPr>
        <w:t xml:space="preserve">в. Оценка по первоначальной, восстановительной и остаточной стоимости </w:t>
      </w:r>
      <w:proofErr w:type="gramEnd"/>
    </w:p>
    <w:p w:rsidR="00F00BCC" w:rsidRPr="00E7793D" w:rsidRDefault="00513648" w:rsidP="00E7793D">
      <w:pPr>
        <w:pStyle w:val="af4"/>
        <w:tabs>
          <w:tab w:val="left" w:pos="851"/>
          <w:tab w:val="left" w:pos="1561"/>
        </w:tabs>
        <w:ind w:firstLine="709"/>
        <w:jc w:val="both"/>
        <w:rPr>
          <w:lang w:val="ru-RU"/>
        </w:rPr>
      </w:pPr>
      <w:r>
        <w:rPr>
          <w:lang w:val="ru-RU"/>
        </w:rPr>
        <w:t xml:space="preserve">г. </w:t>
      </w:r>
      <w:r w:rsidR="00F00BCC" w:rsidRPr="00E7793D">
        <w:rPr>
          <w:lang w:val="ru-RU"/>
        </w:rPr>
        <w:t>Оценка по восстановительной и остаточной</w:t>
      </w:r>
      <w:r w:rsidR="00F00BCC" w:rsidRPr="00E7793D">
        <w:rPr>
          <w:spacing w:val="-3"/>
          <w:lang w:val="ru-RU"/>
        </w:rPr>
        <w:t xml:space="preserve"> </w:t>
      </w:r>
      <w:r w:rsidR="00F00BCC" w:rsidRPr="00E7793D">
        <w:rPr>
          <w:lang w:val="ru-RU"/>
        </w:rPr>
        <w:t>стоимости</w:t>
      </w:r>
    </w:p>
    <w:p w:rsidR="00513648" w:rsidRDefault="00F00BCC" w:rsidP="002B22D1">
      <w:pPr>
        <w:pStyle w:val="ab"/>
        <w:widowControl w:val="0"/>
        <w:numPr>
          <w:ilvl w:val="0"/>
          <w:numId w:val="22"/>
        </w:numPr>
        <w:tabs>
          <w:tab w:val="left" w:pos="851"/>
          <w:tab w:val="left" w:pos="126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К нормируемым оборотным средствам относятся: </w:t>
      </w:r>
    </w:p>
    <w:p w:rsidR="00F00BCC" w:rsidRPr="00E7793D" w:rsidRDefault="00F00BCC" w:rsidP="00513648">
      <w:pPr>
        <w:pStyle w:val="ab"/>
        <w:widowControl w:val="0"/>
        <w:tabs>
          <w:tab w:val="left" w:pos="851"/>
          <w:tab w:val="left" w:pos="1262"/>
        </w:tabs>
        <w:autoSpaceDE w:val="0"/>
        <w:autoSpaceDN w:val="0"/>
        <w:spacing w:before="0" w:after="0"/>
        <w:ind w:left="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 Все оборотные</w:t>
      </w:r>
      <w:r w:rsidRPr="00E7793D">
        <w:rPr>
          <w:rFonts w:ascii="Times New Roman" w:hAnsi="Times New Roman" w:cs="Times New Roman"/>
          <w:spacing w:val="11"/>
          <w:sz w:val="24"/>
          <w:szCs w:val="24"/>
          <w:lang w:val="ru-RU"/>
        </w:rPr>
        <w:t xml:space="preserve"> </w:t>
      </w:r>
      <w:r w:rsidRPr="00E7793D">
        <w:rPr>
          <w:rFonts w:ascii="Times New Roman" w:hAnsi="Times New Roman" w:cs="Times New Roman"/>
          <w:sz w:val="24"/>
          <w:szCs w:val="24"/>
          <w:lang w:val="ru-RU"/>
        </w:rPr>
        <w:t>фонды</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Все оборотные средства</w:t>
      </w:r>
    </w:p>
    <w:p w:rsidR="00F00BCC" w:rsidRPr="00E7793D" w:rsidRDefault="00F00BCC" w:rsidP="00E7793D">
      <w:pPr>
        <w:pStyle w:val="af4"/>
        <w:tabs>
          <w:tab w:val="left" w:pos="851"/>
        </w:tabs>
        <w:ind w:firstLine="709"/>
        <w:jc w:val="both"/>
        <w:rPr>
          <w:lang w:val="ru-RU"/>
        </w:rPr>
      </w:pPr>
      <w:r w:rsidRPr="00E7793D">
        <w:rPr>
          <w:lang w:val="ru-RU"/>
        </w:rPr>
        <w:t>в. Оборотные производственные фонды плюс готовая продукция на складе</w:t>
      </w:r>
    </w:p>
    <w:p w:rsidR="00F00BCC" w:rsidRPr="00E7793D" w:rsidRDefault="00513648" w:rsidP="00E7793D">
      <w:pPr>
        <w:pStyle w:val="af4"/>
        <w:tabs>
          <w:tab w:val="left" w:pos="851"/>
          <w:tab w:val="left" w:pos="1561"/>
        </w:tabs>
        <w:ind w:firstLine="709"/>
        <w:jc w:val="both"/>
        <w:rPr>
          <w:lang w:val="ru-RU"/>
        </w:rPr>
      </w:pPr>
      <w:r>
        <w:rPr>
          <w:lang w:val="ru-RU"/>
        </w:rPr>
        <w:t xml:space="preserve">г. </w:t>
      </w:r>
      <w:r w:rsidR="00F00BCC" w:rsidRPr="00E7793D">
        <w:rPr>
          <w:lang w:val="ru-RU"/>
        </w:rPr>
        <w:t>Средства в расчетах, денежные средства, товары отгруженные, но не оплаченные покупателем</w:t>
      </w:r>
    </w:p>
    <w:p w:rsidR="00513648" w:rsidRDefault="00F00BCC" w:rsidP="002B22D1">
      <w:pPr>
        <w:pStyle w:val="ab"/>
        <w:widowControl w:val="0"/>
        <w:numPr>
          <w:ilvl w:val="0"/>
          <w:numId w:val="22"/>
        </w:numPr>
        <w:tabs>
          <w:tab w:val="left" w:pos="851"/>
          <w:tab w:val="left" w:pos="126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Денежное выражение стоимости товара – это …. </w:t>
      </w:r>
    </w:p>
    <w:p w:rsidR="00F00BCC" w:rsidRPr="00E7793D" w:rsidRDefault="00F00BCC" w:rsidP="00513648">
      <w:pPr>
        <w:pStyle w:val="ab"/>
        <w:widowControl w:val="0"/>
        <w:tabs>
          <w:tab w:val="left" w:pos="851"/>
          <w:tab w:val="left" w:pos="1262"/>
        </w:tabs>
        <w:autoSpaceDE w:val="0"/>
        <w:autoSpaceDN w:val="0"/>
        <w:spacing w:before="0" w:after="0"/>
        <w:ind w:left="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w:t>
      </w:r>
      <w:r w:rsidRPr="00E7793D">
        <w:rPr>
          <w:rFonts w:ascii="Times New Roman" w:hAnsi="Times New Roman" w:cs="Times New Roman"/>
          <w:spacing w:val="13"/>
          <w:sz w:val="24"/>
          <w:szCs w:val="24"/>
          <w:lang w:val="ru-RU"/>
        </w:rPr>
        <w:t xml:space="preserve"> </w:t>
      </w:r>
      <w:r w:rsidRPr="00E7793D">
        <w:rPr>
          <w:rFonts w:ascii="Times New Roman" w:hAnsi="Times New Roman" w:cs="Times New Roman"/>
          <w:sz w:val="24"/>
          <w:szCs w:val="24"/>
          <w:lang w:val="ru-RU"/>
        </w:rPr>
        <w:t>Цена</w:t>
      </w:r>
    </w:p>
    <w:p w:rsidR="00513648"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Себестоимость</w:t>
      </w:r>
    </w:p>
    <w:p w:rsidR="00F00BCC" w:rsidRPr="00E7793D" w:rsidRDefault="00F00BCC" w:rsidP="00E7793D">
      <w:pPr>
        <w:pStyle w:val="af4"/>
        <w:tabs>
          <w:tab w:val="left" w:pos="851"/>
        </w:tabs>
        <w:ind w:firstLine="709"/>
        <w:jc w:val="both"/>
        <w:rPr>
          <w:lang w:val="ru-RU"/>
        </w:rPr>
      </w:pPr>
      <w:r w:rsidRPr="00E7793D">
        <w:rPr>
          <w:lang w:val="ru-RU"/>
        </w:rPr>
        <w:t>в. Износ</w:t>
      </w:r>
    </w:p>
    <w:p w:rsidR="00F00BCC" w:rsidRPr="00E7793D" w:rsidRDefault="00513648" w:rsidP="00E7793D">
      <w:pPr>
        <w:pStyle w:val="af4"/>
        <w:tabs>
          <w:tab w:val="left" w:pos="851"/>
          <w:tab w:val="left" w:pos="1561"/>
        </w:tabs>
        <w:ind w:firstLine="709"/>
        <w:jc w:val="both"/>
        <w:rPr>
          <w:lang w:val="ru-RU"/>
        </w:rPr>
      </w:pPr>
      <w:r>
        <w:rPr>
          <w:lang w:val="ru-RU"/>
        </w:rPr>
        <w:t xml:space="preserve">г. </w:t>
      </w:r>
      <w:r w:rsidR="00F00BCC" w:rsidRPr="00E7793D">
        <w:rPr>
          <w:lang w:val="ru-RU"/>
        </w:rPr>
        <w:t>Амортизация</w:t>
      </w:r>
    </w:p>
    <w:p w:rsidR="00513648" w:rsidRDefault="00513648" w:rsidP="00E7793D">
      <w:pPr>
        <w:pStyle w:val="af4"/>
        <w:tabs>
          <w:tab w:val="left" w:pos="851"/>
          <w:tab w:val="left" w:pos="1561"/>
        </w:tabs>
        <w:ind w:firstLine="709"/>
        <w:jc w:val="both"/>
        <w:rPr>
          <w:b/>
          <w:u w:val="single"/>
          <w:lang w:val="ru-RU"/>
        </w:rPr>
      </w:pPr>
    </w:p>
    <w:p w:rsidR="00F00BCC" w:rsidRPr="00E7793D" w:rsidRDefault="00F00BCC" w:rsidP="00E7793D">
      <w:pPr>
        <w:pStyle w:val="af4"/>
        <w:tabs>
          <w:tab w:val="left" w:pos="851"/>
          <w:tab w:val="left" w:pos="1561"/>
        </w:tabs>
        <w:ind w:firstLine="709"/>
        <w:jc w:val="both"/>
        <w:rPr>
          <w:b/>
          <w:u w:val="single"/>
          <w:lang w:val="ru-RU"/>
        </w:rPr>
      </w:pPr>
      <w:r w:rsidRPr="00E7793D">
        <w:rPr>
          <w:b/>
          <w:u w:val="single"/>
          <w:lang w:val="ru-RU"/>
        </w:rPr>
        <w:t>ВСТАВИТЬ ПРОПУЩЕННОЕ СЛОВО</w:t>
      </w:r>
    </w:p>
    <w:p w:rsidR="00F00BCC" w:rsidRPr="00E7793D" w:rsidRDefault="00F00BCC" w:rsidP="002B22D1">
      <w:pPr>
        <w:pStyle w:val="ab"/>
        <w:widowControl w:val="0"/>
        <w:numPr>
          <w:ilvl w:val="0"/>
          <w:numId w:val="23"/>
        </w:numPr>
        <w:tabs>
          <w:tab w:val="left" w:pos="851"/>
          <w:tab w:val="left" w:pos="1082"/>
          <w:tab w:val="left" w:pos="2521"/>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u w:val="single"/>
          <w:lang w:val="ru-RU"/>
        </w:rPr>
        <w:t xml:space="preserve"> </w:t>
      </w:r>
      <w:r w:rsidR="00513648">
        <w:rPr>
          <w:rFonts w:ascii="Times New Roman" w:hAnsi="Times New Roman" w:cs="Times New Roman"/>
          <w:sz w:val="24"/>
          <w:szCs w:val="24"/>
          <w:u w:val="single"/>
          <w:lang w:val="ru-RU"/>
        </w:rPr>
        <w:tab/>
      </w:r>
      <w:r w:rsidRPr="00E7793D">
        <w:rPr>
          <w:rFonts w:ascii="Times New Roman" w:hAnsi="Times New Roman" w:cs="Times New Roman"/>
          <w:sz w:val="24"/>
          <w:szCs w:val="24"/>
          <w:u w:val="single"/>
          <w:lang w:val="ru-RU"/>
        </w:rPr>
        <w:tab/>
      </w:r>
      <w:r w:rsidRPr="00E7793D">
        <w:rPr>
          <w:rFonts w:ascii="Times New Roman" w:hAnsi="Times New Roman" w:cs="Times New Roman"/>
          <w:b/>
          <w:sz w:val="24"/>
          <w:szCs w:val="24"/>
          <w:lang w:val="ru-RU"/>
        </w:rPr>
        <w:t xml:space="preserve"> </w:t>
      </w:r>
      <w:r w:rsidRPr="00E7793D">
        <w:rPr>
          <w:rFonts w:ascii="Times New Roman" w:hAnsi="Times New Roman" w:cs="Times New Roman"/>
          <w:sz w:val="24"/>
          <w:szCs w:val="24"/>
          <w:lang w:val="ru-RU"/>
        </w:rPr>
        <w:t>- это финансовая несостоятельность</w:t>
      </w:r>
      <w:r w:rsidRPr="00E7793D">
        <w:rPr>
          <w:rFonts w:ascii="Times New Roman" w:hAnsi="Times New Roman" w:cs="Times New Roman"/>
          <w:spacing w:val="-2"/>
          <w:sz w:val="24"/>
          <w:szCs w:val="24"/>
          <w:lang w:val="ru-RU"/>
        </w:rPr>
        <w:t xml:space="preserve"> </w:t>
      </w:r>
      <w:r w:rsidRPr="00E7793D">
        <w:rPr>
          <w:rFonts w:ascii="Times New Roman" w:hAnsi="Times New Roman" w:cs="Times New Roman"/>
          <w:sz w:val="24"/>
          <w:szCs w:val="24"/>
          <w:lang w:val="ru-RU"/>
        </w:rPr>
        <w:t>организации.</w:t>
      </w:r>
    </w:p>
    <w:p w:rsidR="00F00BCC" w:rsidRPr="00E7793D" w:rsidRDefault="00F00BCC" w:rsidP="002B22D1">
      <w:pPr>
        <w:pStyle w:val="ab"/>
        <w:widowControl w:val="0"/>
        <w:numPr>
          <w:ilvl w:val="0"/>
          <w:numId w:val="23"/>
        </w:numPr>
        <w:tabs>
          <w:tab w:val="left" w:pos="851"/>
          <w:tab w:val="left" w:pos="1168"/>
          <w:tab w:val="left" w:pos="2607"/>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u w:val="single"/>
          <w:lang w:val="ru-RU"/>
        </w:rPr>
        <w:t xml:space="preserve"> </w:t>
      </w:r>
      <w:r w:rsidR="00513648">
        <w:rPr>
          <w:rFonts w:ascii="Times New Roman" w:hAnsi="Times New Roman" w:cs="Times New Roman"/>
          <w:sz w:val="24"/>
          <w:szCs w:val="24"/>
          <w:u w:val="single"/>
          <w:lang w:val="ru-RU"/>
        </w:rPr>
        <w:tab/>
      </w:r>
      <w:r w:rsidRPr="00E7793D">
        <w:rPr>
          <w:rFonts w:ascii="Times New Roman" w:hAnsi="Times New Roman" w:cs="Times New Roman"/>
          <w:sz w:val="24"/>
          <w:szCs w:val="24"/>
          <w:u w:val="single"/>
          <w:lang w:val="ru-RU"/>
        </w:rPr>
        <w:tab/>
      </w:r>
      <w:r w:rsidRPr="00E7793D">
        <w:rPr>
          <w:rFonts w:ascii="Times New Roman" w:hAnsi="Times New Roman" w:cs="Times New Roman"/>
          <w:b/>
          <w:sz w:val="24"/>
          <w:szCs w:val="24"/>
          <w:lang w:val="ru-RU"/>
        </w:rPr>
        <w:t xml:space="preserve"> </w:t>
      </w:r>
      <w:r w:rsidRPr="00E7793D">
        <w:rPr>
          <w:rFonts w:ascii="Times New Roman" w:hAnsi="Times New Roman" w:cs="Times New Roman"/>
          <w:b/>
          <w:spacing w:val="26"/>
          <w:sz w:val="24"/>
          <w:szCs w:val="24"/>
          <w:lang w:val="ru-RU"/>
        </w:rPr>
        <w:t xml:space="preserve"> </w:t>
      </w:r>
      <w:r w:rsidRPr="00E7793D">
        <w:rPr>
          <w:rFonts w:ascii="Times New Roman" w:hAnsi="Times New Roman" w:cs="Times New Roman"/>
          <w:sz w:val="24"/>
          <w:szCs w:val="24"/>
          <w:lang w:val="ru-RU"/>
        </w:rPr>
        <w:t>- это процесс переноса стоимости основных фондов на</w:t>
      </w:r>
      <w:r w:rsidRPr="00E7793D">
        <w:rPr>
          <w:rFonts w:ascii="Times New Roman" w:hAnsi="Times New Roman" w:cs="Times New Roman"/>
          <w:spacing w:val="26"/>
          <w:sz w:val="24"/>
          <w:szCs w:val="24"/>
          <w:lang w:val="ru-RU"/>
        </w:rPr>
        <w:t xml:space="preserve"> </w:t>
      </w:r>
      <w:r w:rsidRPr="00E7793D">
        <w:rPr>
          <w:rFonts w:ascii="Times New Roman" w:hAnsi="Times New Roman" w:cs="Times New Roman"/>
          <w:sz w:val="24"/>
          <w:szCs w:val="24"/>
          <w:lang w:val="ru-RU"/>
        </w:rPr>
        <w:t>стоимость</w:t>
      </w:r>
    </w:p>
    <w:p w:rsidR="00F00BCC" w:rsidRPr="00E7793D" w:rsidRDefault="00F00BCC" w:rsidP="00E7793D">
      <w:pPr>
        <w:pStyle w:val="af4"/>
        <w:tabs>
          <w:tab w:val="left" w:pos="851"/>
        </w:tabs>
        <w:ind w:firstLine="709"/>
        <w:jc w:val="both"/>
        <w:rPr>
          <w:color w:val="FF0000"/>
          <w:lang w:val="ru-RU"/>
        </w:rPr>
      </w:pPr>
      <w:r w:rsidRPr="00513648">
        <w:rPr>
          <w:lang w:val="ru-RU"/>
        </w:rPr>
        <w:t>произведённой продукции.</w:t>
      </w:r>
    </w:p>
    <w:p w:rsidR="00F00BCC" w:rsidRPr="00E7793D" w:rsidRDefault="00F00BCC" w:rsidP="002B22D1">
      <w:pPr>
        <w:pStyle w:val="ab"/>
        <w:widowControl w:val="0"/>
        <w:numPr>
          <w:ilvl w:val="0"/>
          <w:numId w:val="23"/>
        </w:numPr>
        <w:tabs>
          <w:tab w:val="left" w:pos="851"/>
          <w:tab w:val="left" w:pos="1216"/>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Формы</w:t>
      </w:r>
      <w:r w:rsidRPr="00E7793D">
        <w:rPr>
          <w:rFonts w:ascii="Times New Roman" w:hAnsi="Times New Roman" w:cs="Times New Roman"/>
          <w:spacing w:val="12"/>
          <w:sz w:val="24"/>
          <w:szCs w:val="24"/>
          <w:lang w:val="ru-RU"/>
        </w:rPr>
        <w:t xml:space="preserve"> </w:t>
      </w:r>
      <w:r w:rsidRPr="00E7793D">
        <w:rPr>
          <w:rFonts w:ascii="Times New Roman" w:hAnsi="Times New Roman" w:cs="Times New Roman"/>
          <w:sz w:val="24"/>
          <w:szCs w:val="24"/>
          <w:lang w:val="ru-RU"/>
        </w:rPr>
        <w:t>организации</w:t>
      </w:r>
      <w:r w:rsidRPr="00E7793D">
        <w:rPr>
          <w:rFonts w:ascii="Times New Roman" w:hAnsi="Times New Roman" w:cs="Times New Roman"/>
          <w:spacing w:val="13"/>
          <w:sz w:val="24"/>
          <w:szCs w:val="24"/>
          <w:lang w:val="ru-RU"/>
        </w:rPr>
        <w:t xml:space="preserve"> </w:t>
      </w:r>
      <w:r w:rsidRPr="00E7793D">
        <w:rPr>
          <w:rFonts w:ascii="Times New Roman" w:hAnsi="Times New Roman" w:cs="Times New Roman"/>
          <w:sz w:val="24"/>
          <w:szCs w:val="24"/>
          <w:lang w:val="ru-RU"/>
        </w:rPr>
        <w:t>и</w:t>
      </w:r>
      <w:r w:rsidRPr="00E7793D">
        <w:rPr>
          <w:rFonts w:ascii="Times New Roman" w:hAnsi="Times New Roman" w:cs="Times New Roman"/>
          <w:spacing w:val="14"/>
          <w:sz w:val="24"/>
          <w:szCs w:val="24"/>
          <w:lang w:val="ru-RU"/>
        </w:rPr>
        <w:t xml:space="preserve"> </w:t>
      </w:r>
      <w:r w:rsidRPr="00E7793D">
        <w:rPr>
          <w:rFonts w:ascii="Times New Roman" w:hAnsi="Times New Roman" w:cs="Times New Roman"/>
          <w:sz w:val="24"/>
          <w:szCs w:val="24"/>
          <w:lang w:val="ru-RU"/>
        </w:rPr>
        <w:t>оплаты</w:t>
      </w:r>
      <w:r w:rsidRPr="00E7793D">
        <w:rPr>
          <w:rFonts w:ascii="Times New Roman" w:hAnsi="Times New Roman" w:cs="Times New Roman"/>
          <w:spacing w:val="12"/>
          <w:sz w:val="24"/>
          <w:szCs w:val="24"/>
          <w:lang w:val="ru-RU"/>
        </w:rPr>
        <w:t xml:space="preserve"> </w:t>
      </w:r>
      <w:r w:rsidRPr="00E7793D">
        <w:rPr>
          <w:rFonts w:ascii="Times New Roman" w:hAnsi="Times New Roman" w:cs="Times New Roman"/>
          <w:sz w:val="24"/>
          <w:szCs w:val="24"/>
          <w:lang w:val="ru-RU"/>
        </w:rPr>
        <w:t>труда</w:t>
      </w:r>
      <w:r w:rsidRPr="00E7793D">
        <w:rPr>
          <w:rFonts w:ascii="Times New Roman" w:hAnsi="Times New Roman" w:cs="Times New Roman"/>
          <w:spacing w:val="12"/>
          <w:sz w:val="24"/>
          <w:szCs w:val="24"/>
          <w:lang w:val="ru-RU"/>
        </w:rPr>
        <w:t xml:space="preserve"> </w:t>
      </w:r>
      <w:r w:rsidRPr="00E7793D">
        <w:rPr>
          <w:rFonts w:ascii="Times New Roman" w:hAnsi="Times New Roman" w:cs="Times New Roman"/>
          <w:sz w:val="24"/>
          <w:szCs w:val="24"/>
          <w:lang w:val="ru-RU"/>
        </w:rPr>
        <w:t>подразделения</w:t>
      </w:r>
      <w:r w:rsidRPr="00E7793D">
        <w:rPr>
          <w:rFonts w:ascii="Times New Roman" w:hAnsi="Times New Roman" w:cs="Times New Roman"/>
          <w:spacing w:val="13"/>
          <w:sz w:val="24"/>
          <w:szCs w:val="24"/>
          <w:lang w:val="ru-RU"/>
        </w:rPr>
        <w:t xml:space="preserve"> </w:t>
      </w:r>
      <w:r w:rsidRPr="00E7793D">
        <w:rPr>
          <w:rFonts w:ascii="Times New Roman" w:hAnsi="Times New Roman" w:cs="Times New Roman"/>
          <w:sz w:val="24"/>
          <w:szCs w:val="24"/>
          <w:lang w:val="ru-RU"/>
        </w:rPr>
        <w:t>(организации)</w:t>
      </w:r>
      <w:r w:rsidRPr="00E7793D">
        <w:rPr>
          <w:rFonts w:ascii="Times New Roman" w:hAnsi="Times New Roman" w:cs="Times New Roman"/>
          <w:spacing w:val="12"/>
          <w:sz w:val="24"/>
          <w:szCs w:val="24"/>
          <w:lang w:val="ru-RU"/>
        </w:rPr>
        <w:t xml:space="preserve"> </w:t>
      </w:r>
      <w:r w:rsidRPr="00E7793D">
        <w:rPr>
          <w:rFonts w:ascii="Times New Roman" w:hAnsi="Times New Roman" w:cs="Times New Roman"/>
          <w:sz w:val="24"/>
          <w:szCs w:val="24"/>
          <w:lang w:val="ru-RU"/>
        </w:rPr>
        <w:t>подразделяются</w:t>
      </w:r>
      <w:r w:rsidRPr="00E7793D">
        <w:rPr>
          <w:rFonts w:ascii="Times New Roman" w:hAnsi="Times New Roman" w:cs="Times New Roman"/>
          <w:spacing w:val="11"/>
          <w:sz w:val="24"/>
          <w:szCs w:val="24"/>
          <w:lang w:val="ru-RU"/>
        </w:rPr>
        <w:t xml:space="preserve"> </w:t>
      </w:r>
      <w:proofErr w:type="gramStart"/>
      <w:r w:rsidRPr="00E7793D">
        <w:rPr>
          <w:rFonts w:ascii="Times New Roman" w:hAnsi="Times New Roman" w:cs="Times New Roman"/>
          <w:sz w:val="24"/>
          <w:szCs w:val="24"/>
          <w:lang w:val="ru-RU"/>
        </w:rPr>
        <w:t>на</w:t>
      </w:r>
      <w:proofErr w:type="gramEnd"/>
      <w:r w:rsidRPr="00E7793D">
        <w:rPr>
          <w:rFonts w:ascii="Times New Roman" w:hAnsi="Times New Roman" w:cs="Times New Roman"/>
          <w:sz w:val="24"/>
          <w:szCs w:val="24"/>
          <w:lang w:val="ru-RU"/>
        </w:rPr>
        <w:t>:</w:t>
      </w:r>
    </w:p>
    <w:p w:rsidR="00F00BCC" w:rsidRPr="00E7793D" w:rsidRDefault="00F00BCC" w:rsidP="00E7793D">
      <w:pPr>
        <w:pStyle w:val="af4"/>
        <w:tabs>
          <w:tab w:val="left" w:pos="851"/>
          <w:tab w:val="left" w:pos="2281"/>
        </w:tabs>
        <w:ind w:firstLine="709"/>
        <w:jc w:val="both"/>
        <w:rPr>
          <w:color w:val="FF0000"/>
          <w:lang w:val="ru-RU"/>
        </w:rPr>
      </w:pPr>
      <w:r w:rsidRPr="00E7793D">
        <w:rPr>
          <w:u w:val="single"/>
          <w:lang w:val="ru-RU"/>
        </w:rPr>
        <w:t xml:space="preserve"> </w:t>
      </w:r>
      <w:r w:rsidR="00513648">
        <w:rPr>
          <w:u w:val="single"/>
          <w:lang w:val="ru-RU"/>
        </w:rPr>
        <w:tab/>
      </w:r>
      <w:r w:rsidRPr="00E7793D">
        <w:rPr>
          <w:u w:val="single"/>
          <w:lang w:val="ru-RU"/>
        </w:rPr>
        <w:tab/>
      </w:r>
      <w:r w:rsidRPr="00E7793D">
        <w:rPr>
          <w:lang w:val="ru-RU"/>
        </w:rPr>
        <w:t xml:space="preserve"> и повременную.</w:t>
      </w: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Heading4"/>
        <w:tabs>
          <w:tab w:val="left" w:pos="851"/>
        </w:tabs>
        <w:ind w:left="0" w:firstLine="709"/>
        <w:jc w:val="both"/>
        <w:rPr>
          <w:lang w:val="ru-RU"/>
        </w:rPr>
      </w:pPr>
      <w:r w:rsidRPr="00E7793D">
        <w:rPr>
          <w:u w:val="thick"/>
          <w:lang w:val="ru-RU"/>
        </w:rPr>
        <w:t>ВОПРОСЫ НА УСТАНОВЛЕНИЕ СООТВЕТСТВИЯ</w:t>
      </w:r>
    </w:p>
    <w:p w:rsidR="00F00BCC" w:rsidRPr="00E7793D" w:rsidRDefault="00F00BCC" w:rsidP="002B22D1">
      <w:pPr>
        <w:pStyle w:val="ab"/>
        <w:widowControl w:val="0"/>
        <w:numPr>
          <w:ilvl w:val="0"/>
          <w:numId w:val="21"/>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терминами и их</w:t>
      </w:r>
      <w:r w:rsidRPr="00E7793D">
        <w:rPr>
          <w:rFonts w:ascii="Times New Roman" w:hAnsi="Times New Roman" w:cs="Times New Roman"/>
          <w:spacing w:val="-5"/>
          <w:sz w:val="24"/>
          <w:szCs w:val="24"/>
          <w:lang w:val="ru-RU"/>
        </w:rPr>
        <w:t xml:space="preserve"> </w:t>
      </w:r>
      <w:r w:rsidRPr="00E7793D">
        <w:rPr>
          <w:rFonts w:ascii="Times New Roman" w:hAnsi="Times New Roman" w:cs="Times New Roman"/>
          <w:sz w:val="24"/>
          <w:szCs w:val="24"/>
          <w:lang w:val="ru-RU"/>
        </w:rPr>
        <w:t>определениями:</w:t>
      </w:r>
    </w:p>
    <w:tbl>
      <w:tblPr>
        <w:tblStyle w:val="TableNormal"/>
        <w:tblW w:w="946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000EE0" w:rsidTr="00513648">
        <w:trPr>
          <w:trHeight w:val="834"/>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513648">
            <w:pPr>
              <w:pStyle w:val="TableParagraph"/>
              <w:tabs>
                <w:tab w:val="left" w:pos="851"/>
              </w:tabs>
              <w:jc w:val="both"/>
              <w:rPr>
                <w:color w:val="FF0000"/>
                <w:sz w:val="24"/>
                <w:szCs w:val="24"/>
                <w:lang w:val="ru-RU"/>
              </w:rPr>
            </w:pPr>
            <w:proofErr w:type="spellStart"/>
            <w:r w:rsidRPr="00E7793D">
              <w:rPr>
                <w:sz w:val="24"/>
                <w:szCs w:val="24"/>
              </w:rPr>
              <w:t>Первоначальная</w:t>
            </w:r>
            <w:proofErr w:type="spellEnd"/>
            <w:r w:rsidRPr="00E7793D">
              <w:rPr>
                <w:sz w:val="24"/>
                <w:szCs w:val="24"/>
              </w:rPr>
              <w:t xml:space="preserve"> </w:t>
            </w:r>
            <w:proofErr w:type="spellStart"/>
            <w:r w:rsidRPr="00E7793D">
              <w:rPr>
                <w:sz w:val="24"/>
                <w:szCs w:val="24"/>
              </w:rPr>
              <w:t>стоимость</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А</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Стоимость основных фондов в момент прекращения их функционирования</w:t>
            </w:r>
          </w:p>
        </w:tc>
      </w:tr>
      <w:tr w:rsidR="00F00BCC" w:rsidRPr="00000EE0" w:rsidTr="00513648">
        <w:trPr>
          <w:trHeight w:val="834"/>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513648">
            <w:pPr>
              <w:pStyle w:val="TableParagraph"/>
              <w:tabs>
                <w:tab w:val="left" w:pos="851"/>
              </w:tabs>
              <w:jc w:val="both"/>
              <w:rPr>
                <w:sz w:val="24"/>
                <w:szCs w:val="24"/>
                <w:lang w:val="ru-RU"/>
              </w:rPr>
            </w:pPr>
            <w:proofErr w:type="spellStart"/>
            <w:r w:rsidRPr="00E7793D">
              <w:rPr>
                <w:sz w:val="24"/>
                <w:szCs w:val="24"/>
              </w:rPr>
              <w:t>Восстановительная</w:t>
            </w:r>
            <w:proofErr w:type="spellEnd"/>
            <w:r w:rsidRPr="00E7793D">
              <w:rPr>
                <w:sz w:val="24"/>
                <w:szCs w:val="24"/>
              </w:rPr>
              <w:t xml:space="preserve"> </w:t>
            </w:r>
            <w:proofErr w:type="spellStart"/>
            <w:r w:rsidRPr="00E7793D">
              <w:rPr>
                <w:sz w:val="24"/>
                <w:szCs w:val="24"/>
              </w:rPr>
              <w:t>стоимость</w:t>
            </w:r>
            <w:proofErr w:type="spellEnd"/>
            <w:r w:rsidRPr="00E7793D">
              <w:rPr>
                <w:sz w:val="24"/>
                <w:szCs w:val="24"/>
                <w:lang w:val="ru-RU"/>
              </w:rPr>
              <w:t xml:space="preserve"> </w:t>
            </w:r>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Складывается из цены на оборудование, затрат на транспорт и монтаж</w:t>
            </w:r>
          </w:p>
        </w:tc>
      </w:tr>
      <w:tr w:rsidR="00F00BCC" w:rsidRPr="00000EE0" w:rsidTr="00513648">
        <w:trPr>
          <w:trHeight w:val="1470"/>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513648">
            <w:pPr>
              <w:pStyle w:val="TableParagraph"/>
              <w:tabs>
                <w:tab w:val="left" w:pos="851"/>
              </w:tabs>
              <w:jc w:val="both"/>
              <w:rPr>
                <w:color w:val="FF0000"/>
                <w:sz w:val="24"/>
                <w:szCs w:val="24"/>
                <w:lang w:val="ru-RU"/>
              </w:rPr>
            </w:pPr>
            <w:proofErr w:type="spellStart"/>
            <w:r w:rsidRPr="00E7793D">
              <w:rPr>
                <w:sz w:val="24"/>
                <w:szCs w:val="24"/>
              </w:rPr>
              <w:t>Остаточная</w:t>
            </w:r>
            <w:proofErr w:type="spellEnd"/>
            <w:r w:rsidRPr="00E7793D">
              <w:rPr>
                <w:sz w:val="24"/>
                <w:szCs w:val="24"/>
              </w:rPr>
              <w:t xml:space="preserve"> </w:t>
            </w:r>
            <w:proofErr w:type="spellStart"/>
            <w:r w:rsidRPr="00E7793D">
              <w:rPr>
                <w:sz w:val="24"/>
                <w:szCs w:val="24"/>
              </w:rPr>
              <w:t>стоимость</w:t>
            </w:r>
            <w:proofErr w:type="spellEnd"/>
            <w:r w:rsidRPr="00E7793D">
              <w:rPr>
                <w:sz w:val="24"/>
                <w:szCs w:val="24"/>
                <w:lang w:val="ru-RU"/>
              </w:rPr>
              <w:t xml:space="preserve"> </w:t>
            </w:r>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Показывает, во сколько обошлось бы создание действующих основных фондов на момент переоценки с учётом морального износа</w:t>
            </w:r>
          </w:p>
        </w:tc>
      </w:tr>
      <w:tr w:rsidR="00F00BCC" w:rsidRPr="00000EE0" w:rsidTr="00513648">
        <w:trPr>
          <w:trHeight w:val="834"/>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513648">
            <w:pPr>
              <w:pStyle w:val="TableParagraph"/>
              <w:tabs>
                <w:tab w:val="left" w:pos="851"/>
              </w:tabs>
              <w:jc w:val="both"/>
              <w:rPr>
                <w:color w:val="FF0000"/>
                <w:sz w:val="24"/>
                <w:szCs w:val="24"/>
                <w:lang w:val="ru-RU"/>
              </w:rPr>
            </w:pPr>
            <w:proofErr w:type="spellStart"/>
            <w:r w:rsidRPr="00E7793D">
              <w:rPr>
                <w:sz w:val="24"/>
                <w:szCs w:val="24"/>
              </w:rPr>
              <w:t>Ликвидационная</w:t>
            </w:r>
            <w:proofErr w:type="spellEnd"/>
            <w:r w:rsidRPr="00E7793D">
              <w:rPr>
                <w:sz w:val="24"/>
                <w:szCs w:val="24"/>
              </w:rPr>
              <w:t xml:space="preserve"> </w:t>
            </w:r>
            <w:proofErr w:type="spellStart"/>
            <w:r w:rsidRPr="00E7793D">
              <w:rPr>
                <w:sz w:val="24"/>
                <w:szCs w:val="24"/>
              </w:rPr>
              <w:t>стоимость</w:t>
            </w:r>
            <w:proofErr w:type="spellEnd"/>
            <w:r w:rsidRPr="00E7793D">
              <w:rPr>
                <w:sz w:val="24"/>
                <w:szCs w:val="24"/>
                <w:lang w:val="ru-RU"/>
              </w:rPr>
              <w:t xml:space="preserve"> </w:t>
            </w:r>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Полная первоначальная стоимость за вычетом износа</w:t>
            </w:r>
          </w:p>
        </w:tc>
      </w:tr>
    </w:tbl>
    <w:p w:rsidR="00F00BCC" w:rsidRPr="00E7793D" w:rsidRDefault="00F00BCC" w:rsidP="002B22D1">
      <w:pPr>
        <w:pStyle w:val="ab"/>
        <w:widowControl w:val="0"/>
        <w:numPr>
          <w:ilvl w:val="0"/>
          <w:numId w:val="21"/>
        </w:numPr>
        <w:tabs>
          <w:tab w:val="left" w:pos="851"/>
          <w:tab w:val="left" w:pos="121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терминами и их</w:t>
      </w:r>
      <w:r w:rsidRPr="00E7793D">
        <w:rPr>
          <w:rFonts w:ascii="Times New Roman" w:hAnsi="Times New Roman" w:cs="Times New Roman"/>
          <w:spacing w:val="21"/>
          <w:sz w:val="24"/>
          <w:szCs w:val="24"/>
          <w:lang w:val="ru-RU"/>
        </w:rPr>
        <w:t xml:space="preserve"> </w:t>
      </w:r>
      <w:r w:rsidRPr="00E7793D">
        <w:rPr>
          <w:rFonts w:ascii="Times New Roman" w:hAnsi="Times New Roman" w:cs="Times New Roman"/>
          <w:sz w:val="24"/>
          <w:szCs w:val="24"/>
          <w:lang w:val="ru-RU"/>
        </w:rPr>
        <w:t>значением:</w:t>
      </w:r>
    </w:p>
    <w:p w:rsidR="00F00BCC" w:rsidRPr="00E7793D" w:rsidRDefault="00F00BCC" w:rsidP="00E7793D">
      <w:pPr>
        <w:pStyle w:val="af4"/>
        <w:tabs>
          <w:tab w:val="left" w:pos="851"/>
        </w:tabs>
        <w:ind w:firstLine="709"/>
        <w:jc w:val="both"/>
        <w:rPr>
          <w:lang w:val="ru-RU"/>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000EE0" w:rsidTr="00513648">
        <w:trPr>
          <w:trHeight w:val="834"/>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Амортизация</w:t>
            </w:r>
            <w:proofErr w:type="spellEnd"/>
            <w:r w:rsidRPr="00E7793D">
              <w:rPr>
                <w:sz w:val="24"/>
                <w:szCs w:val="24"/>
              </w:rPr>
              <w:t xml:space="preserve"> </w:t>
            </w:r>
            <w:proofErr w:type="spellStart"/>
            <w:r w:rsidRPr="00E7793D">
              <w:rPr>
                <w:sz w:val="24"/>
                <w:szCs w:val="24"/>
              </w:rPr>
              <w:t>основных</w:t>
            </w:r>
            <w:proofErr w:type="spellEnd"/>
            <w:r w:rsidRPr="00E7793D">
              <w:rPr>
                <w:sz w:val="24"/>
                <w:szCs w:val="24"/>
              </w:rPr>
              <w:t xml:space="preserve"> </w:t>
            </w:r>
            <w:proofErr w:type="spellStart"/>
            <w:r w:rsidRPr="00E7793D">
              <w:rPr>
                <w:sz w:val="24"/>
                <w:szCs w:val="24"/>
              </w:rPr>
              <w:t>производственных</w:t>
            </w:r>
            <w:proofErr w:type="spellEnd"/>
            <w:r w:rsidRPr="00E7793D">
              <w:rPr>
                <w:sz w:val="24"/>
                <w:szCs w:val="24"/>
              </w:rPr>
              <w:t xml:space="preserve"> </w:t>
            </w:r>
            <w:proofErr w:type="spellStart"/>
            <w:r w:rsidRPr="00E7793D">
              <w:rPr>
                <w:sz w:val="24"/>
                <w:szCs w:val="24"/>
              </w:rPr>
              <w:t>фондов</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А</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Затраты на производство и реализацию продукции</w:t>
            </w:r>
          </w:p>
        </w:tc>
      </w:tr>
      <w:tr w:rsidR="00F00BCC" w:rsidRPr="00000EE0" w:rsidTr="00513648">
        <w:trPr>
          <w:trHeight w:val="834"/>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Издержки</w:t>
            </w:r>
            <w:proofErr w:type="spellEnd"/>
            <w:r w:rsidRPr="00E7793D">
              <w:rPr>
                <w:sz w:val="24"/>
                <w:szCs w:val="24"/>
              </w:rPr>
              <w:t xml:space="preserve"> </w:t>
            </w:r>
            <w:proofErr w:type="spellStart"/>
            <w:r w:rsidRPr="00E7793D">
              <w:rPr>
                <w:sz w:val="24"/>
                <w:szCs w:val="24"/>
              </w:rPr>
              <w:t>производства</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Плата работнику за труд за использование его рабочей силы</w:t>
            </w:r>
          </w:p>
        </w:tc>
      </w:tr>
      <w:tr w:rsidR="00F00BCC" w:rsidRPr="00000EE0" w:rsidTr="00513648">
        <w:trPr>
          <w:trHeight w:val="518"/>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Заработная</w:t>
            </w:r>
            <w:proofErr w:type="spellEnd"/>
            <w:r w:rsidRPr="00E7793D">
              <w:rPr>
                <w:sz w:val="24"/>
                <w:szCs w:val="24"/>
              </w:rPr>
              <w:t xml:space="preserve"> </w:t>
            </w:r>
            <w:proofErr w:type="spellStart"/>
            <w:r w:rsidRPr="00E7793D">
              <w:rPr>
                <w:sz w:val="24"/>
                <w:szCs w:val="24"/>
              </w:rPr>
              <w:t>плата</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Оплата труда на выпуск единицы продукции</w:t>
            </w:r>
          </w:p>
        </w:tc>
      </w:tr>
      <w:tr w:rsidR="00F00BCC" w:rsidRPr="00000EE0" w:rsidTr="00513648">
        <w:trPr>
          <w:trHeight w:val="834"/>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Расценка</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Ежемесячные отчисления от первоначальной стоимости основных средств</w:t>
            </w:r>
          </w:p>
        </w:tc>
      </w:tr>
    </w:tbl>
    <w:p w:rsidR="00F00BCC" w:rsidRPr="007F545E" w:rsidRDefault="00F00BCC" w:rsidP="00E7793D">
      <w:pPr>
        <w:pStyle w:val="af4"/>
        <w:tabs>
          <w:tab w:val="left" w:pos="851"/>
        </w:tabs>
        <w:ind w:firstLine="709"/>
        <w:jc w:val="both"/>
        <w:rPr>
          <w:lang w:val="ru-RU"/>
        </w:rPr>
      </w:pPr>
    </w:p>
    <w:p w:rsidR="00F00BCC" w:rsidRPr="00E7793D" w:rsidRDefault="00F00BCC" w:rsidP="002B22D1">
      <w:pPr>
        <w:pStyle w:val="ab"/>
        <w:widowControl w:val="0"/>
        <w:numPr>
          <w:ilvl w:val="0"/>
          <w:numId w:val="21"/>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факторами производства и видами</w:t>
      </w:r>
      <w:r w:rsidRPr="00E7793D">
        <w:rPr>
          <w:rFonts w:ascii="Times New Roman" w:hAnsi="Times New Roman" w:cs="Times New Roman"/>
          <w:spacing w:val="-7"/>
          <w:sz w:val="24"/>
          <w:szCs w:val="24"/>
          <w:lang w:val="ru-RU"/>
        </w:rPr>
        <w:t xml:space="preserve"> </w:t>
      </w:r>
      <w:r w:rsidRPr="00E7793D">
        <w:rPr>
          <w:rFonts w:ascii="Times New Roman" w:hAnsi="Times New Roman" w:cs="Times New Roman"/>
          <w:sz w:val="24"/>
          <w:szCs w:val="24"/>
          <w:lang w:val="ru-RU"/>
        </w:rPr>
        <w:t>доходов:</w:t>
      </w:r>
    </w:p>
    <w:p w:rsidR="00F00BCC" w:rsidRPr="00E7793D" w:rsidRDefault="00F00BCC" w:rsidP="00E7793D">
      <w:pPr>
        <w:pStyle w:val="af4"/>
        <w:tabs>
          <w:tab w:val="left" w:pos="851"/>
        </w:tabs>
        <w:ind w:firstLine="709"/>
        <w:jc w:val="both"/>
        <w:rPr>
          <w:lang w:val="ru-RU"/>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E7793D" w:rsidTr="00513648">
        <w:trPr>
          <w:trHeight w:val="515"/>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Труд</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А</w:t>
            </w:r>
          </w:p>
        </w:tc>
        <w:tc>
          <w:tcPr>
            <w:tcW w:w="4917"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Рента</w:t>
            </w:r>
            <w:proofErr w:type="spellEnd"/>
          </w:p>
        </w:tc>
      </w:tr>
      <w:tr w:rsidR="00F00BCC" w:rsidRPr="00E7793D" w:rsidTr="00513648">
        <w:trPr>
          <w:trHeight w:val="563"/>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Земля</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Прибыль</w:t>
            </w:r>
            <w:proofErr w:type="spellEnd"/>
          </w:p>
        </w:tc>
      </w:tr>
      <w:tr w:rsidR="00F00BCC" w:rsidRPr="00E7793D" w:rsidTr="00513648">
        <w:trPr>
          <w:trHeight w:val="518"/>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Капитал</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Заработная</w:t>
            </w:r>
            <w:proofErr w:type="spellEnd"/>
            <w:r w:rsidRPr="00E7793D">
              <w:rPr>
                <w:sz w:val="24"/>
                <w:szCs w:val="24"/>
              </w:rPr>
              <w:t xml:space="preserve"> </w:t>
            </w:r>
            <w:proofErr w:type="spellStart"/>
            <w:r w:rsidRPr="00E7793D">
              <w:rPr>
                <w:sz w:val="24"/>
                <w:szCs w:val="24"/>
              </w:rPr>
              <w:t>плата</w:t>
            </w:r>
            <w:proofErr w:type="spellEnd"/>
          </w:p>
        </w:tc>
      </w:tr>
      <w:tr w:rsidR="00F00BCC" w:rsidRPr="00E7793D" w:rsidTr="00513648">
        <w:trPr>
          <w:trHeight w:val="518"/>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Предпринимательство</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Процент</w:t>
            </w:r>
            <w:proofErr w:type="spellEnd"/>
          </w:p>
        </w:tc>
      </w:tr>
    </w:tbl>
    <w:p w:rsidR="00F00BCC" w:rsidRPr="00E7793D" w:rsidRDefault="00F00BCC" w:rsidP="00E7793D">
      <w:pPr>
        <w:pStyle w:val="af4"/>
        <w:tabs>
          <w:tab w:val="left" w:pos="851"/>
        </w:tabs>
        <w:ind w:firstLine="709"/>
        <w:jc w:val="both"/>
      </w:pPr>
    </w:p>
    <w:p w:rsidR="00F00BCC" w:rsidRPr="00E7793D" w:rsidRDefault="00F00BCC" w:rsidP="00E7793D">
      <w:pPr>
        <w:pStyle w:val="Heading4"/>
        <w:tabs>
          <w:tab w:val="left" w:pos="851"/>
        </w:tabs>
        <w:ind w:left="0" w:firstLine="709"/>
        <w:jc w:val="both"/>
        <w:rPr>
          <w:lang w:val="ru-RU"/>
        </w:rPr>
      </w:pPr>
      <w:r w:rsidRPr="00E7793D">
        <w:rPr>
          <w:u w:val="thick"/>
          <w:lang w:val="ru-RU"/>
        </w:rPr>
        <w:t>ВОПРОСЫ НА УСТАНОВЛЕНИЕ ПОСЛЕДОВАТЕЛЬНОСТИ ДЕЙСВИЙ</w:t>
      </w:r>
    </w:p>
    <w:p w:rsidR="00F00BCC" w:rsidRPr="00E7793D" w:rsidRDefault="00F00BCC" w:rsidP="00E7793D">
      <w:pPr>
        <w:pStyle w:val="af4"/>
        <w:tabs>
          <w:tab w:val="left" w:pos="851"/>
        </w:tabs>
        <w:ind w:firstLine="709"/>
        <w:jc w:val="both"/>
        <w:rPr>
          <w:b/>
          <w:lang w:val="ru-RU"/>
        </w:rPr>
      </w:pPr>
    </w:p>
    <w:p w:rsidR="00513648" w:rsidRDefault="00F00BCC" w:rsidP="002B22D1">
      <w:pPr>
        <w:pStyle w:val="ab"/>
        <w:widowControl w:val="0"/>
        <w:numPr>
          <w:ilvl w:val="0"/>
          <w:numId w:val="20"/>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Укажите в правильной последовательности структуру бизнес-плана: </w:t>
      </w:r>
    </w:p>
    <w:p w:rsidR="00F00BCC" w:rsidRPr="00E7793D" w:rsidRDefault="00F00BCC" w:rsidP="00513648">
      <w:pPr>
        <w:pStyle w:val="ab"/>
        <w:widowControl w:val="0"/>
        <w:tabs>
          <w:tab w:val="left" w:pos="851"/>
          <w:tab w:val="left" w:pos="1082"/>
        </w:tabs>
        <w:autoSpaceDE w:val="0"/>
        <w:autoSpaceDN w:val="0"/>
        <w:spacing w:before="0" w:after="0"/>
        <w:ind w:left="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 Организационный</w:t>
      </w:r>
      <w:r w:rsidRPr="00E7793D">
        <w:rPr>
          <w:rFonts w:ascii="Times New Roman" w:hAnsi="Times New Roman" w:cs="Times New Roman"/>
          <w:spacing w:val="14"/>
          <w:sz w:val="24"/>
          <w:szCs w:val="24"/>
          <w:lang w:val="ru-RU"/>
        </w:rPr>
        <w:t xml:space="preserve"> </w:t>
      </w:r>
      <w:r w:rsidRPr="00E7793D">
        <w:rPr>
          <w:rFonts w:ascii="Times New Roman" w:hAnsi="Times New Roman" w:cs="Times New Roman"/>
          <w:sz w:val="24"/>
          <w:szCs w:val="24"/>
          <w:lang w:val="ru-RU"/>
        </w:rPr>
        <w:t>план</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Описание товаров, работ или услуг, которые собирается предлагать фирма в. Маркетинговый план</w:t>
      </w:r>
    </w:p>
    <w:p w:rsidR="00F00BCC" w:rsidRPr="00E7793D" w:rsidRDefault="00513648" w:rsidP="00E7793D">
      <w:pPr>
        <w:pStyle w:val="af4"/>
        <w:tabs>
          <w:tab w:val="left" w:pos="851"/>
          <w:tab w:val="left" w:pos="1561"/>
        </w:tabs>
        <w:ind w:firstLine="709"/>
        <w:jc w:val="both"/>
        <w:rPr>
          <w:lang w:val="ru-RU"/>
        </w:rPr>
      </w:pPr>
      <w:r>
        <w:rPr>
          <w:lang w:val="ru-RU"/>
        </w:rPr>
        <w:t xml:space="preserve">г. </w:t>
      </w:r>
      <w:r w:rsidR="00F00BCC" w:rsidRPr="00E7793D">
        <w:rPr>
          <w:lang w:val="ru-RU"/>
        </w:rPr>
        <w:t>Финансовый</w:t>
      </w:r>
      <w:r w:rsidR="00F00BCC" w:rsidRPr="00E7793D">
        <w:rPr>
          <w:spacing w:val="1"/>
          <w:lang w:val="ru-RU"/>
        </w:rPr>
        <w:t xml:space="preserve"> </w:t>
      </w:r>
      <w:r w:rsidR="00F00BCC" w:rsidRPr="00E7793D">
        <w:rPr>
          <w:lang w:val="ru-RU"/>
        </w:rPr>
        <w:t>план</w:t>
      </w:r>
    </w:p>
    <w:p w:rsidR="00F00BCC" w:rsidRPr="00E7793D" w:rsidRDefault="00F00BCC" w:rsidP="00E7793D">
      <w:pPr>
        <w:pStyle w:val="af4"/>
        <w:tabs>
          <w:tab w:val="left" w:pos="851"/>
        </w:tabs>
        <w:ind w:firstLine="709"/>
        <w:jc w:val="both"/>
        <w:rPr>
          <w:lang w:val="ru-RU"/>
        </w:rPr>
      </w:pPr>
      <w:r w:rsidRPr="00E7793D">
        <w:rPr>
          <w:lang w:val="ru-RU"/>
        </w:rPr>
        <w:t>д. Резюме проекта или концепция бизнеса</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е.</w:t>
      </w:r>
      <w:r w:rsidRPr="00E7793D">
        <w:rPr>
          <w:rFonts w:ascii="Times New Roman" w:hAnsi="Times New Roman" w:cs="Times New Roman"/>
          <w:spacing w:val="33"/>
          <w:sz w:val="24"/>
          <w:szCs w:val="24"/>
          <w:lang w:val="ru-RU"/>
        </w:rPr>
        <w:t xml:space="preserve"> </w:t>
      </w:r>
      <w:r w:rsidRPr="00E7793D">
        <w:rPr>
          <w:rFonts w:ascii="Times New Roman" w:hAnsi="Times New Roman" w:cs="Times New Roman"/>
          <w:sz w:val="24"/>
          <w:szCs w:val="24"/>
          <w:lang w:val="ru-RU"/>
        </w:rPr>
        <w:t>Характеристика</w:t>
      </w:r>
      <w:r w:rsidRPr="00E7793D">
        <w:rPr>
          <w:rFonts w:ascii="Times New Roman" w:hAnsi="Times New Roman" w:cs="Times New Roman"/>
          <w:spacing w:val="-31"/>
          <w:sz w:val="24"/>
          <w:szCs w:val="24"/>
          <w:lang w:val="ru-RU"/>
        </w:rPr>
        <w:t xml:space="preserve"> </w:t>
      </w:r>
      <w:r w:rsidRPr="00E7793D">
        <w:rPr>
          <w:rFonts w:ascii="Times New Roman" w:hAnsi="Times New Roman" w:cs="Times New Roman"/>
          <w:sz w:val="24"/>
          <w:szCs w:val="24"/>
          <w:lang w:val="ru-RU"/>
        </w:rPr>
        <w:t>будущего</w:t>
      </w:r>
      <w:r w:rsidRPr="00E7793D">
        <w:rPr>
          <w:rFonts w:ascii="Times New Roman" w:hAnsi="Times New Roman" w:cs="Times New Roman"/>
          <w:spacing w:val="-31"/>
          <w:sz w:val="24"/>
          <w:szCs w:val="24"/>
          <w:lang w:val="ru-RU"/>
        </w:rPr>
        <w:t xml:space="preserve"> </w:t>
      </w:r>
      <w:r w:rsidRPr="00E7793D">
        <w:rPr>
          <w:rFonts w:ascii="Times New Roman" w:hAnsi="Times New Roman" w:cs="Times New Roman"/>
          <w:sz w:val="24"/>
          <w:szCs w:val="24"/>
          <w:lang w:val="ru-RU"/>
        </w:rPr>
        <w:t>бизнеса и отрасли его функционирования</w:t>
      </w:r>
    </w:p>
    <w:p w:rsidR="00F00BCC" w:rsidRPr="00E7793D" w:rsidRDefault="00F00BCC" w:rsidP="002B22D1">
      <w:pPr>
        <w:pStyle w:val="ab"/>
        <w:widowControl w:val="0"/>
        <w:numPr>
          <w:ilvl w:val="0"/>
          <w:numId w:val="20"/>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Установите</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последовательность</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расчета</w:t>
      </w:r>
      <w:proofErr w:type="spellEnd"/>
      <w:r w:rsidRPr="00E7793D">
        <w:rPr>
          <w:rFonts w:ascii="Times New Roman" w:hAnsi="Times New Roman" w:cs="Times New Roman"/>
          <w:spacing w:val="-12"/>
          <w:sz w:val="24"/>
          <w:szCs w:val="24"/>
        </w:rPr>
        <w:t xml:space="preserve"> </w:t>
      </w:r>
      <w:proofErr w:type="spellStart"/>
      <w:r w:rsidRPr="00E7793D">
        <w:rPr>
          <w:rFonts w:ascii="Times New Roman" w:hAnsi="Times New Roman" w:cs="Times New Roman"/>
          <w:sz w:val="24"/>
          <w:szCs w:val="24"/>
        </w:rPr>
        <w:t>себестоимости</w:t>
      </w:r>
      <w:proofErr w:type="spellEnd"/>
      <w:r w:rsidRPr="00E7793D">
        <w:rPr>
          <w:rFonts w:ascii="Times New Roman" w:hAnsi="Times New Roman" w:cs="Times New Roman"/>
          <w:sz w:val="24"/>
          <w:szCs w:val="24"/>
        </w:rPr>
        <w:t>:</w:t>
      </w:r>
    </w:p>
    <w:p w:rsidR="00513648" w:rsidRDefault="00F00BCC" w:rsidP="00E7793D">
      <w:pPr>
        <w:pStyle w:val="af4"/>
        <w:tabs>
          <w:tab w:val="left" w:pos="851"/>
        </w:tabs>
        <w:ind w:firstLine="709"/>
        <w:jc w:val="both"/>
        <w:rPr>
          <w:lang w:val="ru-RU"/>
        </w:rPr>
      </w:pPr>
      <w:r w:rsidRPr="00E7793D">
        <w:rPr>
          <w:lang w:val="ru-RU"/>
        </w:rPr>
        <w:t xml:space="preserve">а. Производственная себестоимость (себестоимость готовой продукции) </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Технологическая себестоимость</w:t>
      </w:r>
    </w:p>
    <w:p w:rsidR="00F00BCC" w:rsidRPr="00E7793D" w:rsidRDefault="00F00BCC" w:rsidP="00E7793D">
      <w:pPr>
        <w:pStyle w:val="af4"/>
        <w:tabs>
          <w:tab w:val="left" w:pos="851"/>
        </w:tabs>
        <w:ind w:firstLine="709"/>
        <w:jc w:val="both"/>
        <w:rPr>
          <w:lang w:val="ru-RU"/>
        </w:rPr>
      </w:pPr>
      <w:proofErr w:type="gramStart"/>
      <w:r w:rsidRPr="00E7793D">
        <w:rPr>
          <w:lang w:val="ru-RU"/>
        </w:rPr>
        <w:t>в. Цеховая себестоимость</w:t>
      </w:r>
      <w:proofErr w:type="gramEnd"/>
    </w:p>
    <w:p w:rsidR="00F00BCC" w:rsidRPr="00E7793D" w:rsidRDefault="00513648" w:rsidP="00E7793D">
      <w:pPr>
        <w:pStyle w:val="af4"/>
        <w:tabs>
          <w:tab w:val="left" w:pos="851"/>
          <w:tab w:val="left" w:pos="1561"/>
          <w:tab w:val="left" w:pos="2605"/>
          <w:tab w:val="left" w:pos="4446"/>
          <w:tab w:val="left" w:pos="5111"/>
          <w:tab w:val="left" w:pos="6889"/>
          <w:tab w:val="left" w:pos="8696"/>
        </w:tabs>
        <w:ind w:firstLine="709"/>
        <w:jc w:val="both"/>
        <w:rPr>
          <w:lang w:val="ru-RU"/>
        </w:rPr>
      </w:pPr>
      <w:r>
        <w:rPr>
          <w:lang w:val="ru-RU"/>
        </w:rPr>
        <w:t xml:space="preserve">г. Полная себестоимость, или </w:t>
      </w:r>
      <w:r w:rsidR="00F00BCC" w:rsidRPr="00E7793D">
        <w:rPr>
          <w:lang w:val="ru-RU"/>
        </w:rPr>
        <w:t>себестоимость</w:t>
      </w:r>
      <w:r>
        <w:rPr>
          <w:lang w:val="ru-RU"/>
        </w:rPr>
        <w:t xml:space="preserve"> </w:t>
      </w:r>
      <w:r w:rsidR="00F00BCC" w:rsidRPr="00E7793D">
        <w:rPr>
          <w:lang w:val="ru-RU"/>
        </w:rPr>
        <w:t>реализованной</w:t>
      </w:r>
      <w:r w:rsidR="00F00BCC" w:rsidRPr="00E7793D">
        <w:rPr>
          <w:lang w:val="ru-RU"/>
        </w:rPr>
        <w:tab/>
        <w:t>(отгруженной) продукции</w:t>
      </w:r>
    </w:p>
    <w:p w:rsidR="00513648" w:rsidRDefault="00F00BCC" w:rsidP="002B22D1">
      <w:pPr>
        <w:pStyle w:val="ab"/>
        <w:widowControl w:val="0"/>
        <w:numPr>
          <w:ilvl w:val="0"/>
          <w:numId w:val="20"/>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Расположите источники трудового права по юридической силе: </w:t>
      </w:r>
    </w:p>
    <w:p w:rsidR="00F00BCC" w:rsidRPr="00E7793D" w:rsidRDefault="00F00BCC" w:rsidP="002B22D1">
      <w:pPr>
        <w:pStyle w:val="ab"/>
        <w:widowControl w:val="0"/>
        <w:numPr>
          <w:ilvl w:val="0"/>
          <w:numId w:val="20"/>
        </w:numPr>
        <w:tabs>
          <w:tab w:val="left" w:pos="851"/>
          <w:tab w:val="left" w:pos="108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 Трудовой кодекс</w:t>
      </w:r>
      <w:r w:rsidRPr="00E7793D">
        <w:rPr>
          <w:rFonts w:ascii="Times New Roman" w:hAnsi="Times New Roman" w:cs="Times New Roman"/>
          <w:spacing w:val="13"/>
          <w:sz w:val="24"/>
          <w:szCs w:val="24"/>
          <w:lang w:val="ru-RU"/>
        </w:rPr>
        <w:t xml:space="preserve"> </w:t>
      </w:r>
      <w:r w:rsidRPr="00E7793D">
        <w:rPr>
          <w:rFonts w:ascii="Times New Roman" w:hAnsi="Times New Roman" w:cs="Times New Roman"/>
          <w:sz w:val="24"/>
          <w:szCs w:val="24"/>
          <w:lang w:val="ru-RU"/>
        </w:rPr>
        <w:t>РФ</w:t>
      </w:r>
    </w:p>
    <w:p w:rsidR="00513648"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xml:space="preserve">. Указ Президента РФ </w:t>
      </w:r>
    </w:p>
    <w:p w:rsidR="00F00BCC" w:rsidRPr="00E7793D"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xml:space="preserve">. </w:t>
      </w:r>
      <w:proofErr w:type="gramStart"/>
      <w:r w:rsidRPr="00E7793D">
        <w:rPr>
          <w:lang w:val="ru-RU"/>
        </w:rPr>
        <w:t>Конституция</w:t>
      </w:r>
      <w:proofErr w:type="gramEnd"/>
      <w:r w:rsidRPr="00E7793D">
        <w:rPr>
          <w:lang w:val="ru-RU"/>
        </w:rPr>
        <w:t xml:space="preserve"> РФ</w:t>
      </w:r>
    </w:p>
    <w:p w:rsidR="00513648" w:rsidRDefault="00513648" w:rsidP="00513648">
      <w:pPr>
        <w:pStyle w:val="af4"/>
        <w:tabs>
          <w:tab w:val="left" w:pos="851"/>
          <w:tab w:val="left" w:pos="1561"/>
        </w:tabs>
        <w:ind w:firstLine="709"/>
        <w:rPr>
          <w:color w:val="FF0000"/>
          <w:lang w:val="ru-RU"/>
        </w:rPr>
      </w:pPr>
      <w:r>
        <w:rPr>
          <w:lang w:val="ru-RU"/>
        </w:rPr>
        <w:t xml:space="preserve">г. </w:t>
      </w:r>
      <w:r w:rsidR="00F00BCC" w:rsidRPr="00E7793D">
        <w:rPr>
          <w:lang w:val="ru-RU"/>
        </w:rPr>
        <w:t>Закон субъекта</w:t>
      </w:r>
      <w:r w:rsidR="00F00BCC" w:rsidRPr="00E7793D">
        <w:rPr>
          <w:spacing w:val="-1"/>
          <w:lang w:val="ru-RU"/>
        </w:rPr>
        <w:t xml:space="preserve"> </w:t>
      </w:r>
      <w:r w:rsidR="00F00BCC" w:rsidRPr="00E7793D">
        <w:rPr>
          <w:lang w:val="ru-RU"/>
        </w:rPr>
        <w:t>РФ</w:t>
      </w:r>
      <w:r w:rsidR="00F00BCC" w:rsidRPr="00E7793D">
        <w:rPr>
          <w:color w:val="FF0000"/>
          <w:lang w:val="ru-RU"/>
        </w:rPr>
        <w:t xml:space="preserve"> </w:t>
      </w:r>
    </w:p>
    <w:p w:rsidR="00513648" w:rsidRDefault="00513648" w:rsidP="00513648">
      <w:pPr>
        <w:pStyle w:val="af4"/>
        <w:tabs>
          <w:tab w:val="left" w:pos="851"/>
          <w:tab w:val="left" w:pos="1561"/>
        </w:tabs>
        <w:ind w:firstLine="709"/>
        <w:rPr>
          <w:color w:val="FF0000"/>
          <w:lang w:val="ru-RU"/>
        </w:rPr>
      </w:pPr>
    </w:p>
    <w:p w:rsidR="00F00BCC" w:rsidRPr="00E7793D" w:rsidRDefault="00F00BCC" w:rsidP="00513648">
      <w:pPr>
        <w:pStyle w:val="af4"/>
        <w:tabs>
          <w:tab w:val="left" w:pos="851"/>
          <w:tab w:val="left" w:pos="1561"/>
        </w:tabs>
        <w:ind w:firstLine="709"/>
        <w:jc w:val="center"/>
        <w:rPr>
          <w:lang w:val="ru-RU"/>
        </w:rPr>
      </w:pPr>
      <w:r w:rsidRPr="00E7793D">
        <w:rPr>
          <w:u w:val="thick"/>
          <w:lang w:val="ru-RU"/>
        </w:rPr>
        <w:t>Охрана труда, безопасность жизнедеятельности, безопасность окружающей среды</w:t>
      </w:r>
    </w:p>
    <w:p w:rsidR="00F00BCC" w:rsidRPr="00E7793D" w:rsidRDefault="00F00BCC" w:rsidP="00513648">
      <w:pPr>
        <w:pStyle w:val="af4"/>
        <w:tabs>
          <w:tab w:val="left" w:pos="851"/>
        </w:tabs>
        <w:ind w:firstLine="709"/>
        <w:jc w:val="center"/>
        <w:rPr>
          <w:b/>
          <w:lang w:val="ru-RU"/>
        </w:rPr>
      </w:pPr>
    </w:p>
    <w:p w:rsidR="00F00BCC" w:rsidRPr="00E7793D" w:rsidRDefault="00F00BCC" w:rsidP="00513648">
      <w:pPr>
        <w:pStyle w:val="Heading4"/>
        <w:tabs>
          <w:tab w:val="left" w:pos="851"/>
        </w:tabs>
        <w:ind w:left="0" w:firstLine="709"/>
        <w:jc w:val="center"/>
        <w:rPr>
          <w:lang w:val="ru-RU"/>
        </w:rPr>
      </w:pPr>
      <w:r w:rsidRPr="00E7793D">
        <w:rPr>
          <w:u w:val="thick"/>
          <w:lang w:val="ru-RU"/>
        </w:rPr>
        <w:t>ВОПРОСЫ НА ВЫБОР ВАРИАНТА ОТВЕТА</w:t>
      </w:r>
    </w:p>
    <w:p w:rsidR="00F00BCC" w:rsidRPr="00E7793D" w:rsidRDefault="00F00BCC" w:rsidP="002B22D1">
      <w:pPr>
        <w:pStyle w:val="ab"/>
        <w:widowControl w:val="0"/>
        <w:numPr>
          <w:ilvl w:val="0"/>
          <w:numId w:val="31"/>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Огнетушители, применяемые для тушения электроустановок и приборок, находящихся под током:</w:t>
      </w:r>
    </w:p>
    <w:p w:rsidR="00513648" w:rsidRDefault="00F00BCC" w:rsidP="00E7793D">
      <w:pPr>
        <w:pStyle w:val="af4"/>
        <w:tabs>
          <w:tab w:val="left" w:pos="851"/>
        </w:tabs>
        <w:ind w:firstLine="709"/>
        <w:jc w:val="both"/>
        <w:rPr>
          <w:lang w:val="ru-RU"/>
        </w:rPr>
      </w:pPr>
      <w:r w:rsidRPr="00E7793D">
        <w:rPr>
          <w:lang w:val="ru-RU"/>
        </w:rPr>
        <w:t xml:space="preserve">а. Жидкостные </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w:t>
      </w:r>
      <w:r w:rsidRPr="00E7793D">
        <w:rPr>
          <w:spacing w:val="56"/>
          <w:lang w:val="ru-RU"/>
        </w:rPr>
        <w:t xml:space="preserve"> </w:t>
      </w:r>
      <w:r w:rsidRPr="00E7793D">
        <w:rPr>
          <w:lang w:val="ru-RU"/>
        </w:rPr>
        <w:t>Пенные</w:t>
      </w:r>
    </w:p>
    <w:p w:rsidR="00F00BCC" w:rsidRPr="00E7793D" w:rsidRDefault="00F00BCC" w:rsidP="00E7793D">
      <w:pPr>
        <w:pStyle w:val="af4"/>
        <w:tabs>
          <w:tab w:val="left" w:pos="851"/>
        </w:tabs>
        <w:ind w:firstLine="709"/>
        <w:jc w:val="both"/>
        <w:rPr>
          <w:lang w:val="ru-RU"/>
        </w:rPr>
      </w:pPr>
      <w:r w:rsidRPr="00E7793D">
        <w:rPr>
          <w:lang w:val="ru-RU"/>
        </w:rPr>
        <w:t>в. Порошковые</w:t>
      </w:r>
    </w:p>
    <w:p w:rsidR="00F00BCC" w:rsidRPr="00513648" w:rsidRDefault="00513648" w:rsidP="00E7793D">
      <w:pPr>
        <w:pStyle w:val="af4"/>
        <w:tabs>
          <w:tab w:val="left" w:pos="851"/>
          <w:tab w:val="left" w:pos="1561"/>
        </w:tabs>
        <w:ind w:firstLine="709"/>
        <w:jc w:val="both"/>
        <w:rPr>
          <w:lang w:val="ru-RU"/>
        </w:rPr>
      </w:pPr>
      <w:r w:rsidRPr="00513648">
        <w:rPr>
          <w:lang w:val="ru-RU"/>
        </w:rPr>
        <w:t>г.</w:t>
      </w:r>
      <w:r>
        <w:rPr>
          <w:lang w:val="ru-RU"/>
        </w:rPr>
        <w:t xml:space="preserve"> </w:t>
      </w:r>
      <w:r w:rsidR="00F00BCC" w:rsidRPr="00513648">
        <w:rPr>
          <w:lang w:val="ru-RU"/>
        </w:rPr>
        <w:t>Углекислотные</w:t>
      </w:r>
    </w:p>
    <w:p w:rsidR="00F00BCC" w:rsidRPr="00E7793D" w:rsidRDefault="00F00BCC" w:rsidP="002B22D1">
      <w:pPr>
        <w:pStyle w:val="ab"/>
        <w:widowControl w:val="0"/>
        <w:numPr>
          <w:ilvl w:val="0"/>
          <w:numId w:val="31"/>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Что такое предельно допустимая концентрация</w:t>
      </w:r>
      <w:r w:rsidRPr="00E7793D">
        <w:rPr>
          <w:rFonts w:ascii="Times New Roman" w:hAnsi="Times New Roman" w:cs="Times New Roman"/>
          <w:spacing w:val="-2"/>
          <w:sz w:val="24"/>
          <w:szCs w:val="24"/>
          <w:lang w:val="ru-RU"/>
        </w:rPr>
        <w:t xml:space="preserve"> </w:t>
      </w:r>
      <w:r w:rsidRPr="00E7793D">
        <w:rPr>
          <w:rFonts w:ascii="Times New Roman" w:hAnsi="Times New Roman" w:cs="Times New Roman"/>
          <w:sz w:val="24"/>
          <w:szCs w:val="24"/>
          <w:lang w:val="ru-RU"/>
        </w:rPr>
        <w:t>(ПДК)?</w:t>
      </w:r>
    </w:p>
    <w:p w:rsidR="00F00BCC" w:rsidRPr="00E7793D" w:rsidRDefault="00F00BCC" w:rsidP="00E7793D">
      <w:pPr>
        <w:pStyle w:val="af4"/>
        <w:tabs>
          <w:tab w:val="left" w:pos="851"/>
        </w:tabs>
        <w:ind w:firstLine="709"/>
        <w:jc w:val="both"/>
        <w:rPr>
          <w:lang w:val="ru-RU"/>
        </w:rPr>
      </w:pPr>
      <w:r w:rsidRPr="00E7793D">
        <w:rPr>
          <w:lang w:val="ru-RU"/>
        </w:rPr>
        <w:t>а. Предельное значение величины вредного производственного фактора, воздействие которого при ежедневной одинаковой продолжительности не приводит к снижению работоспособности и заболеванию в период трудовой деятельности</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Установленный безопасный уровень вещества в воздухе рабочей зоны, соблюдение которого позволяет сохранить здоровье работника в течение рабочей смены</w:t>
      </w:r>
    </w:p>
    <w:p w:rsidR="00F00BCC" w:rsidRPr="00E7793D"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xml:space="preserve">. </w:t>
      </w:r>
      <w:proofErr w:type="gramStart"/>
      <w:r w:rsidRPr="00E7793D">
        <w:rPr>
          <w:lang w:val="ru-RU"/>
        </w:rPr>
        <w:t>Концентрация</w:t>
      </w:r>
      <w:proofErr w:type="gramEnd"/>
      <w:r w:rsidRPr="00E7793D">
        <w:rPr>
          <w:lang w:val="ru-RU"/>
        </w:rPr>
        <w:t xml:space="preserve"> вредного вещества в воздухе рабочей зоны, которая может привести к развитию профессионального заболевания рабочего или к производственной травме</w:t>
      </w:r>
    </w:p>
    <w:p w:rsidR="00F00BCC" w:rsidRPr="00E7793D" w:rsidRDefault="00513648" w:rsidP="00E7793D">
      <w:pPr>
        <w:pStyle w:val="af4"/>
        <w:tabs>
          <w:tab w:val="left" w:pos="851"/>
          <w:tab w:val="left" w:pos="1561"/>
        </w:tabs>
        <w:ind w:firstLine="709"/>
        <w:jc w:val="both"/>
        <w:rPr>
          <w:lang w:val="ru-RU"/>
        </w:rPr>
      </w:pPr>
      <w:r>
        <w:rPr>
          <w:lang w:val="ru-RU"/>
        </w:rPr>
        <w:t xml:space="preserve">г. </w:t>
      </w:r>
      <w:r w:rsidR="00F00BCC" w:rsidRPr="00E7793D">
        <w:rPr>
          <w:lang w:val="ru-RU"/>
        </w:rPr>
        <w:t>Предельно допустимый уровень опасного производственного</w:t>
      </w:r>
      <w:r w:rsidR="00F00BCC" w:rsidRPr="00E7793D">
        <w:rPr>
          <w:spacing w:val="1"/>
          <w:lang w:val="ru-RU"/>
        </w:rPr>
        <w:t xml:space="preserve"> </w:t>
      </w:r>
      <w:r w:rsidR="00F00BCC" w:rsidRPr="00E7793D">
        <w:rPr>
          <w:lang w:val="ru-RU"/>
        </w:rPr>
        <w:t>фактора</w:t>
      </w:r>
    </w:p>
    <w:p w:rsidR="00F00BCC" w:rsidRPr="00E7793D" w:rsidRDefault="00F00BCC" w:rsidP="002B22D1">
      <w:pPr>
        <w:pStyle w:val="ab"/>
        <w:widowControl w:val="0"/>
        <w:numPr>
          <w:ilvl w:val="0"/>
          <w:numId w:val="31"/>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Целью первичного инструктажа по охране труда</w:t>
      </w:r>
      <w:r w:rsidRPr="00E7793D">
        <w:rPr>
          <w:rFonts w:ascii="Times New Roman" w:hAnsi="Times New Roman" w:cs="Times New Roman"/>
          <w:spacing w:val="-7"/>
          <w:sz w:val="24"/>
          <w:szCs w:val="24"/>
          <w:lang w:val="ru-RU"/>
        </w:rPr>
        <w:t xml:space="preserve"> </w:t>
      </w:r>
      <w:r w:rsidRPr="00E7793D">
        <w:rPr>
          <w:rFonts w:ascii="Times New Roman" w:hAnsi="Times New Roman" w:cs="Times New Roman"/>
          <w:sz w:val="24"/>
          <w:szCs w:val="24"/>
          <w:lang w:val="ru-RU"/>
        </w:rPr>
        <w:t>является:</w:t>
      </w:r>
    </w:p>
    <w:p w:rsidR="00F00BCC" w:rsidRPr="00E7793D" w:rsidRDefault="00F00BCC" w:rsidP="00E7793D">
      <w:pPr>
        <w:pStyle w:val="af4"/>
        <w:tabs>
          <w:tab w:val="left" w:pos="851"/>
        </w:tabs>
        <w:ind w:firstLine="709"/>
        <w:jc w:val="both"/>
        <w:rPr>
          <w:lang w:val="ru-RU"/>
        </w:rPr>
      </w:pPr>
      <w:r w:rsidRPr="00E7793D">
        <w:rPr>
          <w:lang w:val="ru-RU"/>
        </w:rPr>
        <w:t>а. Изучение конкретных требований техники безопасности при работе на конкретном оборудовании</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Изучить устройство оборудования</w:t>
      </w:r>
    </w:p>
    <w:p w:rsidR="00513648" w:rsidRDefault="00F00BCC" w:rsidP="00E7793D">
      <w:pPr>
        <w:pStyle w:val="af4"/>
        <w:tabs>
          <w:tab w:val="left" w:pos="851"/>
          <w:tab w:val="left" w:pos="1561"/>
        </w:tabs>
        <w:ind w:firstLine="709"/>
        <w:jc w:val="both"/>
        <w:rPr>
          <w:lang w:val="ru-RU"/>
        </w:rPr>
      </w:pPr>
      <w:proofErr w:type="gramStart"/>
      <w:r w:rsidRPr="00E7793D">
        <w:rPr>
          <w:lang w:val="ru-RU"/>
        </w:rPr>
        <w:t>в</w:t>
      </w:r>
      <w:proofErr w:type="gramEnd"/>
      <w:r w:rsidRPr="00E7793D">
        <w:rPr>
          <w:lang w:val="ru-RU"/>
        </w:rPr>
        <w:t xml:space="preserve">. Ознакомить </w:t>
      </w:r>
      <w:proofErr w:type="gramStart"/>
      <w:r w:rsidRPr="00E7793D">
        <w:rPr>
          <w:lang w:val="ru-RU"/>
        </w:rPr>
        <w:t>с</w:t>
      </w:r>
      <w:proofErr w:type="gramEnd"/>
      <w:r w:rsidRPr="00E7793D">
        <w:rPr>
          <w:lang w:val="ru-RU"/>
        </w:rPr>
        <w:t xml:space="preserve"> общими правилами и требованиями охраны труда на предприятии </w:t>
      </w:r>
    </w:p>
    <w:p w:rsidR="00F00BCC" w:rsidRPr="00E7793D" w:rsidRDefault="00513648" w:rsidP="00E7793D">
      <w:pPr>
        <w:pStyle w:val="af4"/>
        <w:tabs>
          <w:tab w:val="left" w:pos="851"/>
          <w:tab w:val="left" w:pos="1561"/>
        </w:tabs>
        <w:ind w:firstLine="709"/>
        <w:jc w:val="both"/>
        <w:rPr>
          <w:lang w:val="ru-RU"/>
        </w:rPr>
      </w:pPr>
      <w:r>
        <w:rPr>
          <w:lang w:val="ru-RU"/>
        </w:rPr>
        <w:t xml:space="preserve">г. </w:t>
      </w:r>
      <w:r w:rsidR="00F00BCC" w:rsidRPr="00E7793D">
        <w:rPr>
          <w:lang w:val="ru-RU"/>
        </w:rPr>
        <w:t>Восстановление в памяти работников правил охраны</w:t>
      </w:r>
      <w:r w:rsidR="00F00BCC" w:rsidRPr="00E7793D">
        <w:rPr>
          <w:spacing w:val="-5"/>
          <w:lang w:val="ru-RU"/>
        </w:rPr>
        <w:t xml:space="preserve"> </w:t>
      </w:r>
      <w:r w:rsidR="00F00BCC" w:rsidRPr="00E7793D">
        <w:rPr>
          <w:lang w:val="ru-RU"/>
        </w:rPr>
        <w:t>труда</w:t>
      </w:r>
    </w:p>
    <w:p w:rsidR="00F00BCC" w:rsidRPr="00E7793D" w:rsidRDefault="00F00BCC" w:rsidP="00E7793D">
      <w:pPr>
        <w:pStyle w:val="af4"/>
        <w:tabs>
          <w:tab w:val="left" w:pos="851"/>
        </w:tabs>
        <w:ind w:firstLine="709"/>
        <w:jc w:val="both"/>
        <w:rPr>
          <w:lang w:val="ru-RU"/>
        </w:rPr>
      </w:pPr>
      <w:r w:rsidRPr="00E7793D">
        <w:rPr>
          <w:lang w:val="ru-RU"/>
        </w:rPr>
        <w:t>д. Изучение новых правил охраны труда</w:t>
      </w: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Heading4"/>
        <w:tabs>
          <w:tab w:val="left" w:pos="851"/>
        </w:tabs>
        <w:ind w:left="0" w:firstLine="709"/>
        <w:jc w:val="both"/>
        <w:rPr>
          <w:lang w:val="ru-RU"/>
        </w:rPr>
      </w:pPr>
      <w:r w:rsidRPr="00E7793D">
        <w:rPr>
          <w:u w:val="thick"/>
          <w:lang w:val="ru-RU"/>
        </w:rPr>
        <w:t>ВСТАВИТЬ ПРОПУЩЕННОЕ СЛОВО</w:t>
      </w:r>
    </w:p>
    <w:p w:rsidR="00F00BCC" w:rsidRPr="00E7793D" w:rsidRDefault="00F00BCC" w:rsidP="002B22D1">
      <w:pPr>
        <w:pStyle w:val="ab"/>
        <w:widowControl w:val="0"/>
        <w:numPr>
          <w:ilvl w:val="0"/>
          <w:numId w:val="30"/>
        </w:numPr>
        <w:tabs>
          <w:tab w:val="left" w:pos="851"/>
          <w:tab w:val="left" w:pos="1087"/>
          <w:tab w:val="left" w:pos="633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Техника безопасности –</w:t>
      </w:r>
      <w:r w:rsidRPr="00E7793D">
        <w:rPr>
          <w:rFonts w:ascii="Times New Roman" w:hAnsi="Times New Roman" w:cs="Times New Roman"/>
          <w:spacing w:val="9"/>
          <w:sz w:val="24"/>
          <w:szCs w:val="24"/>
          <w:lang w:val="ru-RU"/>
        </w:rPr>
        <w:t xml:space="preserve"> </w:t>
      </w:r>
      <w:r w:rsidRPr="00E7793D">
        <w:rPr>
          <w:rFonts w:ascii="Times New Roman" w:hAnsi="Times New Roman" w:cs="Times New Roman"/>
          <w:sz w:val="24"/>
          <w:szCs w:val="24"/>
          <w:lang w:val="ru-RU"/>
        </w:rPr>
        <w:t>это</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система</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 xml:space="preserve">мероприятий и технических средств, предотвращающих воздействие </w:t>
      </w:r>
      <w:proofErr w:type="gramStart"/>
      <w:r w:rsidRPr="00E7793D">
        <w:rPr>
          <w:rFonts w:ascii="Times New Roman" w:hAnsi="Times New Roman" w:cs="Times New Roman"/>
          <w:sz w:val="24"/>
          <w:szCs w:val="24"/>
          <w:lang w:val="ru-RU"/>
        </w:rPr>
        <w:t>на</w:t>
      </w:r>
      <w:proofErr w:type="gramEnd"/>
      <w:r w:rsidRPr="00E7793D">
        <w:rPr>
          <w:rFonts w:ascii="Times New Roman" w:hAnsi="Times New Roman" w:cs="Times New Roman"/>
          <w:sz w:val="24"/>
          <w:szCs w:val="24"/>
          <w:lang w:val="ru-RU"/>
        </w:rPr>
        <w:t xml:space="preserve"> работающих опасных производственных факторов (ОПФ).</w:t>
      </w:r>
    </w:p>
    <w:p w:rsidR="00F00BCC" w:rsidRPr="00513648" w:rsidRDefault="00F00BCC" w:rsidP="002B22D1">
      <w:pPr>
        <w:pStyle w:val="ab"/>
        <w:widowControl w:val="0"/>
        <w:numPr>
          <w:ilvl w:val="0"/>
          <w:numId w:val="30"/>
        </w:numPr>
        <w:tabs>
          <w:tab w:val="left" w:pos="851"/>
          <w:tab w:val="left" w:pos="1252"/>
          <w:tab w:val="left" w:pos="9923"/>
        </w:tabs>
        <w:autoSpaceDE w:val="0"/>
        <w:autoSpaceDN w:val="0"/>
        <w:spacing w:before="0" w:after="0"/>
        <w:ind w:left="0" w:firstLine="709"/>
        <w:contextualSpacing w:val="0"/>
        <w:jc w:val="left"/>
        <w:rPr>
          <w:rFonts w:ascii="Times New Roman" w:hAnsi="Times New Roman" w:cs="Times New Roman"/>
          <w:sz w:val="24"/>
          <w:szCs w:val="24"/>
          <w:lang w:val="ru-RU"/>
        </w:rPr>
      </w:pPr>
      <w:r w:rsidRPr="00E7793D">
        <w:rPr>
          <w:rFonts w:ascii="Times New Roman" w:hAnsi="Times New Roman" w:cs="Times New Roman"/>
          <w:sz w:val="24"/>
          <w:szCs w:val="24"/>
          <w:lang w:val="ru-RU"/>
        </w:rPr>
        <w:t>Природные объекты и явления,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w:t>
      </w:r>
      <w:r w:rsidRPr="00E7793D">
        <w:rPr>
          <w:rFonts w:ascii="Times New Roman" w:hAnsi="Times New Roman" w:cs="Times New Roman"/>
          <w:spacing w:val="40"/>
          <w:sz w:val="24"/>
          <w:szCs w:val="24"/>
          <w:lang w:val="ru-RU"/>
        </w:rPr>
        <w:t xml:space="preserve"> </w:t>
      </w:r>
      <w:r w:rsidRPr="00E7793D">
        <w:rPr>
          <w:rFonts w:ascii="Times New Roman" w:hAnsi="Times New Roman" w:cs="Times New Roman"/>
          <w:sz w:val="24"/>
          <w:szCs w:val="24"/>
          <w:lang w:val="ru-RU"/>
        </w:rPr>
        <w:t>называютс</w:t>
      </w:r>
      <w:r w:rsidR="00513648">
        <w:rPr>
          <w:rFonts w:ascii="Times New Roman" w:hAnsi="Times New Roman" w:cs="Times New Roman"/>
          <w:sz w:val="24"/>
          <w:szCs w:val="24"/>
          <w:lang w:val="ru-RU"/>
        </w:rPr>
        <w:t>я</w:t>
      </w:r>
      <w:r w:rsidRPr="00E7793D">
        <w:rPr>
          <w:rFonts w:ascii="Times New Roman" w:hAnsi="Times New Roman" w:cs="Times New Roman"/>
          <w:sz w:val="24"/>
          <w:szCs w:val="24"/>
          <w:u w:val="single"/>
          <w:lang w:val="ru-RU"/>
        </w:rPr>
        <w:t xml:space="preserve"> </w:t>
      </w:r>
      <w:r w:rsidR="00513648">
        <w:rPr>
          <w:rFonts w:ascii="Times New Roman" w:hAnsi="Times New Roman" w:cs="Times New Roman"/>
          <w:sz w:val="24"/>
          <w:szCs w:val="24"/>
          <w:u w:val="single"/>
          <w:lang w:val="ru-RU"/>
        </w:rPr>
        <w:tab/>
        <w:t xml:space="preserve"> </w:t>
      </w:r>
    </w:p>
    <w:p w:rsidR="00F00BCC" w:rsidRPr="00E7793D" w:rsidRDefault="00F00BCC" w:rsidP="002B22D1">
      <w:pPr>
        <w:pStyle w:val="ab"/>
        <w:widowControl w:val="0"/>
        <w:numPr>
          <w:ilvl w:val="0"/>
          <w:numId w:val="30"/>
        </w:numPr>
        <w:tabs>
          <w:tab w:val="left" w:pos="851"/>
          <w:tab w:val="left" w:pos="1279"/>
          <w:tab w:val="left" w:pos="679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r w:rsidRPr="00E7793D">
        <w:rPr>
          <w:rFonts w:ascii="Times New Roman" w:hAnsi="Times New Roman" w:cs="Times New Roman"/>
          <w:spacing w:val="-8"/>
          <w:sz w:val="24"/>
          <w:szCs w:val="24"/>
          <w:lang w:val="ru-RU"/>
        </w:rPr>
        <w:t xml:space="preserve"> </w:t>
      </w:r>
      <w:r w:rsidRPr="00E7793D">
        <w:rPr>
          <w:rFonts w:ascii="Times New Roman" w:hAnsi="Times New Roman" w:cs="Times New Roman"/>
          <w:sz w:val="24"/>
          <w:szCs w:val="24"/>
          <w:lang w:val="ru-RU"/>
        </w:rPr>
        <w:t>–</w:t>
      </w:r>
      <w:r w:rsidRPr="00E7793D">
        <w:rPr>
          <w:rFonts w:ascii="Times New Roman" w:hAnsi="Times New Roman" w:cs="Times New Roman"/>
          <w:spacing w:val="-1"/>
          <w:sz w:val="24"/>
          <w:szCs w:val="24"/>
          <w:lang w:val="ru-RU"/>
        </w:rPr>
        <w:t xml:space="preserve"> </w:t>
      </w:r>
      <w:r w:rsidRPr="00E7793D">
        <w:rPr>
          <w:rFonts w:ascii="Times New Roman" w:hAnsi="Times New Roman" w:cs="Times New Roman"/>
          <w:sz w:val="24"/>
          <w:szCs w:val="24"/>
          <w:lang w:val="ru-RU"/>
        </w:rPr>
        <w:t>это</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w:t>
      </w:r>
    </w:p>
    <w:p w:rsidR="00F00BCC" w:rsidRPr="00E7793D" w:rsidRDefault="00F00BCC" w:rsidP="00E7793D">
      <w:pPr>
        <w:pStyle w:val="af4"/>
        <w:tabs>
          <w:tab w:val="left" w:pos="851"/>
        </w:tabs>
        <w:ind w:firstLine="709"/>
        <w:jc w:val="both"/>
        <w:rPr>
          <w:lang w:val="ru-RU"/>
        </w:rPr>
      </w:pPr>
    </w:p>
    <w:p w:rsidR="00F00BCC" w:rsidRPr="00E7793D" w:rsidRDefault="00F00BCC" w:rsidP="00513648">
      <w:pPr>
        <w:pStyle w:val="Heading4"/>
        <w:tabs>
          <w:tab w:val="left" w:pos="851"/>
        </w:tabs>
        <w:ind w:left="0" w:firstLine="709"/>
        <w:jc w:val="center"/>
      </w:pPr>
      <w:r w:rsidRPr="00E7793D">
        <w:rPr>
          <w:u w:val="thick"/>
        </w:rPr>
        <w:t>ВОПРОСЫ НА УСТАНОВЛЕНИЕ СООТВЕТСТВИЯ</w:t>
      </w:r>
    </w:p>
    <w:p w:rsidR="00F00BCC" w:rsidRPr="00E7793D" w:rsidRDefault="00F00BCC" w:rsidP="002B22D1">
      <w:pPr>
        <w:pStyle w:val="ab"/>
        <w:widowControl w:val="0"/>
        <w:numPr>
          <w:ilvl w:val="0"/>
          <w:numId w:val="29"/>
        </w:numPr>
        <w:tabs>
          <w:tab w:val="left" w:pos="851"/>
          <w:tab w:val="left" w:pos="1120"/>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видом инструктажа по охране труда и временем его проведения:</w:t>
      </w:r>
    </w:p>
    <w:tbl>
      <w:tblPr>
        <w:tblStyle w:val="TableNormal"/>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000EE0" w:rsidTr="00513648">
        <w:trPr>
          <w:trHeight w:val="517"/>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Вводный</w:t>
            </w:r>
            <w:proofErr w:type="spellEnd"/>
            <w:r w:rsidRPr="00E7793D">
              <w:rPr>
                <w:sz w:val="24"/>
                <w:szCs w:val="24"/>
              </w:rPr>
              <w:t xml:space="preserve"> </w:t>
            </w:r>
            <w:proofErr w:type="spellStart"/>
            <w:r w:rsidRPr="00E7793D">
              <w:rPr>
                <w:sz w:val="24"/>
                <w:szCs w:val="24"/>
              </w:rPr>
              <w:t>инструктаж</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w w:val="99"/>
                <w:sz w:val="24"/>
                <w:szCs w:val="24"/>
              </w:rPr>
              <w:t>A</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Перед первым допуском к работе</w:t>
            </w:r>
          </w:p>
        </w:tc>
      </w:tr>
      <w:tr w:rsidR="00F00BCC" w:rsidRPr="00000EE0" w:rsidTr="00513648">
        <w:trPr>
          <w:trHeight w:val="518"/>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Первичный</w:t>
            </w:r>
            <w:proofErr w:type="spellEnd"/>
            <w:r w:rsidRPr="00E7793D">
              <w:rPr>
                <w:sz w:val="24"/>
                <w:szCs w:val="24"/>
              </w:rPr>
              <w:t xml:space="preserve"> </w:t>
            </w:r>
            <w:proofErr w:type="spellStart"/>
            <w:r w:rsidRPr="00E7793D">
              <w:rPr>
                <w:sz w:val="24"/>
                <w:szCs w:val="24"/>
              </w:rPr>
              <w:t>инструктаж</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Не реже одного раза в полгода</w:t>
            </w:r>
          </w:p>
        </w:tc>
      </w:tr>
      <w:tr w:rsidR="00F00BCC" w:rsidRPr="00000EE0" w:rsidTr="00513648">
        <w:trPr>
          <w:trHeight w:val="1151"/>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Повторный</w:t>
            </w:r>
            <w:proofErr w:type="spellEnd"/>
            <w:r w:rsidRPr="00E7793D">
              <w:rPr>
                <w:sz w:val="24"/>
                <w:szCs w:val="24"/>
              </w:rPr>
              <w:t xml:space="preserve"> </w:t>
            </w:r>
            <w:proofErr w:type="spellStart"/>
            <w:r w:rsidRPr="00E7793D">
              <w:rPr>
                <w:sz w:val="24"/>
                <w:szCs w:val="24"/>
              </w:rPr>
              <w:t>инструктаж</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513648">
            <w:pPr>
              <w:pStyle w:val="TableParagraph"/>
              <w:tabs>
                <w:tab w:val="left" w:pos="851"/>
              </w:tabs>
              <w:jc w:val="both"/>
              <w:rPr>
                <w:sz w:val="24"/>
                <w:szCs w:val="24"/>
                <w:lang w:val="ru-RU"/>
              </w:rPr>
            </w:pPr>
            <w:r w:rsidRPr="00E7793D">
              <w:rPr>
                <w:sz w:val="24"/>
                <w:szCs w:val="24"/>
                <w:lang w:val="ru-RU"/>
              </w:rPr>
              <w:t>При выполнении разовых работ, не связанных с прямыми обязанностями по специальности</w:t>
            </w:r>
          </w:p>
        </w:tc>
      </w:tr>
      <w:tr w:rsidR="00F00BCC" w:rsidRPr="00E7793D" w:rsidTr="00513648">
        <w:trPr>
          <w:trHeight w:val="517"/>
        </w:trPr>
        <w:tc>
          <w:tcPr>
            <w:tcW w:w="336" w:type="dxa"/>
          </w:tcPr>
          <w:p w:rsidR="00F00BCC" w:rsidRPr="00E7793D" w:rsidRDefault="00F00BCC" w:rsidP="00513648">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Целевой</w:t>
            </w:r>
            <w:proofErr w:type="spellEnd"/>
            <w:r w:rsidRPr="00E7793D">
              <w:rPr>
                <w:sz w:val="24"/>
                <w:szCs w:val="24"/>
              </w:rPr>
              <w:t xml:space="preserve"> </w:t>
            </w:r>
            <w:proofErr w:type="spellStart"/>
            <w:r w:rsidRPr="00E7793D">
              <w:rPr>
                <w:sz w:val="24"/>
                <w:szCs w:val="24"/>
              </w:rPr>
              <w:t>инструктаж</w:t>
            </w:r>
            <w:proofErr w:type="spellEnd"/>
          </w:p>
        </w:tc>
        <w:tc>
          <w:tcPr>
            <w:tcW w:w="391" w:type="dxa"/>
          </w:tcPr>
          <w:p w:rsidR="00F00BCC" w:rsidRPr="00E7793D" w:rsidRDefault="00F00BCC" w:rsidP="00513648">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513648">
            <w:pPr>
              <w:pStyle w:val="TableParagraph"/>
              <w:tabs>
                <w:tab w:val="left" w:pos="851"/>
              </w:tabs>
              <w:jc w:val="both"/>
              <w:rPr>
                <w:sz w:val="24"/>
                <w:szCs w:val="24"/>
              </w:rPr>
            </w:pPr>
            <w:proofErr w:type="spellStart"/>
            <w:r w:rsidRPr="00E7793D">
              <w:rPr>
                <w:sz w:val="24"/>
                <w:szCs w:val="24"/>
              </w:rPr>
              <w:t>При</w:t>
            </w:r>
            <w:proofErr w:type="spellEnd"/>
            <w:r w:rsidRPr="00E7793D">
              <w:rPr>
                <w:sz w:val="24"/>
                <w:szCs w:val="24"/>
              </w:rPr>
              <w:t xml:space="preserve"> </w:t>
            </w:r>
            <w:proofErr w:type="spellStart"/>
            <w:r w:rsidRPr="00E7793D">
              <w:rPr>
                <w:sz w:val="24"/>
                <w:szCs w:val="24"/>
              </w:rPr>
              <w:t>поступлении</w:t>
            </w:r>
            <w:proofErr w:type="spellEnd"/>
            <w:r w:rsidRPr="00E7793D">
              <w:rPr>
                <w:sz w:val="24"/>
                <w:szCs w:val="24"/>
              </w:rPr>
              <w:t xml:space="preserve"> </w:t>
            </w:r>
            <w:proofErr w:type="spellStart"/>
            <w:r w:rsidRPr="00E7793D">
              <w:rPr>
                <w:sz w:val="24"/>
                <w:szCs w:val="24"/>
              </w:rPr>
              <w:t>на</w:t>
            </w:r>
            <w:proofErr w:type="spellEnd"/>
            <w:r w:rsidRPr="00E7793D">
              <w:rPr>
                <w:sz w:val="24"/>
                <w:szCs w:val="24"/>
              </w:rPr>
              <w:t xml:space="preserve"> </w:t>
            </w:r>
            <w:proofErr w:type="spellStart"/>
            <w:r w:rsidRPr="00E7793D">
              <w:rPr>
                <w:sz w:val="24"/>
                <w:szCs w:val="24"/>
              </w:rPr>
              <w:t>работу</w:t>
            </w:r>
            <w:proofErr w:type="spellEnd"/>
          </w:p>
        </w:tc>
      </w:tr>
    </w:tbl>
    <w:p w:rsidR="00F00BCC" w:rsidRPr="00E7793D" w:rsidRDefault="00F00BCC" w:rsidP="002B22D1">
      <w:pPr>
        <w:pStyle w:val="ab"/>
        <w:widowControl w:val="0"/>
        <w:numPr>
          <w:ilvl w:val="0"/>
          <w:numId w:val="29"/>
        </w:numPr>
        <w:tabs>
          <w:tab w:val="left" w:pos="851"/>
          <w:tab w:val="left" w:pos="109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видом ответственности за нарушение законодательных и правовых нормативных актов по безопасности труда и условиями ее</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наступления: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18"/>
        <w:gridCol w:w="391"/>
        <w:gridCol w:w="4917"/>
      </w:tblGrid>
      <w:tr w:rsidR="00F00BCC" w:rsidRPr="00000EE0" w:rsidTr="00513648">
        <w:trPr>
          <w:trHeight w:val="832"/>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1</w:t>
            </w:r>
          </w:p>
        </w:tc>
        <w:tc>
          <w:tcPr>
            <w:tcW w:w="3818"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Дисциплинарная</w:t>
            </w:r>
            <w:proofErr w:type="spellEnd"/>
          </w:p>
        </w:tc>
        <w:tc>
          <w:tcPr>
            <w:tcW w:w="391" w:type="dxa"/>
          </w:tcPr>
          <w:p w:rsidR="00F00BCC" w:rsidRPr="00E7793D" w:rsidRDefault="00F00BCC" w:rsidP="003D5B41">
            <w:pPr>
              <w:pStyle w:val="TableParagraph"/>
              <w:tabs>
                <w:tab w:val="left" w:pos="851"/>
              </w:tabs>
              <w:jc w:val="both"/>
              <w:rPr>
                <w:sz w:val="24"/>
                <w:szCs w:val="24"/>
              </w:rPr>
            </w:pPr>
            <w:r w:rsidRPr="00E7793D">
              <w:rPr>
                <w:w w:val="99"/>
                <w:sz w:val="24"/>
                <w:szCs w:val="24"/>
              </w:rPr>
              <w:t>A</w:t>
            </w:r>
          </w:p>
        </w:tc>
        <w:tc>
          <w:tcPr>
            <w:tcW w:w="4917"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Взыскание материального ущерба с виновного должностного лица</w:t>
            </w:r>
          </w:p>
        </w:tc>
      </w:tr>
      <w:tr w:rsidR="00F00BCC" w:rsidRPr="00000EE0" w:rsidTr="00513648">
        <w:trPr>
          <w:trHeight w:val="115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2</w:t>
            </w:r>
          </w:p>
        </w:tc>
        <w:tc>
          <w:tcPr>
            <w:tcW w:w="3818"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Административная</w:t>
            </w:r>
            <w:proofErr w:type="spellEnd"/>
          </w:p>
        </w:tc>
        <w:tc>
          <w:tcPr>
            <w:tcW w:w="391" w:type="dxa"/>
          </w:tcPr>
          <w:p w:rsidR="00F00BCC" w:rsidRPr="00E7793D" w:rsidRDefault="00F00BCC" w:rsidP="003D5B41">
            <w:pPr>
              <w:pStyle w:val="TableParagraph"/>
              <w:tabs>
                <w:tab w:val="left" w:pos="851"/>
              </w:tabs>
              <w:jc w:val="both"/>
              <w:rPr>
                <w:sz w:val="24"/>
                <w:szCs w:val="24"/>
              </w:rPr>
            </w:pPr>
            <w:r w:rsidRPr="00E7793D">
              <w:rPr>
                <w:sz w:val="24"/>
                <w:szCs w:val="24"/>
              </w:rPr>
              <w:t>Б</w:t>
            </w:r>
          </w:p>
        </w:tc>
        <w:tc>
          <w:tcPr>
            <w:tcW w:w="4917"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Увольнение с должности с лишением права занимать определенные должности на срок до пяти лет</w:t>
            </w:r>
          </w:p>
        </w:tc>
      </w:tr>
      <w:tr w:rsidR="00F00BCC" w:rsidRPr="00000EE0" w:rsidTr="00513648">
        <w:trPr>
          <w:trHeight w:val="83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3</w:t>
            </w:r>
          </w:p>
        </w:tc>
        <w:tc>
          <w:tcPr>
            <w:tcW w:w="3818"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Материальная</w:t>
            </w:r>
            <w:proofErr w:type="spellEnd"/>
          </w:p>
        </w:tc>
        <w:tc>
          <w:tcPr>
            <w:tcW w:w="391" w:type="dxa"/>
          </w:tcPr>
          <w:p w:rsidR="00F00BCC" w:rsidRPr="00E7793D" w:rsidRDefault="00F00BCC" w:rsidP="003D5B41">
            <w:pPr>
              <w:pStyle w:val="TableParagraph"/>
              <w:tabs>
                <w:tab w:val="left" w:pos="851"/>
              </w:tabs>
              <w:jc w:val="both"/>
              <w:rPr>
                <w:sz w:val="24"/>
                <w:szCs w:val="24"/>
              </w:rPr>
            </w:pPr>
            <w:r w:rsidRPr="00E7793D">
              <w:rPr>
                <w:sz w:val="24"/>
                <w:szCs w:val="24"/>
              </w:rPr>
              <w:t>В</w:t>
            </w:r>
          </w:p>
        </w:tc>
        <w:tc>
          <w:tcPr>
            <w:tcW w:w="4917"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Наложение штрафа на виновное должностное лицо</w:t>
            </w:r>
          </w:p>
        </w:tc>
      </w:tr>
      <w:tr w:rsidR="00F00BCC" w:rsidRPr="00E7793D" w:rsidTr="00513648">
        <w:trPr>
          <w:trHeight w:val="518"/>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4</w:t>
            </w:r>
          </w:p>
        </w:tc>
        <w:tc>
          <w:tcPr>
            <w:tcW w:w="3818"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Уголовная</w:t>
            </w:r>
            <w:proofErr w:type="spellEnd"/>
          </w:p>
        </w:tc>
        <w:tc>
          <w:tcPr>
            <w:tcW w:w="391" w:type="dxa"/>
          </w:tcPr>
          <w:p w:rsidR="00F00BCC" w:rsidRPr="00E7793D" w:rsidRDefault="00F00BCC" w:rsidP="003D5B41">
            <w:pPr>
              <w:pStyle w:val="TableParagraph"/>
              <w:tabs>
                <w:tab w:val="left" w:pos="851"/>
              </w:tabs>
              <w:jc w:val="both"/>
              <w:rPr>
                <w:sz w:val="24"/>
                <w:szCs w:val="24"/>
              </w:rPr>
            </w:pPr>
            <w:r w:rsidRPr="00E7793D">
              <w:rPr>
                <w:sz w:val="24"/>
                <w:szCs w:val="24"/>
              </w:rPr>
              <w:t>Г</w:t>
            </w:r>
          </w:p>
        </w:tc>
        <w:tc>
          <w:tcPr>
            <w:tcW w:w="4917"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Замечание</w:t>
            </w:r>
            <w:proofErr w:type="spellEnd"/>
            <w:r w:rsidRPr="00E7793D">
              <w:rPr>
                <w:sz w:val="24"/>
                <w:szCs w:val="24"/>
              </w:rPr>
              <w:t xml:space="preserve">, </w:t>
            </w:r>
            <w:proofErr w:type="spellStart"/>
            <w:r w:rsidRPr="00E7793D">
              <w:rPr>
                <w:sz w:val="24"/>
                <w:szCs w:val="24"/>
              </w:rPr>
              <w:t>выговор</w:t>
            </w:r>
            <w:proofErr w:type="spellEnd"/>
            <w:r w:rsidRPr="00E7793D">
              <w:rPr>
                <w:sz w:val="24"/>
                <w:szCs w:val="24"/>
              </w:rPr>
              <w:t xml:space="preserve">, </w:t>
            </w:r>
            <w:proofErr w:type="spellStart"/>
            <w:r w:rsidRPr="00E7793D">
              <w:rPr>
                <w:sz w:val="24"/>
                <w:szCs w:val="24"/>
              </w:rPr>
              <w:t>увольнение</w:t>
            </w:r>
            <w:proofErr w:type="spellEnd"/>
          </w:p>
        </w:tc>
      </w:tr>
    </w:tbl>
    <w:p w:rsidR="00F00BCC" w:rsidRPr="00E7793D" w:rsidRDefault="00F00BCC" w:rsidP="002B22D1">
      <w:pPr>
        <w:pStyle w:val="ab"/>
        <w:widowControl w:val="0"/>
        <w:numPr>
          <w:ilvl w:val="0"/>
          <w:numId w:val="29"/>
        </w:numPr>
        <w:tabs>
          <w:tab w:val="left" w:pos="851"/>
          <w:tab w:val="left" w:pos="1161"/>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соответствие между типом отравляющего вещества и признаками его применения:</w:t>
      </w:r>
    </w:p>
    <w:tbl>
      <w:tblPr>
        <w:tblStyle w:val="TableNormal"/>
        <w:tblW w:w="9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3804"/>
        <w:gridCol w:w="432"/>
        <w:gridCol w:w="4891"/>
      </w:tblGrid>
      <w:tr w:rsidR="00F00BCC" w:rsidRPr="00000EE0" w:rsidTr="003D5B41">
        <w:trPr>
          <w:trHeight w:val="83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1</w:t>
            </w:r>
          </w:p>
        </w:tc>
        <w:tc>
          <w:tcPr>
            <w:tcW w:w="3804"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Нервно-паралитического</w:t>
            </w:r>
            <w:proofErr w:type="spellEnd"/>
            <w:r w:rsidRPr="00E7793D">
              <w:rPr>
                <w:sz w:val="24"/>
                <w:szCs w:val="24"/>
              </w:rPr>
              <w:t xml:space="preserve"> </w:t>
            </w:r>
            <w:proofErr w:type="spellStart"/>
            <w:r w:rsidRPr="00E7793D">
              <w:rPr>
                <w:sz w:val="24"/>
                <w:szCs w:val="24"/>
              </w:rPr>
              <w:t>действия</w:t>
            </w:r>
            <w:proofErr w:type="spellEnd"/>
          </w:p>
        </w:tc>
        <w:tc>
          <w:tcPr>
            <w:tcW w:w="432" w:type="dxa"/>
          </w:tcPr>
          <w:p w:rsidR="00F00BCC" w:rsidRPr="00E7793D" w:rsidRDefault="00F00BCC" w:rsidP="003D5B41">
            <w:pPr>
              <w:pStyle w:val="TableParagraph"/>
              <w:tabs>
                <w:tab w:val="left" w:pos="851"/>
              </w:tabs>
              <w:jc w:val="both"/>
              <w:rPr>
                <w:sz w:val="24"/>
                <w:szCs w:val="24"/>
              </w:rPr>
            </w:pPr>
            <w:r w:rsidRPr="00E7793D">
              <w:rPr>
                <w:w w:val="99"/>
                <w:sz w:val="24"/>
                <w:szCs w:val="24"/>
              </w:rPr>
              <w:t>A</w:t>
            </w:r>
          </w:p>
        </w:tc>
        <w:tc>
          <w:tcPr>
            <w:tcW w:w="4891"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Галлюцинации, страх, подавленность, слепота, глухота</w:t>
            </w:r>
          </w:p>
        </w:tc>
      </w:tr>
      <w:tr w:rsidR="00F00BCC" w:rsidRPr="00000EE0" w:rsidTr="003D5B41">
        <w:trPr>
          <w:trHeight w:val="83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2</w:t>
            </w:r>
          </w:p>
        </w:tc>
        <w:tc>
          <w:tcPr>
            <w:tcW w:w="3804"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Кожно-нарывного</w:t>
            </w:r>
            <w:proofErr w:type="spellEnd"/>
            <w:r w:rsidRPr="00E7793D">
              <w:rPr>
                <w:sz w:val="24"/>
                <w:szCs w:val="24"/>
              </w:rPr>
              <w:t xml:space="preserve"> </w:t>
            </w:r>
            <w:proofErr w:type="spellStart"/>
            <w:r w:rsidRPr="00E7793D">
              <w:rPr>
                <w:sz w:val="24"/>
                <w:szCs w:val="24"/>
              </w:rPr>
              <w:t>действия</w:t>
            </w:r>
            <w:proofErr w:type="spellEnd"/>
          </w:p>
        </w:tc>
        <w:tc>
          <w:tcPr>
            <w:tcW w:w="432" w:type="dxa"/>
          </w:tcPr>
          <w:p w:rsidR="00F00BCC" w:rsidRPr="00E7793D" w:rsidRDefault="00F00BCC" w:rsidP="003D5B41">
            <w:pPr>
              <w:pStyle w:val="TableParagraph"/>
              <w:tabs>
                <w:tab w:val="left" w:pos="851"/>
              </w:tabs>
              <w:jc w:val="both"/>
              <w:rPr>
                <w:sz w:val="24"/>
                <w:szCs w:val="24"/>
              </w:rPr>
            </w:pPr>
            <w:r w:rsidRPr="00E7793D">
              <w:rPr>
                <w:sz w:val="24"/>
                <w:szCs w:val="24"/>
              </w:rPr>
              <w:t>Б</w:t>
            </w:r>
          </w:p>
        </w:tc>
        <w:tc>
          <w:tcPr>
            <w:tcW w:w="4891"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Острое жжение и боль во рту, горле, глазах, слезотечение, кашель</w:t>
            </w:r>
          </w:p>
        </w:tc>
      </w:tr>
      <w:tr w:rsidR="00F00BCC" w:rsidRPr="00000EE0" w:rsidTr="003D5B41">
        <w:trPr>
          <w:trHeight w:val="83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3</w:t>
            </w:r>
          </w:p>
        </w:tc>
        <w:tc>
          <w:tcPr>
            <w:tcW w:w="3804"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Удушающего</w:t>
            </w:r>
            <w:proofErr w:type="spellEnd"/>
            <w:r w:rsidRPr="00E7793D">
              <w:rPr>
                <w:sz w:val="24"/>
                <w:szCs w:val="24"/>
              </w:rPr>
              <w:t xml:space="preserve"> </w:t>
            </w:r>
            <w:proofErr w:type="spellStart"/>
            <w:r w:rsidRPr="00E7793D">
              <w:rPr>
                <w:sz w:val="24"/>
                <w:szCs w:val="24"/>
              </w:rPr>
              <w:t>действия</w:t>
            </w:r>
            <w:proofErr w:type="spellEnd"/>
          </w:p>
        </w:tc>
        <w:tc>
          <w:tcPr>
            <w:tcW w:w="432" w:type="dxa"/>
          </w:tcPr>
          <w:p w:rsidR="00F00BCC" w:rsidRPr="00E7793D" w:rsidRDefault="00F00BCC" w:rsidP="003D5B41">
            <w:pPr>
              <w:pStyle w:val="TableParagraph"/>
              <w:tabs>
                <w:tab w:val="left" w:pos="851"/>
              </w:tabs>
              <w:jc w:val="both"/>
              <w:rPr>
                <w:sz w:val="24"/>
                <w:szCs w:val="24"/>
              </w:rPr>
            </w:pPr>
            <w:r w:rsidRPr="00E7793D">
              <w:rPr>
                <w:sz w:val="24"/>
                <w:szCs w:val="24"/>
              </w:rPr>
              <w:t>В</w:t>
            </w:r>
          </w:p>
        </w:tc>
        <w:tc>
          <w:tcPr>
            <w:tcW w:w="4891"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Металлический привкус во рту, слабость головокружение, резкие судороги, паралич</w:t>
            </w:r>
          </w:p>
        </w:tc>
      </w:tr>
      <w:tr w:rsidR="00F00BCC" w:rsidRPr="00000EE0" w:rsidTr="003D5B41">
        <w:trPr>
          <w:trHeight w:val="83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4</w:t>
            </w:r>
          </w:p>
        </w:tc>
        <w:tc>
          <w:tcPr>
            <w:tcW w:w="3804"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Общеядовитого</w:t>
            </w:r>
            <w:proofErr w:type="spellEnd"/>
            <w:r w:rsidRPr="00E7793D">
              <w:rPr>
                <w:sz w:val="24"/>
                <w:szCs w:val="24"/>
              </w:rPr>
              <w:t xml:space="preserve"> </w:t>
            </w:r>
            <w:proofErr w:type="spellStart"/>
            <w:r w:rsidRPr="00E7793D">
              <w:rPr>
                <w:sz w:val="24"/>
                <w:szCs w:val="24"/>
              </w:rPr>
              <w:t>действия</w:t>
            </w:r>
            <w:proofErr w:type="spellEnd"/>
          </w:p>
        </w:tc>
        <w:tc>
          <w:tcPr>
            <w:tcW w:w="432" w:type="dxa"/>
          </w:tcPr>
          <w:p w:rsidR="00F00BCC" w:rsidRPr="00E7793D" w:rsidRDefault="00F00BCC" w:rsidP="003D5B41">
            <w:pPr>
              <w:pStyle w:val="TableParagraph"/>
              <w:tabs>
                <w:tab w:val="left" w:pos="851"/>
              </w:tabs>
              <w:jc w:val="both"/>
              <w:rPr>
                <w:sz w:val="24"/>
                <w:szCs w:val="24"/>
              </w:rPr>
            </w:pPr>
            <w:r w:rsidRPr="00E7793D">
              <w:rPr>
                <w:sz w:val="24"/>
                <w:szCs w:val="24"/>
              </w:rPr>
              <w:t>Г</w:t>
            </w:r>
          </w:p>
        </w:tc>
        <w:tc>
          <w:tcPr>
            <w:tcW w:w="4891"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Покраснение кожи, образование мелких пузырей, жжение</w:t>
            </w:r>
          </w:p>
        </w:tc>
      </w:tr>
      <w:tr w:rsidR="00F00BCC" w:rsidRPr="00000EE0" w:rsidTr="003D5B41">
        <w:trPr>
          <w:trHeight w:val="83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5</w:t>
            </w:r>
          </w:p>
        </w:tc>
        <w:tc>
          <w:tcPr>
            <w:tcW w:w="3804"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Раздражающего</w:t>
            </w:r>
            <w:proofErr w:type="spellEnd"/>
            <w:r w:rsidRPr="00E7793D">
              <w:rPr>
                <w:sz w:val="24"/>
                <w:szCs w:val="24"/>
              </w:rPr>
              <w:t xml:space="preserve"> </w:t>
            </w:r>
            <w:proofErr w:type="spellStart"/>
            <w:r w:rsidRPr="00E7793D">
              <w:rPr>
                <w:sz w:val="24"/>
                <w:szCs w:val="24"/>
              </w:rPr>
              <w:t>действия</w:t>
            </w:r>
            <w:proofErr w:type="spellEnd"/>
          </w:p>
        </w:tc>
        <w:tc>
          <w:tcPr>
            <w:tcW w:w="432" w:type="dxa"/>
          </w:tcPr>
          <w:p w:rsidR="00F00BCC" w:rsidRPr="00E7793D" w:rsidRDefault="00F00BCC" w:rsidP="003D5B41">
            <w:pPr>
              <w:pStyle w:val="TableParagraph"/>
              <w:tabs>
                <w:tab w:val="left" w:pos="851"/>
              </w:tabs>
              <w:jc w:val="both"/>
              <w:rPr>
                <w:sz w:val="24"/>
                <w:szCs w:val="24"/>
              </w:rPr>
            </w:pPr>
            <w:r w:rsidRPr="00E7793D">
              <w:rPr>
                <w:sz w:val="24"/>
                <w:szCs w:val="24"/>
              </w:rPr>
              <w:t>Д</w:t>
            </w:r>
          </w:p>
        </w:tc>
        <w:tc>
          <w:tcPr>
            <w:tcW w:w="4891"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Сладковатый привкус во рту, кашель, головокружение, общая слабость</w:t>
            </w:r>
          </w:p>
        </w:tc>
      </w:tr>
      <w:tr w:rsidR="00F00BCC" w:rsidRPr="00000EE0" w:rsidTr="003D5B41">
        <w:trPr>
          <w:trHeight w:val="834"/>
        </w:trPr>
        <w:tc>
          <w:tcPr>
            <w:tcW w:w="336" w:type="dxa"/>
          </w:tcPr>
          <w:p w:rsidR="00F00BCC" w:rsidRPr="00E7793D" w:rsidRDefault="00F00BCC" w:rsidP="003D5B41">
            <w:pPr>
              <w:pStyle w:val="TableParagraph"/>
              <w:tabs>
                <w:tab w:val="left" w:pos="851"/>
              </w:tabs>
              <w:jc w:val="both"/>
              <w:rPr>
                <w:sz w:val="24"/>
                <w:szCs w:val="24"/>
              </w:rPr>
            </w:pPr>
            <w:r w:rsidRPr="00E7793D">
              <w:rPr>
                <w:sz w:val="24"/>
                <w:szCs w:val="24"/>
              </w:rPr>
              <w:t>6</w:t>
            </w:r>
          </w:p>
        </w:tc>
        <w:tc>
          <w:tcPr>
            <w:tcW w:w="3804" w:type="dxa"/>
          </w:tcPr>
          <w:p w:rsidR="00F00BCC" w:rsidRPr="00E7793D" w:rsidRDefault="00F00BCC" w:rsidP="003D5B41">
            <w:pPr>
              <w:pStyle w:val="TableParagraph"/>
              <w:tabs>
                <w:tab w:val="left" w:pos="851"/>
              </w:tabs>
              <w:jc w:val="both"/>
              <w:rPr>
                <w:sz w:val="24"/>
                <w:szCs w:val="24"/>
              </w:rPr>
            </w:pPr>
            <w:proofErr w:type="spellStart"/>
            <w:r w:rsidRPr="00E7793D">
              <w:rPr>
                <w:sz w:val="24"/>
                <w:szCs w:val="24"/>
              </w:rPr>
              <w:t>Психохимического</w:t>
            </w:r>
            <w:proofErr w:type="spellEnd"/>
            <w:r w:rsidRPr="00E7793D">
              <w:rPr>
                <w:sz w:val="24"/>
                <w:szCs w:val="24"/>
              </w:rPr>
              <w:t xml:space="preserve"> </w:t>
            </w:r>
            <w:proofErr w:type="spellStart"/>
            <w:r w:rsidRPr="00E7793D">
              <w:rPr>
                <w:sz w:val="24"/>
                <w:szCs w:val="24"/>
              </w:rPr>
              <w:t>действия</w:t>
            </w:r>
            <w:proofErr w:type="spellEnd"/>
          </w:p>
        </w:tc>
        <w:tc>
          <w:tcPr>
            <w:tcW w:w="432" w:type="dxa"/>
          </w:tcPr>
          <w:p w:rsidR="00F00BCC" w:rsidRPr="00E7793D" w:rsidRDefault="00F00BCC" w:rsidP="003D5B41">
            <w:pPr>
              <w:pStyle w:val="TableParagraph"/>
              <w:tabs>
                <w:tab w:val="left" w:pos="851"/>
              </w:tabs>
              <w:jc w:val="both"/>
              <w:rPr>
                <w:sz w:val="24"/>
                <w:szCs w:val="24"/>
              </w:rPr>
            </w:pPr>
            <w:r w:rsidRPr="00E7793D">
              <w:rPr>
                <w:sz w:val="24"/>
                <w:szCs w:val="24"/>
              </w:rPr>
              <w:t>Е</w:t>
            </w:r>
          </w:p>
        </w:tc>
        <w:tc>
          <w:tcPr>
            <w:tcW w:w="4891" w:type="dxa"/>
          </w:tcPr>
          <w:p w:rsidR="00F00BCC" w:rsidRPr="00E7793D" w:rsidRDefault="00F00BCC" w:rsidP="003D5B41">
            <w:pPr>
              <w:pStyle w:val="TableParagraph"/>
              <w:tabs>
                <w:tab w:val="left" w:pos="851"/>
              </w:tabs>
              <w:jc w:val="both"/>
              <w:rPr>
                <w:sz w:val="24"/>
                <w:szCs w:val="24"/>
                <w:lang w:val="ru-RU"/>
              </w:rPr>
            </w:pPr>
            <w:r w:rsidRPr="00E7793D">
              <w:rPr>
                <w:sz w:val="24"/>
                <w:szCs w:val="24"/>
                <w:lang w:val="ru-RU"/>
              </w:rPr>
              <w:t>Слюнотечение, сужение зрачков, затруднение дыхания, тошнота, рвота</w:t>
            </w:r>
          </w:p>
        </w:tc>
      </w:tr>
    </w:tbl>
    <w:p w:rsidR="00F00BCC" w:rsidRPr="007F545E" w:rsidRDefault="00F00BCC" w:rsidP="00E7793D">
      <w:pPr>
        <w:pStyle w:val="af4"/>
        <w:tabs>
          <w:tab w:val="left" w:pos="851"/>
        </w:tabs>
        <w:ind w:firstLine="709"/>
        <w:jc w:val="both"/>
        <w:rPr>
          <w:lang w:val="ru-RU"/>
        </w:rPr>
      </w:pPr>
    </w:p>
    <w:p w:rsidR="00F00BCC" w:rsidRPr="00E7793D" w:rsidRDefault="00F00BCC" w:rsidP="00E7793D">
      <w:pPr>
        <w:pStyle w:val="Heading4"/>
        <w:tabs>
          <w:tab w:val="left" w:pos="851"/>
        </w:tabs>
        <w:ind w:left="0" w:firstLine="709"/>
        <w:jc w:val="both"/>
        <w:rPr>
          <w:lang w:val="ru-RU"/>
        </w:rPr>
      </w:pPr>
      <w:r w:rsidRPr="00E7793D">
        <w:rPr>
          <w:u w:val="thick"/>
          <w:lang w:val="ru-RU"/>
        </w:rPr>
        <w:t>ВОПРОСЫ НА УСТАНОВЛЕНИЕ ПОСЛЕДОВАТЕЛЬНОСТИ ДЕЙСТВИЙ</w:t>
      </w:r>
    </w:p>
    <w:p w:rsidR="00F00BCC" w:rsidRPr="00E7793D" w:rsidRDefault="00F00BCC" w:rsidP="002B22D1">
      <w:pPr>
        <w:pStyle w:val="ab"/>
        <w:widowControl w:val="0"/>
        <w:numPr>
          <w:ilvl w:val="0"/>
          <w:numId w:val="28"/>
        </w:numPr>
        <w:tabs>
          <w:tab w:val="left" w:pos="851"/>
          <w:tab w:val="left" w:pos="1087"/>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Укажите последовательность действий в универсальной схеме оказания первой помощи на месте</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происшествия:</w:t>
      </w:r>
    </w:p>
    <w:p w:rsidR="00F00BCC" w:rsidRPr="00E7793D" w:rsidRDefault="00F00BCC" w:rsidP="00E7793D">
      <w:pPr>
        <w:pStyle w:val="af4"/>
        <w:tabs>
          <w:tab w:val="left" w:pos="851"/>
        </w:tabs>
        <w:ind w:firstLine="709"/>
        <w:jc w:val="both"/>
        <w:rPr>
          <w:lang w:val="ru-RU"/>
        </w:rPr>
      </w:pPr>
      <w:r w:rsidRPr="00E7793D">
        <w:rPr>
          <w:lang w:val="ru-RU"/>
        </w:rPr>
        <w:t>а. При наличии ран – наложить повязки</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Если есть признаки переломов костей конечностей – наложить транспортные шины в. Если нет сознания и нет пульса на сонной артерии – приступить к реанимации</w:t>
      </w:r>
    </w:p>
    <w:p w:rsidR="00F00BCC" w:rsidRPr="00E7793D" w:rsidRDefault="003D5B41" w:rsidP="00E7793D">
      <w:pPr>
        <w:pStyle w:val="af4"/>
        <w:tabs>
          <w:tab w:val="left" w:pos="851"/>
          <w:tab w:val="left" w:pos="1549"/>
        </w:tabs>
        <w:ind w:firstLine="709"/>
        <w:jc w:val="both"/>
        <w:rPr>
          <w:lang w:val="ru-RU"/>
        </w:rPr>
      </w:pPr>
      <w:r>
        <w:rPr>
          <w:lang w:val="ru-RU"/>
        </w:rPr>
        <w:t xml:space="preserve">г. </w:t>
      </w:r>
      <w:r w:rsidR="00F00BCC" w:rsidRPr="00E7793D">
        <w:rPr>
          <w:lang w:val="ru-RU"/>
        </w:rPr>
        <w:t>Если нет сознания, но есть пульс на сонной артерии – повернуть на живот и очистить ротовую</w:t>
      </w:r>
      <w:r w:rsidR="00F00BCC" w:rsidRPr="00E7793D">
        <w:rPr>
          <w:spacing w:val="-1"/>
          <w:lang w:val="ru-RU"/>
        </w:rPr>
        <w:t xml:space="preserve"> </w:t>
      </w:r>
      <w:r w:rsidR="00F00BCC" w:rsidRPr="00E7793D">
        <w:rPr>
          <w:lang w:val="ru-RU"/>
        </w:rPr>
        <w:t>полость</w:t>
      </w:r>
    </w:p>
    <w:p w:rsidR="00F00BCC" w:rsidRPr="00E7793D" w:rsidRDefault="00F00BCC" w:rsidP="00E7793D">
      <w:pPr>
        <w:pStyle w:val="af4"/>
        <w:tabs>
          <w:tab w:val="left" w:pos="851"/>
        </w:tabs>
        <w:ind w:firstLine="709"/>
        <w:jc w:val="both"/>
        <w:rPr>
          <w:lang w:val="ru-RU"/>
        </w:rPr>
      </w:pPr>
      <w:r w:rsidRPr="00E7793D">
        <w:rPr>
          <w:lang w:val="ru-RU"/>
        </w:rPr>
        <w:t>д. При артериальном кровотечении – наложить повязки</w:t>
      </w:r>
    </w:p>
    <w:p w:rsidR="00F00BCC" w:rsidRPr="00E7793D" w:rsidRDefault="00F00BCC" w:rsidP="002B22D1">
      <w:pPr>
        <w:pStyle w:val="ab"/>
        <w:widowControl w:val="0"/>
        <w:numPr>
          <w:ilvl w:val="0"/>
          <w:numId w:val="28"/>
        </w:numPr>
        <w:tabs>
          <w:tab w:val="left" w:pos="851"/>
          <w:tab w:val="left" w:pos="993"/>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последовательность действий руководителя при несчастном случае, происшедшим на</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производстве:</w:t>
      </w:r>
    </w:p>
    <w:p w:rsidR="00F00BCC" w:rsidRPr="00E7793D" w:rsidRDefault="00F00BCC" w:rsidP="00E7793D">
      <w:pPr>
        <w:pStyle w:val="af4"/>
        <w:tabs>
          <w:tab w:val="left" w:pos="851"/>
        </w:tabs>
        <w:ind w:firstLine="709"/>
        <w:jc w:val="both"/>
        <w:rPr>
          <w:lang w:val="ru-RU"/>
        </w:rPr>
      </w:pPr>
      <w:r w:rsidRPr="00E7793D">
        <w:rPr>
          <w:lang w:val="ru-RU"/>
        </w:rPr>
        <w:t>а. Сохранить до начала расследования несчастного случая все детали обстановки в  том состоянии, в котором они были на момент</w:t>
      </w:r>
      <w:r w:rsidRPr="00E7793D">
        <w:rPr>
          <w:spacing w:val="-6"/>
          <w:lang w:val="ru-RU"/>
        </w:rPr>
        <w:t xml:space="preserve"> </w:t>
      </w:r>
      <w:r w:rsidRPr="00E7793D">
        <w:rPr>
          <w:lang w:val="ru-RU"/>
        </w:rPr>
        <w:t>происшествия</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Принять неотложные меры по предотвращению развития аварийной ситуации и воздействия травмирующего фактора на других лиц</w:t>
      </w:r>
    </w:p>
    <w:p w:rsidR="00F00BCC" w:rsidRPr="00E7793D" w:rsidRDefault="00F00BCC" w:rsidP="00E7793D">
      <w:pPr>
        <w:pStyle w:val="af4"/>
        <w:tabs>
          <w:tab w:val="left" w:pos="851"/>
        </w:tabs>
        <w:ind w:firstLine="709"/>
        <w:jc w:val="both"/>
        <w:rPr>
          <w:lang w:val="ru-RU"/>
        </w:rPr>
      </w:pPr>
      <w:proofErr w:type="gramStart"/>
      <w:r w:rsidRPr="00E7793D">
        <w:rPr>
          <w:lang w:val="ru-RU"/>
        </w:rPr>
        <w:t>в</w:t>
      </w:r>
      <w:proofErr w:type="gramEnd"/>
      <w:r w:rsidRPr="00E7793D">
        <w:rPr>
          <w:lang w:val="ru-RU"/>
        </w:rPr>
        <w:t xml:space="preserve">. Сообщить </w:t>
      </w:r>
      <w:proofErr w:type="gramStart"/>
      <w:r w:rsidRPr="00E7793D">
        <w:rPr>
          <w:lang w:val="ru-RU"/>
        </w:rPr>
        <w:t>работодателю</w:t>
      </w:r>
      <w:proofErr w:type="gramEnd"/>
      <w:r w:rsidRPr="00E7793D">
        <w:rPr>
          <w:lang w:val="ru-RU"/>
        </w:rPr>
        <w:t xml:space="preserve"> или уполномоченному лицу о несчастном случае</w:t>
      </w:r>
    </w:p>
    <w:p w:rsidR="00F00BCC" w:rsidRPr="00E7793D" w:rsidRDefault="003D5B41" w:rsidP="00E7793D">
      <w:pPr>
        <w:pStyle w:val="af4"/>
        <w:tabs>
          <w:tab w:val="left" w:pos="851"/>
          <w:tab w:val="left" w:pos="1561"/>
        </w:tabs>
        <w:ind w:firstLine="709"/>
        <w:jc w:val="both"/>
        <w:rPr>
          <w:lang w:val="ru-RU"/>
        </w:rPr>
      </w:pPr>
      <w:r>
        <w:rPr>
          <w:lang w:val="ru-RU"/>
        </w:rPr>
        <w:t xml:space="preserve">г. </w:t>
      </w:r>
      <w:r w:rsidR="00F00BCC" w:rsidRPr="00E7793D">
        <w:rPr>
          <w:lang w:val="ru-RU"/>
        </w:rPr>
        <w:t>Немедленно организовать первую помощь пострадавшему и при необходимости доставку его в учреждение</w:t>
      </w:r>
      <w:r w:rsidR="00F00BCC" w:rsidRPr="00E7793D">
        <w:rPr>
          <w:spacing w:val="-2"/>
          <w:lang w:val="ru-RU"/>
        </w:rPr>
        <w:t xml:space="preserve"> </w:t>
      </w:r>
      <w:r w:rsidR="00F00BCC" w:rsidRPr="00E7793D">
        <w:rPr>
          <w:lang w:val="ru-RU"/>
        </w:rPr>
        <w:t>здравоохранения</w:t>
      </w:r>
    </w:p>
    <w:p w:rsidR="00F00BCC" w:rsidRPr="00E7793D" w:rsidRDefault="00F00BCC" w:rsidP="002B22D1">
      <w:pPr>
        <w:pStyle w:val="ab"/>
        <w:widowControl w:val="0"/>
        <w:numPr>
          <w:ilvl w:val="0"/>
          <w:numId w:val="28"/>
        </w:numPr>
        <w:tabs>
          <w:tab w:val="left" w:pos="851"/>
          <w:tab w:val="left" w:pos="12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Установите последовательность действий при обнаружении пожара в здании: а. Принять меры к тушению</w:t>
      </w:r>
      <w:r w:rsidRPr="00E7793D">
        <w:rPr>
          <w:rFonts w:ascii="Times New Roman" w:hAnsi="Times New Roman" w:cs="Times New Roman"/>
          <w:spacing w:val="13"/>
          <w:sz w:val="24"/>
          <w:szCs w:val="24"/>
          <w:lang w:val="ru-RU"/>
        </w:rPr>
        <w:t xml:space="preserve"> </w:t>
      </w:r>
      <w:r w:rsidRPr="00E7793D">
        <w:rPr>
          <w:rFonts w:ascii="Times New Roman" w:hAnsi="Times New Roman" w:cs="Times New Roman"/>
          <w:sz w:val="24"/>
          <w:szCs w:val="24"/>
          <w:lang w:val="ru-RU"/>
        </w:rPr>
        <w:t>пожара</w:t>
      </w:r>
    </w:p>
    <w:p w:rsidR="00F00BCC" w:rsidRPr="00E7793D" w:rsidRDefault="00F00BCC" w:rsidP="00E7793D">
      <w:pPr>
        <w:pStyle w:val="af4"/>
        <w:tabs>
          <w:tab w:val="left" w:pos="851"/>
        </w:tabs>
        <w:ind w:firstLine="709"/>
        <w:jc w:val="both"/>
        <w:rPr>
          <w:lang w:val="ru-RU"/>
        </w:rPr>
      </w:pPr>
      <w:proofErr w:type="gramStart"/>
      <w:r w:rsidRPr="00E7793D">
        <w:rPr>
          <w:lang w:val="ru-RU"/>
        </w:rPr>
        <w:t>б</w:t>
      </w:r>
      <w:proofErr w:type="gramEnd"/>
      <w:r w:rsidRPr="00E7793D">
        <w:rPr>
          <w:lang w:val="ru-RU"/>
        </w:rPr>
        <w:t>. Эвакуировать людей из здания</w:t>
      </w:r>
    </w:p>
    <w:p w:rsidR="00F00BCC" w:rsidRPr="00E7793D" w:rsidRDefault="00F00BCC" w:rsidP="00E7793D">
      <w:pPr>
        <w:pStyle w:val="af4"/>
        <w:tabs>
          <w:tab w:val="left" w:pos="851"/>
        </w:tabs>
        <w:ind w:firstLine="709"/>
        <w:jc w:val="both"/>
        <w:rPr>
          <w:lang w:val="ru-RU"/>
        </w:rPr>
      </w:pPr>
      <w:r w:rsidRPr="00E7793D">
        <w:rPr>
          <w:lang w:val="ru-RU"/>
        </w:rPr>
        <w:t>в. Обесточить все доступные помещения</w:t>
      </w:r>
    </w:p>
    <w:p w:rsidR="00F00BCC" w:rsidRPr="00E7793D" w:rsidRDefault="003D5B41" w:rsidP="00E7793D">
      <w:pPr>
        <w:pStyle w:val="af4"/>
        <w:tabs>
          <w:tab w:val="left" w:pos="851"/>
          <w:tab w:val="left" w:pos="1561"/>
        </w:tabs>
        <w:ind w:firstLine="709"/>
        <w:jc w:val="both"/>
        <w:rPr>
          <w:lang w:val="ru-RU"/>
        </w:rPr>
      </w:pPr>
      <w:r>
        <w:rPr>
          <w:lang w:val="ru-RU"/>
        </w:rPr>
        <w:t xml:space="preserve">г. </w:t>
      </w:r>
      <w:r w:rsidR="00F00BCC" w:rsidRPr="00E7793D">
        <w:rPr>
          <w:lang w:val="ru-RU"/>
        </w:rPr>
        <w:t>Сообщить по телефону 01 (</w:t>
      </w:r>
      <w:proofErr w:type="gramStart"/>
      <w:r w:rsidR="00F00BCC" w:rsidRPr="00E7793D">
        <w:rPr>
          <w:lang w:val="ru-RU"/>
        </w:rPr>
        <w:t>мобильный</w:t>
      </w:r>
      <w:proofErr w:type="gramEnd"/>
      <w:r w:rsidR="00F00BCC" w:rsidRPr="00E7793D">
        <w:rPr>
          <w:lang w:val="ru-RU"/>
        </w:rPr>
        <w:t xml:space="preserve"> 112) в пожарную часть</w:t>
      </w:r>
    </w:p>
    <w:p w:rsidR="00F00BCC" w:rsidRPr="00E7793D" w:rsidRDefault="00F00BCC" w:rsidP="00E7793D">
      <w:pPr>
        <w:pStyle w:val="af4"/>
        <w:tabs>
          <w:tab w:val="left" w:pos="851"/>
          <w:tab w:val="left" w:pos="1561"/>
        </w:tabs>
        <w:ind w:firstLine="709"/>
        <w:jc w:val="both"/>
        <w:rPr>
          <w:lang w:val="ru-RU"/>
        </w:rPr>
      </w:pPr>
    </w:p>
    <w:p w:rsidR="00F00BCC" w:rsidRPr="00E7793D" w:rsidRDefault="00F00BCC" w:rsidP="00E7793D">
      <w:pPr>
        <w:tabs>
          <w:tab w:val="left" w:pos="851"/>
        </w:tabs>
        <w:spacing w:before="0" w:after="0"/>
        <w:ind w:left="0" w:firstLine="709"/>
        <w:jc w:val="both"/>
        <w:rPr>
          <w:rFonts w:ascii="Times New Roman" w:hAnsi="Times New Roman" w:cs="Times New Roman"/>
          <w:b/>
          <w:bCs/>
          <w:sz w:val="24"/>
          <w:szCs w:val="24"/>
          <w:lang w:val="ru-RU"/>
        </w:rPr>
      </w:pPr>
    </w:p>
    <w:p w:rsidR="00F00BCC" w:rsidRPr="00E7793D" w:rsidRDefault="00F00BCC" w:rsidP="003D5B41">
      <w:pPr>
        <w:pStyle w:val="Heading4"/>
        <w:tabs>
          <w:tab w:val="left" w:pos="851"/>
        </w:tabs>
        <w:ind w:left="0" w:firstLine="709"/>
        <w:jc w:val="center"/>
        <w:rPr>
          <w:lang w:val="ru-RU"/>
        </w:rPr>
      </w:pPr>
      <w:r w:rsidRPr="00E7793D">
        <w:rPr>
          <w:lang w:val="ru-RU"/>
        </w:rPr>
        <w:t>ВАРИАТИВНАЯ ЧАСТЬ</w:t>
      </w:r>
    </w:p>
    <w:p w:rsidR="00F00BCC" w:rsidRPr="00E7793D" w:rsidRDefault="00F00BCC" w:rsidP="003D5B41">
      <w:pPr>
        <w:pStyle w:val="Heading4"/>
        <w:tabs>
          <w:tab w:val="left" w:pos="851"/>
        </w:tabs>
        <w:ind w:left="0" w:firstLine="709"/>
        <w:jc w:val="center"/>
        <w:rPr>
          <w:u w:val="thick"/>
          <w:lang w:val="ru-RU"/>
        </w:rPr>
      </w:pPr>
    </w:p>
    <w:p w:rsidR="00F00BCC" w:rsidRDefault="00F00BCC" w:rsidP="003D5B41">
      <w:pPr>
        <w:pStyle w:val="Heading4"/>
        <w:tabs>
          <w:tab w:val="left" w:pos="851"/>
        </w:tabs>
        <w:ind w:left="0" w:firstLine="709"/>
        <w:jc w:val="center"/>
        <w:rPr>
          <w:u w:val="thick"/>
          <w:lang w:val="ru-RU"/>
        </w:rPr>
      </w:pPr>
      <w:r w:rsidRPr="00E7793D">
        <w:rPr>
          <w:u w:val="thick"/>
          <w:lang w:val="ru-RU"/>
        </w:rPr>
        <w:t>Технология деревообработки</w:t>
      </w:r>
    </w:p>
    <w:p w:rsidR="003D5B41" w:rsidRPr="00E7793D" w:rsidRDefault="003D5B41" w:rsidP="003D5B41">
      <w:pPr>
        <w:pStyle w:val="Heading4"/>
        <w:tabs>
          <w:tab w:val="left" w:pos="851"/>
        </w:tabs>
        <w:ind w:left="0" w:firstLine="709"/>
        <w:jc w:val="center"/>
        <w:rPr>
          <w:lang w:val="ru-RU"/>
        </w:rPr>
      </w:pPr>
    </w:p>
    <w:p w:rsidR="00F00BCC" w:rsidRPr="00E7793D" w:rsidRDefault="00F00BCC" w:rsidP="003D5B41">
      <w:pPr>
        <w:pStyle w:val="Heading4"/>
        <w:tabs>
          <w:tab w:val="left" w:pos="851"/>
        </w:tabs>
        <w:ind w:left="0" w:firstLine="709"/>
        <w:jc w:val="center"/>
        <w:rPr>
          <w:lang w:val="ru-RU"/>
        </w:rPr>
      </w:pPr>
      <w:r w:rsidRPr="00E7793D">
        <w:rPr>
          <w:u w:val="thick"/>
          <w:lang w:val="ru-RU"/>
        </w:rPr>
        <w:t>ВОПРОСЫ НА ВЫБОР ВАРИАНТА ОТВЕТА</w:t>
      </w:r>
    </w:p>
    <w:p w:rsidR="00F00BCC" w:rsidRPr="003D5B41" w:rsidRDefault="00F00BCC" w:rsidP="002B22D1">
      <w:pPr>
        <w:pStyle w:val="Heading4"/>
        <w:numPr>
          <w:ilvl w:val="3"/>
          <w:numId w:val="16"/>
        </w:numPr>
        <w:tabs>
          <w:tab w:val="left" w:pos="851"/>
          <w:tab w:val="left" w:pos="993"/>
        </w:tabs>
        <w:ind w:left="0" w:firstLine="709"/>
        <w:jc w:val="both"/>
        <w:rPr>
          <w:b w:val="0"/>
          <w:lang w:val="ru-RU"/>
        </w:rPr>
      </w:pPr>
      <w:r w:rsidRPr="003D5B41">
        <w:rPr>
          <w:b w:val="0"/>
          <w:lang w:val="ru-RU"/>
        </w:rPr>
        <w:t>Фуговальные станки, их производственное</w:t>
      </w:r>
      <w:r w:rsidRPr="003D5B41">
        <w:rPr>
          <w:b w:val="0"/>
          <w:spacing w:val="-6"/>
          <w:lang w:val="ru-RU"/>
        </w:rPr>
        <w:t xml:space="preserve"> </w:t>
      </w:r>
      <w:r w:rsidRPr="003D5B41">
        <w:rPr>
          <w:b w:val="0"/>
          <w:lang w:val="ru-RU"/>
        </w:rPr>
        <w:t>назначение</w:t>
      </w:r>
    </w:p>
    <w:p w:rsidR="00F00BCC" w:rsidRPr="00E7793D" w:rsidRDefault="00F00BCC" w:rsidP="002B22D1">
      <w:pPr>
        <w:pStyle w:val="ab"/>
        <w:widowControl w:val="0"/>
        <w:numPr>
          <w:ilvl w:val="4"/>
          <w:numId w:val="16"/>
        </w:numPr>
        <w:tabs>
          <w:tab w:val="left" w:pos="851"/>
          <w:tab w:val="left" w:pos="1627"/>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Обработка</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пиломатериалов</w:t>
      </w:r>
      <w:proofErr w:type="spellEnd"/>
      <w:r w:rsidRPr="00E7793D">
        <w:rPr>
          <w:rFonts w:ascii="Times New Roman" w:hAnsi="Times New Roman" w:cs="Times New Roman"/>
          <w:sz w:val="24"/>
          <w:szCs w:val="24"/>
        </w:rPr>
        <w:t xml:space="preserve"> в </w:t>
      </w:r>
      <w:proofErr w:type="spellStart"/>
      <w:r w:rsidRPr="00E7793D">
        <w:rPr>
          <w:rFonts w:ascii="Times New Roman" w:hAnsi="Times New Roman" w:cs="Times New Roman"/>
          <w:sz w:val="24"/>
          <w:szCs w:val="24"/>
        </w:rPr>
        <w:t>требуемый</w:t>
      </w:r>
      <w:proofErr w:type="spellEnd"/>
      <w:r w:rsidRPr="00E7793D">
        <w:rPr>
          <w:rFonts w:ascii="Times New Roman" w:hAnsi="Times New Roman" w:cs="Times New Roman"/>
          <w:spacing w:val="-3"/>
          <w:sz w:val="24"/>
          <w:szCs w:val="24"/>
        </w:rPr>
        <w:t xml:space="preserve"> </w:t>
      </w:r>
      <w:proofErr w:type="spellStart"/>
      <w:r w:rsidRPr="00E7793D">
        <w:rPr>
          <w:rFonts w:ascii="Times New Roman" w:hAnsi="Times New Roman" w:cs="Times New Roman"/>
          <w:sz w:val="24"/>
          <w:szCs w:val="24"/>
        </w:rPr>
        <w:t>размер</w:t>
      </w:r>
      <w:proofErr w:type="spellEnd"/>
    </w:p>
    <w:p w:rsidR="00F00BCC" w:rsidRPr="00E7793D" w:rsidRDefault="00F00BCC" w:rsidP="002B22D1">
      <w:pPr>
        <w:pStyle w:val="ab"/>
        <w:widowControl w:val="0"/>
        <w:numPr>
          <w:ilvl w:val="4"/>
          <w:numId w:val="16"/>
        </w:numPr>
        <w:tabs>
          <w:tab w:val="left" w:pos="851"/>
          <w:tab w:val="left" w:pos="1627"/>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Создание</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базовой</w:t>
      </w:r>
      <w:proofErr w:type="spellEnd"/>
      <w:r w:rsidRPr="00E7793D">
        <w:rPr>
          <w:rFonts w:ascii="Times New Roman" w:hAnsi="Times New Roman" w:cs="Times New Roman"/>
          <w:spacing w:val="-1"/>
          <w:sz w:val="24"/>
          <w:szCs w:val="24"/>
        </w:rPr>
        <w:t xml:space="preserve"> </w:t>
      </w:r>
      <w:proofErr w:type="spellStart"/>
      <w:r w:rsidRPr="00E7793D">
        <w:rPr>
          <w:rFonts w:ascii="Times New Roman" w:hAnsi="Times New Roman" w:cs="Times New Roman"/>
          <w:sz w:val="24"/>
          <w:szCs w:val="24"/>
        </w:rPr>
        <w:t>поверхности</w:t>
      </w:r>
      <w:proofErr w:type="spellEnd"/>
    </w:p>
    <w:p w:rsidR="003D5B41" w:rsidRDefault="00F00BCC" w:rsidP="002B22D1">
      <w:pPr>
        <w:pStyle w:val="ab"/>
        <w:widowControl w:val="0"/>
        <w:numPr>
          <w:ilvl w:val="3"/>
          <w:numId w:val="16"/>
        </w:numPr>
        <w:tabs>
          <w:tab w:val="left" w:pos="851"/>
          <w:tab w:val="left" w:pos="993"/>
          <w:tab w:val="left" w:pos="4702"/>
        </w:tabs>
        <w:autoSpaceDE w:val="0"/>
        <w:autoSpaceDN w:val="0"/>
        <w:spacing w:before="0" w:after="0"/>
        <w:ind w:left="0" w:firstLine="709"/>
        <w:contextualSpacing w:val="0"/>
        <w:jc w:val="both"/>
        <w:rPr>
          <w:rFonts w:ascii="Times New Roman" w:hAnsi="Times New Roman" w:cs="Times New Roman"/>
          <w:sz w:val="24"/>
          <w:szCs w:val="24"/>
          <w:lang w:val="ru-RU"/>
        </w:rPr>
      </w:pPr>
      <w:r w:rsidRPr="003D5B41">
        <w:rPr>
          <w:rFonts w:ascii="Times New Roman" w:hAnsi="Times New Roman" w:cs="Times New Roman"/>
          <w:sz w:val="24"/>
          <w:szCs w:val="24"/>
          <w:lang w:val="ru-RU"/>
        </w:rPr>
        <w:t xml:space="preserve">Круглые лесоматериалы относятся </w:t>
      </w:r>
      <w:proofErr w:type="gramStart"/>
      <w:r w:rsidRPr="003D5B41">
        <w:rPr>
          <w:rFonts w:ascii="Times New Roman" w:hAnsi="Times New Roman" w:cs="Times New Roman"/>
          <w:sz w:val="24"/>
          <w:szCs w:val="24"/>
          <w:lang w:val="ru-RU"/>
        </w:rPr>
        <w:t>к</w:t>
      </w:r>
      <w:proofErr w:type="gramEnd"/>
      <w:r w:rsidRPr="003D5B41">
        <w:rPr>
          <w:rFonts w:ascii="Times New Roman" w:hAnsi="Times New Roman" w:cs="Times New Roman"/>
          <w:sz w:val="24"/>
          <w:szCs w:val="24"/>
          <w:lang w:val="ru-RU"/>
        </w:rPr>
        <w:t xml:space="preserve"> средним, если их диаметр</w:t>
      </w:r>
      <w:r w:rsidRPr="00E7793D">
        <w:rPr>
          <w:rFonts w:ascii="Times New Roman" w:hAnsi="Times New Roman" w:cs="Times New Roman"/>
          <w:b/>
          <w:sz w:val="24"/>
          <w:szCs w:val="24"/>
          <w:lang w:val="ru-RU"/>
        </w:rPr>
        <w:t xml:space="preserve"> </w:t>
      </w:r>
    </w:p>
    <w:p w:rsidR="003D5B41" w:rsidRDefault="00F00BCC" w:rsidP="003D5B41">
      <w:pPr>
        <w:pStyle w:val="ab"/>
        <w:widowControl w:val="0"/>
        <w:tabs>
          <w:tab w:val="left" w:pos="851"/>
          <w:tab w:val="left" w:pos="993"/>
          <w:tab w:val="left" w:pos="4702"/>
        </w:tabs>
        <w:autoSpaceDE w:val="0"/>
        <w:autoSpaceDN w:val="0"/>
        <w:spacing w:before="0" w:after="0"/>
        <w:ind w:left="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 – 14-24 см с градацией</w:t>
      </w:r>
      <w:r w:rsidRPr="00E7793D">
        <w:rPr>
          <w:rFonts w:ascii="Times New Roman" w:hAnsi="Times New Roman" w:cs="Times New Roman"/>
          <w:spacing w:val="-4"/>
          <w:sz w:val="24"/>
          <w:szCs w:val="24"/>
          <w:lang w:val="ru-RU"/>
        </w:rPr>
        <w:t xml:space="preserve"> </w:t>
      </w:r>
      <w:r w:rsidRPr="00E7793D">
        <w:rPr>
          <w:rFonts w:ascii="Times New Roman" w:hAnsi="Times New Roman" w:cs="Times New Roman"/>
          <w:sz w:val="24"/>
          <w:szCs w:val="24"/>
          <w:lang w:val="ru-RU"/>
        </w:rPr>
        <w:t>1 см;</w:t>
      </w:r>
    </w:p>
    <w:p w:rsidR="003D5B41" w:rsidRDefault="00F00BCC" w:rsidP="003D5B41">
      <w:pPr>
        <w:pStyle w:val="ab"/>
        <w:widowControl w:val="0"/>
        <w:tabs>
          <w:tab w:val="left" w:pos="851"/>
          <w:tab w:val="left" w:pos="993"/>
          <w:tab w:val="left" w:pos="4702"/>
        </w:tabs>
        <w:autoSpaceDE w:val="0"/>
        <w:autoSpaceDN w:val="0"/>
        <w:spacing w:before="0" w:after="0"/>
        <w:ind w:left="709"/>
        <w:contextualSpacing w:val="0"/>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б</w:t>
      </w:r>
      <w:proofErr w:type="gramEnd"/>
      <w:r w:rsidRPr="00E7793D">
        <w:rPr>
          <w:rFonts w:ascii="Times New Roman" w:hAnsi="Times New Roman" w:cs="Times New Roman"/>
          <w:sz w:val="24"/>
          <w:szCs w:val="24"/>
          <w:lang w:val="ru-RU"/>
        </w:rPr>
        <w:t xml:space="preserve"> – 16-24 см с градацией 1 см; </w:t>
      </w:r>
    </w:p>
    <w:p w:rsidR="003D5B41" w:rsidRDefault="00F00BCC" w:rsidP="003D5B41">
      <w:pPr>
        <w:pStyle w:val="ab"/>
        <w:widowControl w:val="0"/>
        <w:tabs>
          <w:tab w:val="left" w:pos="851"/>
          <w:tab w:val="left" w:pos="993"/>
          <w:tab w:val="left" w:pos="4702"/>
        </w:tabs>
        <w:autoSpaceDE w:val="0"/>
        <w:autoSpaceDN w:val="0"/>
        <w:spacing w:before="0" w:after="0"/>
        <w:ind w:left="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в – 15-25 см с градацией</w:t>
      </w:r>
      <w:r w:rsidRPr="00E7793D">
        <w:rPr>
          <w:rFonts w:ascii="Times New Roman" w:hAnsi="Times New Roman" w:cs="Times New Roman"/>
          <w:spacing w:val="-4"/>
          <w:sz w:val="24"/>
          <w:szCs w:val="24"/>
          <w:lang w:val="ru-RU"/>
        </w:rPr>
        <w:t xml:space="preserve"> </w:t>
      </w:r>
      <w:r w:rsidRPr="00E7793D">
        <w:rPr>
          <w:rFonts w:ascii="Times New Roman" w:hAnsi="Times New Roman" w:cs="Times New Roman"/>
          <w:sz w:val="24"/>
          <w:szCs w:val="24"/>
          <w:lang w:val="ru-RU"/>
        </w:rPr>
        <w:t>1 см;</w:t>
      </w:r>
    </w:p>
    <w:p w:rsidR="00F00BCC" w:rsidRPr="00E7793D" w:rsidRDefault="00F00BCC" w:rsidP="003D5B41">
      <w:pPr>
        <w:pStyle w:val="ab"/>
        <w:widowControl w:val="0"/>
        <w:tabs>
          <w:tab w:val="left" w:pos="851"/>
          <w:tab w:val="left" w:pos="993"/>
          <w:tab w:val="left" w:pos="4702"/>
        </w:tabs>
        <w:autoSpaceDE w:val="0"/>
        <w:autoSpaceDN w:val="0"/>
        <w:spacing w:before="0" w:after="0"/>
        <w:ind w:left="709"/>
        <w:contextualSpacing w:val="0"/>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г</w:t>
      </w:r>
      <w:proofErr w:type="gramEnd"/>
      <w:r w:rsidRPr="00E7793D">
        <w:rPr>
          <w:rFonts w:ascii="Times New Roman" w:hAnsi="Times New Roman" w:cs="Times New Roman"/>
          <w:sz w:val="24"/>
          <w:szCs w:val="24"/>
          <w:lang w:val="ru-RU"/>
        </w:rPr>
        <w:t xml:space="preserve"> –14-24 см с градацией 2</w:t>
      </w:r>
      <w:r w:rsidRPr="00E7793D">
        <w:rPr>
          <w:rFonts w:ascii="Times New Roman" w:hAnsi="Times New Roman" w:cs="Times New Roman"/>
          <w:spacing w:val="-5"/>
          <w:sz w:val="24"/>
          <w:szCs w:val="24"/>
          <w:lang w:val="ru-RU"/>
        </w:rPr>
        <w:t xml:space="preserve"> </w:t>
      </w:r>
      <w:r w:rsidRPr="00E7793D">
        <w:rPr>
          <w:rFonts w:ascii="Times New Roman" w:hAnsi="Times New Roman" w:cs="Times New Roman"/>
          <w:sz w:val="24"/>
          <w:szCs w:val="24"/>
          <w:lang w:val="ru-RU"/>
        </w:rPr>
        <w:t>см;</w:t>
      </w:r>
    </w:p>
    <w:p w:rsidR="003D5B41" w:rsidRDefault="00F00BCC" w:rsidP="00E7793D">
      <w:pPr>
        <w:pStyle w:val="af4"/>
        <w:tabs>
          <w:tab w:val="left" w:pos="851"/>
          <w:tab w:val="left" w:pos="4717"/>
        </w:tabs>
        <w:ind w:firstLine="709"/>
        <w:jc w:val="both"/>
        <w:rPr>
          <w:lang w:val="ru-RU"/>
        </w:rPr>
      </w:pPr>
      <w:proofErr w:type="spellStart"/>
      <w:r w:rsidRPr="00E7793D">
        <w:rPr>
          <w:lang w:val="ru-RU"/>
        </w:rPr>
        <w:t>д</w:t>
      </w:r>
      <w:proofErr w:type="spellEnd"/>
      <w:r w:rsidRPr="00E7793D">
        <w:rPr>
          <w:lang w:val="ru-RU"/>
        </w:rPr>
        <w:t xml:space="preserve"> – 15-25 см с градацией</w:t>
      </w:r>
      <w:r w:rsidRPr="00E7793D">
        <w:rPr>
          <w:spacing w:val="-4"/>
          <w:lang w:val="ru-RU"/>
        </w:rPr>
        <w:t xml:space="preserve"> </w:t>
      </w:r>
      <w:r w:rsidRPr="00E7793D">
        <w:rPr>
          <w:lang w:val="ru-RU"/>
        </w:rPr>
        <w:t>2 см;</w:t>
      </w:r>
    </w:p>
    <w:p w:rsidR="00F00BCC" w:rsidRPr="00E7793D" w:rsidRDefault="00F00BCC" w:rsidP="00E7793D">
      <w:pPr>
        <w:pStyle w:val="af4"/>
        <w:tabs>
          <w:tab w:val="left" w:pos="851"/>
          <w:tab w:val="left" w:pos="4717"/>
        </w:tabs>
        <w:ind w:firstLine="709"/>
        <w:jc w:val="both"/>
        <w:rPr>
          <w:lang w:val="ru-RU"/>
        </w:rPr>
      </w:pPr>
      <w:r w:rsidRPr="00E7793D">
        <w:rPr>
          <w:lang w:val="ru-RU"/>
        </w:rPr>
        <w:t>е – 16-24 см с градацией 2</w:t>
      </w:r>
      <w:r w:rsidRPr="00E7793D">
        <w:rPr>
          <w:spacing w:val="-3"/>
          <w:lang w:val="ru-RU"/>
        </w:rPr>
        <w:t xml:space="preserve"> </w:t>
      </w:r>
      <w:r w:rsidRPr="00E7793D">
        <w:rPr>
          <w:lang w:val="ru-RU"/>
        </w:rPr>
        <w:t>см.</w:t>
      </w:r>
    </w:p>
    <w:p w:rsidR="00F00BCC" w:rsidRPr="00E7793D" w:rsidRDefault="00F00BCC" w:rsidP="002B22D1">
      <w:pPr>
        <w:pStyle w:val="ab"/>
        <w:widowControl w:val="0"/>
        <w:numPr>
          <w:ilvl w:val="3"/>
          <w:numId w:val="16"/>
        </w:numPr>
        <w:tabs>
          <w:tab w:val="left" w:pos="851"/>
          <w:tab w:val="left" w:pos="993"/>
          <w:tab w:val="left" w:pos="4702"/>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По способу производства шпон может</w:t>
      </w:r>
      <w:r w:rsidRPr="00E7793D">
        <w:rPr>
          <w:rFonts w:ascii="Times New Roman" w:hAnsi="Times New Roman" w:cs="Times New Roman"/>
          <w:spacing w:val="3"/>
          <w:sz w:val="24"/>
          <w:szCs w:val="24"/>
          <w:lang w:val="ru-RU"/>
        </w:rPr>
        <w:t xml:space="preserve"> </w:t>
      </w:r>
      <w:r w:rsidRPr="00E7793D">
        <w:rPr>
          <w:rFonts w:ascii="Times New Roman" w:hAnsi="Times New Roman" w:cs="Times New Roman"/>
          <w:sz w:val="24"/>
          <w:szCs w:val="24"/>
          <w:lang w:val="ru-RU"/>
        </w:rPr>
        <w:t>быть</w:t>
      </w:r>
    </w:p>
    <w:p w:rsidR="00F00BCC" w:rsidRPr="00E7793D" w:rsidRDefault="00F00BCC" w:rsidP="002B22D1">
      <w:pPr>
        <w:pStyle w:val="ab"/>
        <w:widowControl w:val="0"/>
        <w:numPr>
          <w:ilvl w:val="0"/>
          <w:numId w:val="13"/>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лущеный</w:t>
      </w:r>
      <w:proofErr w:type="spellEnd"/>
    </w:p>
    <w:p w:rsidR="00F00BCC" w:rsidRPr="00E7793D" w:rsidRDefault="00F00BCC" w:rsidP="002B22D1">
      <w:pPr>
        <w:pStyle w:val="ab"/>
        <w:widowControl w:val="0"/>
        <w:numPr>
          <w:ilvl w:val="0"/>
          <w:numId w:val="13"/>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строганый</w:t>
      </w:r>
      <w:proofErr w:type="spellEnd"/>
    </w:p>
    <w:p w:rsidR="00F00BCC" w:rsidRPr="00E7793D" w:rsidRDefault="00F00BCC" w:rsidP="002B22D1">
      <w:pPr>
        <w:pStyle w:val="ab"/>
        <w:widowControl w:val="0"/>
        <w:numPr>
          <w:ilvl w:val="0"/>
          <w:numId w:val="13"/>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пиленый</w:t>
      </w:r>
      <w:proofErr w:type="spellEnd"/>
    </w:p>
    <w:p w:rsidR="00F00BCC" w:rsidRPr="00E7793D" w:rsidRDefault="00F00BCC" w:rsidP="002B22D1">
      <w:pPr>
        <w:pStyle w:val="ab"/>
        <w:widowControl w:val="0"/>
        <w:numPr>
          <w:ilvl w:val="0"/>
          <w:numId w:val="13"/>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точеный</w:t>
      </w:r>
      <w:proofErr w:type="spellEnd"/>
    </w:p>
    <w:p w:rsidR="00F00BCC" w:rsidRPr="00E7793D" w:rsidRDefault="00F00BCC" w:rsidP="002B22D1">
      <w:pPr>
        <w:pStyle w:val="ab"/>
        <w:widowControl w:val="0"/>
        <w:numPr>
          <w:ilvl w:val="0"/>
          <w:numId w:val="13"/>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фан-лайн</w:t>
      </w:r>
      <w:proofErr w:type="spellEnd"/>
    </w:p>
    <w:p w:rsidR="00F00BCC" w:rsidRPr="00E7793D" w:rsidRDefault="00F00BCC" w:rsidP="002B22D1">
      <w:pPr>
        <w:pStyle w:val="ab"/>
        <w:widowControl w:val="0"/>
        <w:numPr>
          <w:ilvl w:val="0"/>
          <w:numId w:val="13"/>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клееный</w:t>
      </w:r>
      <w:proofErr w:type="spellEnd"/>
    </w:p>
    <w:p w:rsidR="00F00BCC" w:rsidRPr="00E7793D" w:rsidRDefault="00F00BCC" w:rsidP="002B22D1">
      <w:pPr>
        <w:pStyle w:val="ab"/>
        <w:widowControl w:val="0"/>
        <w:numPr>
          <w:ilvl w:val="0"/>
          <w:numId w:val="13"/>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сверленый</w:t>
      </w:r>
      <w:proofErr w:type="spellEnd"/>
    </w:p>
    <w:p w:rsidR="00F00BCC" w:rsidRPr="00E7793D" w:rsidRDefault="00F00BCC" w:rsidP="00E7793D">
      <w:pPr>
        <w:pStyle w:val="ab"/>
        <w:tabs>
          <w:tab w:val="left" w:pos="851"/>
          <w:tab w:val="left" w:pos="981"/>
        </w:tabs>
        <w:spacing w:before="0" w:after="0"/>
        <w:ind w:left="0" w:firstLine="709"/>
        <w:jc w:val="both"/>
        <w:rPr>
          <w:rFonts w:ascii="Times New Roman" w:hAnsi="Times New Roman" w:cs="Times New Roman"/>
          <w:sz w:val="24"/>
          <w:szCs w:val="24"/>
        </w:rPr>
      </w:pPr>
    </w:p>
    <w:p w:rsidR="00F00BCC" w:rsidRPr="00E7793D" w:rsidRDefault="00F00BCC" w:rsidP="003D5B41">
      <w:pPr>
        <w:pStyle w:val="Heading4"/>
        <w:tabs>
          <w:tab w:val="left" w:pos="851"/>
        </w:tabs>
        <w:ind w:left="0" w:firstLine="709"/>
        <w:jc w:val="center"/>
        <w:rPr>
          <w:lang w:val="ru-RU"/>
        </w:rPr>
      </w:pPr>
      <w:r w:rsidRPr="00E7793D">
        <w:rPr>
          <w:u w:val="thick"/>
          <w:lang w:val="ru-RU"/>
        </w:rPr>
        <w:t>ВСТАВИТЬ ПРОПУЩЕННОЕ СЛОВО</w:t>
      </w:r>
    </w:p>
    <w:p w:rsidR="00F00BCC" w:rsidRPr="00E7793D" w:rsidRDefault="00F00BCC" w:rsidP="002B22D1">
      <w:pPr>
        <w:pStyle w:val="ab"/>
        <w:widowControl w:val="0"/>
        <w:numPr>
          <w:ilvl w:val="0"/>
          <w:numId w:val="17"/>
        </w:numPr>
        <w:tabs>
          <w:tab w:val="left" w:pos="851"/>
          <w:tab w:val="left" w:pos="112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Пиломатериал</w:t>
      </w:r>
      <w:r w:rsidRPr="00E7793D">
        <w:rPr>
          <w:rFonts w:ascii="Times New Roman" w:hAnsi="Times New Roman" w:cs="Times New Roman"/>
          <w:spacing w:val="18"/>
          <w:sz w:val="24"/>
          <w:szCs w:val="24"/>
          <w:lang w:val="ru-RU"/>
        </w:rPr>
        <w:t xml:space="preserve"> </w:t>
      </w:r>
      <w:r w:rsidRPr="00E7793D">
        <w:rPr>
          <w:rFonts w:ascii="Times New Roman" w:hAnsi="Times New Roman" w:cs="Times New Roman"/>
          <w:sz w:val="24"/>
          <w:szCs w:val="24"/>
          <w:lang w:val="ru-RU"/>
        </w:rPr>
        <w:t>толщиной</w:t>
      </w:r>
      <w:r w:rsidRPr="00E7793D">
        <w:rPr>
          <w:rFonts w:ascii="Times New Roman" w:hAnsi="Times New Roman" w:cs="Times New Roman"/>
          <w:spacing w:val="20"/>
          <w:sz w:val="24"/>
          <w:szCs w:val="24"/>
          <w:lang w:val="ru-RU"/>
        </w:rPr>
        <w:t xml:space="preserve"> </w:t>
      </w:r>
      <w:r w:rsidRPr="00E7793D">
        <w:rPr>
          <w:rFonts w:ascii="Times New Roman" w:hAnsi="Times New Roman" w:cs="Times New Roman"/>
          <w:sz w:val="24"/>
          <w:szCs w:val="24"/>
          <w:lang w:val="ru-RU"/>
        </w:rPr>
        <w:t>менее</w:t>
      </w:r>
      <w:r w:rsidRPr="00E7793D">
        <w:rPr>
          <w:rFonts w:ascii="Times New Roman" w:hAnsi="Times New Roman" w:cs="Times New Roman"/>
          <w:spacing w:val="18"/>
          <w:sz w:val="24"/>
          <w:szCs w:val="24"/>
          <w:lang w:val="ru-RU"/>
        </w:rPr>
        <w:t xml:space="preserve"> </w:t>
      </w:r>
      <w:r w:rsidRPr="00E7793D">
        <w:rPr>
          <w:rFonts w:ascii="Times New Roman" w:hAnsi="Times New Roman" w:cs="Times New Roman"/>
          <w:sz w:val="24"/>
          <w:szCs w:val="24"/>
          <w:lang w:val="ru-RU"/>
        </w:rPr>
        <w:t>100</w:t>
      </w:r>
      <w:r w:rsidRPr="00E7793D">
        <w:rPr>
          <w:rFonts w:ascii="Times New Roman" w:hAnsi="Times New Roman" w:cs="Times New Roman"/>
          <w:spacing w:val="19"/>
          <w:sz w:val="24"/>
          <w:szCs w:val="24"/>
          <w:lang w:val="ru-RU"/>
        </w:rPr>
        <w:t xml:space="preserve"> </w:t>
      </w:r>
      <w:r w:rsidRPr="00E7793D">
        <w:rPr>
          <w:rFonts w:ascii="Times New Roman" w:hAnsi="Times New Roman" w:cs="Times New Roman"/>
          <w:sz w:val="24"/>
          <w:szCs w:val="24"/>
          <w:lang w:val="ru-RU"/>
        </w:rPr>
        <w:t>мм,</w:t>
      </w:r>
      <w:r w:rsidRPr="00E7793D">
        <w:rPr>
          <w:rFonts w:ascii="Times New Roman" w:hAnsi="Times New Roman" w:cs="Times New Roman"/>
          <w:spacing w:val="19"/>
          <w:sz w:val="24"/>
          <w:szCs w:val="24"/>
          <w:lang w:val="ru-RU"/>
        </w:rPr>
        <w:t xml:space="preserve"> </w:t>
      </w:r>
      <w:r w:rsidRPr="00E7793D">
        <w:rPr>
          <w:rFonts w:ascii="Times New Roman" w:hAnsi="Times New Roman" w:cs="Times New Roman"/>
          <w:sz w:val="24"/>
          <w:szCs w:val="24"/>
          <w:lang w:val="ru-RU"/>
        </w:rPr>
        <w:t>шириной,</w:t>
      </w:r>
      <w:r w:rsidRPr="00E7793D">
        <w:rPr>
          <w:rFonts w:ascii="Times New Roman" w:hAnsi="Times New Roman" w:cs="Times New Roman"/>
          <w:spacing w:val="18"/>
          <w:sz w:val="24"/>
          <w:szCs w:val="24"/>
          <w:lang w:val="ru-RU"/>
        </w:rPr>
        <w:t xml:space="preserve"> </w:t>
      </w:r>
      <w:r w:rsidRPr="00E7793D">
        <w:rPr>
          <w:rFonts w:ascii="Times New Roman" w:hAnsi="Times New Roman" w:cs="Times New Roman"/>
          <w:sz w:val="24"/>
          <w:szCs w:val="24"/>
          <w:lang w:val="ru-RU"/>
        </w:rPr>
        <w:t>более</w:t>
      </w:r>
      <w:r w:rsidRPr="00E7793D">
        <w:rPr>
          <w:rFonts w:ascii="Times New Roman" w:hAnsi="Times New Roman" w:cs="Times New Roman"/>
          <w:spacing w:val="18"/>
          <w:sz w:val="24"/>
          <w:szCs w:val="24"/>
          <w:lang w:val="ru-RU"/>
        </w:rPr>
        <w:t xml:space="preserve"> </w:t>
      </w:r>
      <w:r w:rsidRPr="00E7793D">
        <w:rPr>
          <w:rFonts w:ascii="Times New Roman" w:hAnsi="Times New Roman" w:cs="Times New Roman"/>
          <w:sz w:val="24"/>
          <w:szCs w:val="24"/>
          <w:lang w:val="ru-RU"/>
        </w:rPr>
        <w:t>двойной</w:t>
      </w:r>
      <w:r w:rsidRPr="00E7793D">
        <w:rPr>
          <w:rFonts w:ascii="Times New Roman" w:hAnsi="Times New Roman" w:cs="Times New Roman"/>
          <w:spacing w:val="17"/>
          <w:sz w:val="24"/>
          <w:szCs w:val="24"/>
          <w:lang w:val="ru-RU"/>
        </w:rPr>
        <w:t xml:space="preserve"> </w:t>
      </w:r>
      <w:r w:rsidRPr="00E7793D">
        <w:rPr>
          <w:rFonts w:ascii="Times New Roman" w:hAnsi="Times New Roman" w:cs="Times New Roman"/>
          <w:sz w:val="24"/>
          <w:szCs w:val="24"/>
          <w:lang w:val="ru-RU"/>
        </w:rPr>
        <w:t>толщины</w:t>
      </w:r>
      <w:r w:rsidRPr="00E7793D">
        <w:rPr>
          <w:rFonts w:ascii="Times New Roman" w:hAnsi="Times New Roman" w:cs="Times New Roman"/>
          <w:spacing w:val="18"/>
          <w:sz w:val="24"/>
          <w:szCs w:val="24"/>
          <w:lang w:val="ru-RU"/>
        </w:rPr>
        <w:t xml:space="preserve"> </w:t>
      </w:r>
      <w:r w:rsidRPr="00E7793D">
        <w:rPr>
          <w:rFonts w:ascii="Times New Roman" w:hAnsi="Times New Roman" w:cs="Times New Roman"/>
          <w:sz w:val="24"/>
          <w:szCs w:val="24"/>
          <w:lang w:val="ru-RU"/>
        </w:rPr>
        <w:t>–</w:t>
      </w:r>
      <w:r w:rsidRPr="00E7793D">
        <w:rPr>
          <w:rFonts w:ascii="Times New Roman" w:hAnsi="Times New Roman" w:cs="Times New Roman"/>
          <w:spacing w:val="19"/>
          <w:sz w:val="24"/>
          <w:szCs w:val="24"/>
          <w:lang w:val="ru-RU"/>
        </w:rPr>
        <w:t xml:space="preserve"> </w:t>
      </w:r>
      <w:r w:rsidRPr="00E7793D">
        <w:rPr>
          <w:rFonts w:ascii="Times New Roman" w:hAnsi="Times New Roman" w:cs="Times New Roman"/>
          <w:sz w:val="24"/>
          <w:szCs w:val="24"/>
          <w:lang w:val="ru-RU"/>
        </w:rPr>
        <w:t>это</w:t>
      </w:r>
    </w:p>
    <w:p w:rsidR="00F00BCC" w:rsidRPr="00E7793D" w:rsidRDefault="00F00BCC" w:rsidP="00E7793D">
      <w:pPr>
        <w:pStyle w:val="af4"/>
        <w:tabs>
          <w:tab w:val="left" w:pos="851"/>
        </w:tabs>
        <w:ind w:firstLine="709"/>
        <w:jc w:val="both"/>
        <w:rPr>
          <w:color w:val="FF0000"/>
          <w:lang w:val="ru-RU"/>
        </w:rPr>
      </w:pPr>
      <w:r w:rsidRPr="00E7793D">
        <w:rPr>
          <w:u w:val="single"/>
          <w:lang w:val="ru-RU"/>
        </w:rPr>
        <w:t xml:space="preserve"> </w:t>
      </w:r>
      <w:r w:rsidRPr="00E7793D">
        <w:rPr>
          <w:u w:val="single"/>
          <w:lang w:val="ru-RU"/>
        </w:rPr>
        <w:tab/>
      </w:r>
      <w:r w:rsidRPr="00E7793D">
        <w:rPr>
          <w:u w:val="single"/>
          <w:lang w:val="ru-RU"/>
        </w:rPr>
        <w:tab/>
      </w:r>
      <w:r w:rsidRPr="00E7793D">
        <w:rPr>
          <w:u w:val="single"/>
          <w:lang w:val="ru-RU"/>
        </w:rPr>
        <w:tab/>
        <w:t>.</w:t>
      </w:r>
    </w:p>
    <w:p w:rsidR="00F00BCC" w:rsidRPr="00E7793D" w:rsidRDefault="00F00BCC" w:rsidP="002B22D1">
      <w:pPr>
        <w:pStyle w:val="ab"/>
        <w:widowControl w:val="0"/>
        <w:numPr>
          <w:ilvl w:val="0"/>
          <w:numId w:val="17"/>
        </w:numPr>
        <w:tabs>
          <w:tab w:val="left" w:pos="851"/>
          <w:tab w:val="left" w:pos="112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Для защиты древесины от биологических поражений методом глубокой пропитки используют</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u w:val="single"/>
          <w:lang w:val="ru-RU"/>
        </w:rPr>
        <w:tab/>
      </w:r>
      <w:r w:rsidRPr="00E7793D">
        <w:rPr>
          <w:rFonts w:ascii="Times New Roman" w:hAnsi="Times New Roman" w:cs="Times New Roman"/>
          <w:sz w:val="24"/>
          <w:szCs w:val="24"/>
          <w:lang w:val="ru-RU"/>
        </w:rPr>
        <w:t>, которые обеспечивают кратковременную или долговременную ее защиту в зависимости от поставленной цели</w:t>
      </w:r>
      <w:r w:rsidRPr="00E7793D">
        <w:rPr>
          <w:rFonts w:ascii="Times New Roman" w:hAnsi="Times New Roman" w:cs="Times New Roman"/>
          <w:spacing w:val="-9"/>
          <w:sz w:val="24"/>
          <w:szCs w:val="24"/>
          <w:lang w:val="ru-RU"/>
        </w:rPr>
        <w:t xml:space="preserve"> </w:t>
      </w:r>
      <w:r w:rsidRPr="00E7793D">
        <w:rPr>
          <w:rFonts w:ascii="Times New Roman" w:hAnsi="Times New Roman" w:cs="Times New Roman"/>
          <w:sz w:val="24"/>
          <w:szCs w:val="24"/>
          <w:lang w:val="ru-RU"/>
        </w:rPr>
        <w:t xml:space="preserve">обработки. </w:t>
      </w:r>
    </w:p>
    <w:p w:rsidR="00F00BCC" w:rsidRPr="00E7793D" w:rsidRDefault="00F00BCC" w:rsidP="002B22D1">
      <w:pPr>
        <w:pStyle w:val="ab"/>
        <w:widowControl w:val="0"/>
        <w:numPr>
          <w:ilvl w:val="0"/>
          <w:numId w:val="17"/>
        </w:numPr>
        <w:tabs>
          <w:tab w:val="left" w:pos="851"/>
          <w:tab w:val="left" w:pos="1125"/>
        </w:tabs>
        <w:autoSpaceDE w:val="0"/>
        <w:autoSpaceDN w:val="0"/>
        <w:spacing w:before="0" w:after="0"/>
        <w:ind w:left="0" w:firstLine="709"/>
        <w:contextualSpacing w:val="0"/>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Облицовывание кромок мебельных щитов</w:t>
      </w:r>
      <w:r w:rsidRPr="00E7793D">
        <w:rPr>
          <w:rFonts w:ascii="Times New Roman" w:hAnsi="Times New Roman" w:cs="Times New Roman"/>
          <w:spacing w:val="21"/>
          <w:sz w:val="24"/>
          <w:szCs w:val="24"/>
          <w:lang w:val="ru-RU"/>
        </w:rPr>
        <w:t xml:space="preserve"> </w:t>
      </w:r>
      <w:r w:rsidRPr="00E7793D">
        <w:rPr>
          <w:rFonts w:ascii="Times New Roman" w:hAnsi="Times New Roman" w:cs="Times New Roman"/>
          <w:sz w:val="24"/>
          <w:szCs w:val="24"/>
          <w:lang w:val="ru-RU"/>
        </w:rPr>
        <w:t>осуществляется</w:t>
      </w:r>
      <w:r w:rsidRPr="00E7793D">
        <w:rPr>
          <w:rFonts w:ascii="Times New Roman" w:hAnsi="Times New Roman" w:cs="Times New Roman"/>
          <w:spacing w:val="24"/>
          <w:sz w:val="24"/>
          <w:szCs w:val="24"/>
          <w:lang w:val="ru-RU"/>
        </w:rPr>
        <w:t xml:space="preserve"> </w:t>
      </w:r>
      <w:r w:rsidRPr="00E7793D">
        <w:rPr>
          <w:rFonts w:ascii="Times New Roman" w:hAnsi="Times New Roman" w:cs="Times New Roman"/>
          <w:sz w:val="24"/>
          <w:szCs w:val="24"/>
          <w:u w:val="single"/>
          <w:lang w:val="ru-RU"/>
        </w:rPr>
        <w:t xml:space="preserve"> </w:t>
      </w:r>
      <w:r w:rsidRPr="00E7793D">
        <w:rPr>
          <w:rFonts w:ascii="Times New Roman" w:hAnsi="Times New Roman" w:cs="Times New Roman"/>
          <w:sz w:val="24"/>
          <w:szCs w:val="24"/>
          <w:u w:val="single"/>
          <w:lang w:val="ru-RU"/>
        </w:rPr>
        <w:tab/>
      </w:r>
      <w:r w:rsidR="003D5B41">
        <w:rPr>
          <w:rFonts w:ascii="Times New Roman" w:hAnsi="Times New Roman" w:cs="Times New Roman"/>
          <w:sz w:val="24"/>
          <w:szCs w:val="24"/>
          <w:u w:val="single"/>
          <w:lang w:val="ru-RU"/>
        </w:rPr>
        <w:tab/>
        <w:t>.</w:t>
      </w:r>
    </w:p>
    <w:p w:rsidR="00F00BCC" w:rsidRPr="00E7793D" w:rsidRDefault="00F00BCC" w:rsidP="00E7793D">
      <w:pPr>
        <w:pStyle w:val="af4"/>
        <w:tabs>
          <w:tab w:val="left" w:pos="851"/>
        </w:tabs>
        <w:ind w:firstLine="709"/>
        <w:jc w:val="both"/>
        <w:rPr>
          <w:color w:val="FF0000"/>
          <w:lang w:val="ru-RU"/>
        </w:rPr>
      </w:pPr>
      <w:r w:rsidRPr="00E7793D">
        <w:rPr>
          <w:lang w:val="ru-RU"/>
        </w:rPr>
        <w:t xml:space="preserve">облицовывания </w:t>
      </w:r>
      <w:proofErr w:type="spellStart"/>
      <w:r w:rsidRPr="00E7793D">
        <w:rPr>
          <w:lang w:val="ru-RU"/>
        </w:rPr>
        <w:t>пластей</w:t>
      </w:r>
      <w:proofErr w:type="spellEnd"/>
      <w:r w:rsidRPr="00E7793D">
        <w:rPr>
          <w:lang w:val="ru-RU"/>
        </w:rPr>
        <w:t>.</w:t>
      </w:r>
    </w:p>
    <w:p w:rsidR="003D5B41" w:rsidRDefault="003D5B41" w:rsidP="00E7793D">
      <w:pPr>
        <w:pStyle w:val="Heading4"/>
        <w:tabs>
          <w:tab w:val="left" w:pos="851"/>
        </w:tabs>
        <w:ind w:left="0" w:firstLine="709"/>
        <w:jc w:val="both"/>
        <w:rPr>
          <w:u w:val="thick"/>
          <w:lang w:val="ru-RU"/>
        </w:rPr>
      </w:pPr>
    </w:p>
    <w:p w:rsidR="00F00BCC" w:rsidRPr="00E7793D" w:rsidRDefault="00F00BCC" w:rsidP="003D5B41">
      <w:pPr>
        <w:pStyle w:val="Heading4"/>
        <w:tabs>
          <w:tab w:val="left" w:pos="851"/>
        </w:tabs>
        <w:ind w:left="0" w:firstLine="709"/>
        <w:jc w:val="center"/>
        <w:rPr>
          <w:u w:val="thick"/>
          <w:lang w:val="ru-RU"/>
        </w:rPr>
      </w:pPr>
      <w:r w:rsidRPr="00E7793D">
        <w:rPr>
          <w:u w:val="thick"/>
          <w:lang w:val="ru-RU"/>
        </w:rPr>
        <w:t>ВОПРОСЫ НА УСТАНОВЛЕНИЕ СООТВЕТСТВИЯ</w:t>
      </w:r>
    </w:p>
    <w:p w:rsidR="00F00BCC" w:rsidRPr="003D5B41" w:rsidRDefault="00F00BCC" w:rsidP="002B22D1">
      <w:pPr>
        <w:pStyle w:val="Heading4"/>
        <w:numPr>
          <w:ilvl w:val="0"/>
          <w:numId w:val="18"/>
        </w:numPr>
        <w:tabs>
          <w:tab w:val="left" w:pos="851"/>
          <w:tab w:val="left" w:pos="993"/>
          <w:tab w:val="left" w:pos="2214"/>
          <w:tab w:val="left" w:pos="4611"/>
          <w:tab w:val="left" w:pos="5847"/>
          <w:tab w:val="left" w:pos="7532"/>
          <w:tab w:val="left" w:pos="8910"/>
          <w:tab w:val="left" w:pos="9961"/>
        </w:tabs>
        <w:ind w:left="0" w:firstLine="709"/>
        <w:jc w:val="both"/>
        <w:rPr>
          <w:b w:val="0"/>
          <w:lang w:val="ru-RU"/>
        </w:rPr>
      </w:pPr>
      <w:r w:rsidRPr="003D5B41">
        <w:rPr>
          <w:b w:val="0"/>
          <w:lang w:val="ru-RU"/>
        </w:rPr>
        <w:t xml:space="preserve">Назовите последовательность операций изготовления брусковых деталей </w:t>
      </w:r>
      <w:r w:rsidR="003D5B41">
        <w:rPr>
          <w:b w:val="0"/>
          <w:lang w:val="ru-RU"/>
        </w:rPr>
        <w:t>из древесины</w:t>
      </w:r>
    </w:p>
    <w:p w:rsidR="003D5B41" w:rsidRDefault="00F00BCC" w:rsidP="00E7793D">
      <w:pPr>
        <w:pStyle w:val="af4"/>
        <w:tabs>
          <w:tab w:val="left" w:pos="851"/>
        </w:tabs>
        <w:ind w:firstLine="709"/>
        <w:jc w:val="both"/>
        <w:rPr>
          <w:lang w:val="ru-RU"/>
        </w:rPr>
      </w:pPr>
      <w:r w:rsidRPr="00E7793D">
        <w:rPr>
          <w:lang w:val="ru-RU"/>
        </w:rPr>
        <w:t>а – раскрой досок на заготовки (поперечный и продольный раскрой), создание базовой поверхности, строгание в размер, чистовое торцевание, сверление отверстий, шлифование;</w:t>
      </w:r>
    </w:p>
    <w:p w:rsidR="00F00BCC" w:rsidRPr="00E7793D" w:rsidRDefault="00F00BCC" w:rsidP="00E7793D">
      <w:pPr>
        <w:pStyle w:val="af4"/>
        <w:tabs>
          <w:tab w:val="left" w:pos="851"/>
        </w:tabs>
        <w:ind w:firstLine="709"/>
        <w:jc w:val="both"/>
        <w:rPr>
          <w:lang w:val="ru-RU"/>
        </w:rPr>
      </w:pPr>
      <w:r w:rsidRPr="00E7793D">
        <w:rPr>
          <w:lang w:val="ru-RU"/>
        </w:rPr>
        <w:t xml:space="preserve"> </w:t>
      </w:r>
      <w:proofErr w:type="gramStart"/>
      <w:r w:rsidRPr="00E7793D">
        <w:rPr>
          <w:lang w:val="ru-RU"/>
        </w:rPr>
        <w:t>б</w:t>
      </w:r>
      <w:proofErr w:type="gramEnd"/>
      <w:r w:rsidRPr="00E7793D">
        <w:rPr>
          <w:lang w:val="ru-RU"/>
        </w:rPr>
        <w:t xml:space="preserve"> – раскрой досок на заготовки (поперечный и продольный раскрой), строгание в размер, создание базовой поверхности, чистовое торцевание, сверление отверстий,</w:t>
      </w:r>
      <w:r w:rsidRPr="00E7793D">
        <w:rPr>
          <w:spacing w:val="-9"/>
          <w:lang w:val="ru-RU"/>
        </w:rPr>
        <w:t xml:space="preserve"> </w:t>
      </w:r>
      <w:r w:rsidRPr="00E7793D">
        <w:rPr>
          <w:lang w:val="ru-RU"/>
        </w:rPr>
        <w:t>шлифование;</w:t>
      </w:r>
    </w:p>
    <w:p w:rsidR="00F00BCC" w:rsidRPr="00E7793D" w:rsidRDefault="00F00BCC" w:rsidP="00E7793D">
      <w:pPr>
        <w:pStyle w:val="af4"/>
        <w:tabs>
          <w:tab w:val="left" w:pos="851"/>
        </w:tabs>
        <w:ind w:firstLine="709"/>
        <w:jc w:val="both"/>
        <w:rPr>
          <w:lang w:val="ru-RU"/>
        </w:rPr>
      </w:pPr>
      <w:r w:rsidRPr="00E7793D">
        <w:rPr>
          <w:lang w:val="ru-RU"/>
        </w:rPr>
        <w:t>в – раскрой досок на заготовки (поперечный и продольный раскрой), создание базовой поверхности, чистовое торцевание, строгание в размер, сверление отверстий, шлифование.</w:t>
      </w:r>
    </w:p>
    <w:p w:rsidR="00F00BCC" w:rsidRPr="003D5B41" w:rsidRDefault="00F00BCC" w:rsidP="002B22D1">
      <w:pPr>
        <w:pStyle w:val="Heading4"/>
        <w:numPr>
          <w:ilvl w:val="0"/>
          <w:numId w:val="18"/>
        </w:numPr>
        <w:tabs>
          <w:tab w:val="left" w:pos="851"/>
          <w:tab w:val="left" w:pos="993"/>
          <w:tab w:val="left" w:pos="2214"/>
          <w:tab w:val="left" w:pos="4611"/>
          <w:tab w:val="left" w:pos="5847"/>
          <w:tab w:val="left" w:pos="7532"/>
          <w:tab w:val="left" w:pos="8910"/>
          <w:tab w:val="left" w:pos="9961"/>
        </w:tabs>
        <w:ind w:left="0" w:firstLine="709"/>
        <w:jc w:val="both"/>
        <w:rPr>
          <w:b w:val="0"/>
          <w:lang w:val="ru-RU"/>
        </w:rPr>
      </w:pPr>
      <w:r w:rsidRPr="003D5B41">
        <w:rPr>
          <w:b w:val="0"/>
          <w:lang w:val="ru-RU"/>
        </w:rPr>
        <w:t>Назовите последовательность процесса облицовывания древесностружечных плит натуральным</w:t>
      </w:r>
      <w:r w:rsidRPr="003D5B41">
        <w:rPr>
          <w:b w:val="0"/>
          <w:spacing w:val="1"/>
          <w:lang w:val="ru-RU"/>
        </w:rPr>
        <w:t xml:space="preserve"> </w:t>
      </w:r>
      <w:r w:rsidR="003D5B41">
        <w:rPr>
          <w:b w:val="0"/>
          <w:lang w:val="ru-RU"/>
        </w:rPr>
        <w:t>шпоном</w:t>
      </w:r>
    </w:p>
    <w:p w:rsidR="00F00BCC" w:rsidRPr="00E7793D" w:rsidRDefault="00F00BCC" w:rsidP="00E7793D">
      <w:pPr>
        <w:pStyle w:val="af4"/>
        <w:tabs>
          <w:tab w:val="left" w:pos="851"/>
          <w:tab w:val="left" w:pos="983"/>
          <w:tab w:val="left" w:pos="1311"/>
          <w:tab w:val="left" w:pos="2998"/>
          <w:tab w:val="left" w:pos="4028"/>
          <w:tab w:val="left" w:pos="4839"/>
          <w:tab w:val="left" w:pos="5283"/>
          <w:tab w:val="left" w:pos="6560"/>
          <w:tab w:val="left" w:pos="7815"/>
          <w:tab w:val="left" w:pos="8535"/>
        </w:tabs>
        <w:ind w:firstLine="709"/>
        <w:jc w:val="both"/>
        <w:rPr>
          <w:lang w:val="ru-RU"/>
        </w:rPr>
      </w:pPr>
      <w:r w:rsidRPr="00E7793D">
        <w:rPr>
          <w:lang w:val="ru-RU"/>
        </w:rPr>
        <w:t>а</w:t>
      </w:r>
      <w:r w:rsidRPr="00E7793D">
        <w:rPr>
          <w:lang w:val="ru-RU"/>
        </w:rPr>
        <w:tab/>
        <w:t>–</w:t>
      </w:r>
      <w:r w:rsidRPr="00E7793D">
        <w:rPr>
          <w:lang w:val="ru-RU"/>
        </w:rPr>
        <w:tab/>
        <w:t>калибрование,</w:t>
      </w:r>
      <w:r w:rsidR="003D5B41">
        <w:rPr>
          <w:lang w:val="ru-RU"/>
        </w:rPr>
        <w:t xml:space="preserve"> </w:t>
      </w:r>
      <w:r w:rsidRPr="00E7793D">
        <w:rPr>
          <w:lang w:val="ru-RU"/>
        </w:rPr>
        <w:t>раскр</w:t>
      </w:r>
      <w:r w:rsidR="003D5B41">
        <w:rPr>
          <w:lang w:val="ru-RU"/>
        </w:rPr>
        <w:t xml:space="preserve">ой </w:t>
      </w:r>
      <w:proofErr w:type="spellStart"/>
      <w:r w:rsidR="003D5B41">
        <w:rPr>
          <w:lang w:val="ru-RU"/>
        </w:rPr>
        <w:t>ДСтП</w:t>
      </w:r>
      <w:proofErr w:type="spellEnd"/>
      <w:r w:rsidR="003D5B41">
        <w:rPr>
          <w:lang w:val="ru-RU"/>
        </w:rPr>
        <w:t xml:space="preserve"> на заготовки, нанесение </w:t>
      </w:r>
      <w:r w:rsidRPr="00E7793D">
        <w:rPr>
          <w:lang w:val="ru-RU"/>
        </w:rPr>
        <w:t>клея,</w:t>
      </w:r>
      <w:r w:rsidR="003D5B41">
        <w:rPr>
          <w:lang w:val="ru-RU"/>
        </w:rPr>
        <w:t xml:space="preserve"> </w:t>
      </w:r>
      <w:r w:rsidRPr="00E7793D">
        <w:rPr>
          <w:lang w:val="ru-RU"/>
        </w:rPr>
        <w:t>облицовывание, технологическая</w:t>
      </w:r>
      <w:r w:rsidRPr="00E7793D">
        <w:rPr>
          <w:spacing w:val="-1"/>
          <w:lang w:val="ru-RU"/>
        </w:rPr>
        <w:t xml:space="preserve"> </w:t>
      </w:r>
      <w:r w:rsidRPr="00E7793D">
        <w:rPr>
          <w:lang w:val="ru-RU"/>
        </w:rPr>
        <w:t>выдержка;</w:t>
      </w:r>
    </w:p>
    <w:p w:rsidR="00F00BCC" w:rsidRPr="00E7793D" w:rsidRDefault="003D5B41" w:rsidP="00E7793D">
      <w:pPr>
        <w:pStyle w:val="af4"/>
        <w:tabs>
          <w:tab w:val="left" w:pos="851"/>
        </w:tabs>
        <w:ind w:firstLine="709"/>
        <w:jc w:val="both"/>
        <w:rPr>
          <w:lang w:val="ru-RU"/>
        </w:rPr>
      </w:pPr>
      <w:r>
        <w:rPr>
          <w:lang w:val="ru-RU"/>
        </w:rPr>
        <w:t>б–</w:t>
      </w:r>
      <w:r w:rsidR="00F00BCC" w:rsidRPr="00E7793D">
        <w:rPr>
          <w:lang w:val="ru-RU"/>
        </w:rPr>
        <w:t xml:space="preserve">раскрой </w:t>
      </w:r>
      <w:proofErr w:type="spellStart"/>
      <w:r w:rsidR="00F00BCC" w:rsidRPr="00E7793D">
        <w:rPr>
          <w:lang w:val="ru-RU"/>
        </w:rPr>
        <w:t>ДСтП</w:t>
      </w:r>
      <w:proofErr w:type="spellEnd"/>
      <w:r w:rsidR="00F00BCC" w:rsidRPr="00E7793D">
        <w:rPr>
          <w:lang w:val="ru-RU"/>
        </w:rPr>
        <w:t xml:space="preserve"> на заготовки, нанесение клея, облицовывание, технологическая выдержка;</w:t>
      </w:r>
    </w:p>
    <w:p w:rsidR="00F00BCC" w:rsidRPr="00E7793D" w:rsidRDefault="00F00BCC" w:rsidP="00E7793D">
      <w:pPr>
        <w:pStyle w:val="af4"/>
        <w:tabs>
          <w:tab w:val="left" w:pos="851"/>
          <w:tab w:val="left" w:pos="990"/>
          <w:tab w:val="left" w:pos="1319"/>
          <w:tab w:val="left" w:pos="2346"/>
          <w:tab w:val="left" w:pos="3157"/>
          <w:tab w:val="left" w:pos="3601"/>
          <w:tab w:val="left" w:pos="4875"/>
          <w:tab w:val="left" w:pos="6558"/>
          <w:tab w:val="left" w:pos="7813"/>
          <w:tab w:val="left" w:pos="8536"/>
        </w:tabs>
        <w:ind w:firstLine="709"/>
        <w:jc w:val="both"/>
        <w:rPr>
          <w:lang w:val="ru-RU"/>
        </w:rPr>
      </w:pPr>
      <w:r w:rsidRPr="00E7793D">
        <w:rPr>
          <w:lang w:val="ru-RU"/>
        </w:rPr>
        <w:t>в</w:t>
      </w:r>
      <w:r w:rsidR="003D5B41">
        <w:rPr>
          <w:lang w:val="ru-RU"/>
        </w:rPr>
        <w:tab/>
        <w:t>–</w:t>
      </w:r>
      <w:r w:rsidR="003D5B41">
        <w:rPr>
          <w:lang w:val="ru-RU"/>
        </w:rPr>
        <w:tab/>
        <w:t xml:space="preserve">раскрой </w:t>
      </w:r>
      <w:proofErr w:type="spellStart"/>
      <w:r w:rsidR="003D5B41">
        <w:rPr>
          <w:lang w:val="ru-RU"/>
        </w:rPr>
        <w:t>ДСтП</w:t>
      </w:r>
      <w:proofErr w:type="spellEnd"/>
      <w:r w:rsidR="003D5B41">
        <w:rPr>
          <w:lang w:val="ru-RU"/>
        </w:rPr>
        <w:t xml:space="preserve"> на заготовки, калибрование, нанесение</w:t>
      </w:r>
      <w:r w:rsidR="003D5B41">
        <w:rPr>
          <w:lang w:val="ru-RU"/>
        </w:rPr>
        <w:tab/>
        <w:t xml:space="preserve">клея, </w:t>
      </w:r>
      <w:r w:rsidRPr="00E7793D">
        <w:rPr>
          <w:lang w:val="ru-RU"/>
        </w:rPr>
        <w:t>облицовывание, технологическая</w:t>
      </w:r>
      <w:r w:rsidRPr="00E7793D">
        <w:rPr>
          <w:spacing w:val="-1"/>
          <w:lang w:val="ru-RU"/>
        </w:rPr>
        <w:t xml:space="preserve"> </w:t>
      </w:r>
      <w:r w:rsidRPr="00E7793D">
        <w:rPr>
          <w:lang w:val="ru-RU"/>
        </w:rPr>
        <w:t>выдержка;</w:t>
      </w:r>
    </w:p>
    <w:p w:rsidR="00F00BCC" w:rsidRPr="00E7793D" w:rsidRDefault="00F00BCC" w:rsidP="00E7793D">
      <w:pPr>
        <w:pStyle w:val="af4"/>
        <w:tabs>
          <w:tab w:val="left" w:pos="851"/>
        </w:tabs>
        <w:ind w:firstLine="709"/>
        <w:jc w:val="both"/>
        <w:rPr>
          <w:lang w:val="ru-RU"/>
        </w:rPr>
      </w:pPr>
      <w:proofErr w:type="gramStart"/>
      <w:r w:rsidRPr="00E7793D">
        <w:rPr>
          <w:lang w:val="ru-RU"/>
        </w:rPr>
        <w:t>г</w:t>
      </w:r>
      <w:proofErr w:type="gramEnd"/>
      <w:r w:rsidRPr="00E7793D">
        <w:rPr>
          <w:lang w:val="ru-RU"/>
        </w:rPr>
        <w:t xml:space="preserve"> – калибрование, раскрой </w:t>
      </w:r>
      <w:proofErr w:type="spellStart"/>
      <w:r w:rsidRPr="00E7793D">
        <w:rPr>
          <w:lang w:val="ru-RU"/>
        </w:rPr>
        <w:t>ДСтП</w:t>
      </w:r>
      <w:proofErr w:type="spellEnd"/>
      <w:r w:rsidRPr="00E7793D">
        <w:rPr>
          <w:lang w:val="ru-RU"/>
        </w:rPr>
        <w:t xml:space="preserve"> на заготовки, нанесение клея, облицовывание.</w:t>
      </w:r>
    </w:p>
    <w:p w:rsidR="00F00BCC" w:rsidRPr="003D5B41" w:rsidRDefault="00F00BCC" w:rsidP="002B22D1">
      <w:pPr>
        <w:pStyle w:val="Heading4"/>
        <w:numPr>
          <w:ilvl w:val="0"/>
          <w:numId w:val="18"/>
        </w:numPr>
        <w:tabs>
          <w:tab w:val="left" w:pos="851"/>
          <w:tab w:val="left" w:pos="993"/>
          <w:tab w:val="left" w:pos="2214"/>
          <w:tab w:val="left" w:pos="4611"/>
          <w:tab w:val="left" w:pos="5847"/>
          <w:tab w:val="left" w:pos="7532"/>
          <w:tab w:val="left" w:pos="8910"/>
          <w:tab w:val="left" w:pos="9961"/>
        </w:tabs>
        <w:ind w:left="0" w:firstLine="709"/>
        <w:jc w:val="both"/>
        <w:rPr>
          <w:b w:val="0"/>
          <w:lang w:val="ru-RU"/>
        </w:rPr>
      </w:pPr>
      <w:r w:rsidRPr="003D5B41">
        <w:rPr>
          <w:b w:val="0"/>
          <w:lang w:val="ru-RU"/>
        </w:rPr>
        <w:t xml:space="preserve">Расположите последовательно, по мере роста дерева по радиусу, элементы </w:t>
      </w:r>
      <w:proofErr w:type="spellStart"/>
      <w:r w:rsidRPr="003D5B41">
        <w:rPr>
          <w:b w:val="0"/>
          <w:lang w:val="ru-RU"/>
        </w:rPr>
        <w:t>макростроения</w:t>
      </w:r>
      <w:proofErr w:type="spellEnd"/>
      <w:r w:rsidRPr="003D5B41">
        <w:rPr>
          <w:b w:val="0"/>
          <w:lang w:val="ru-RU"/>
        </w:rPr>
        <w:t xml:space="preserve"> древесины и</w:t>
      </w:r>
      <w:r w:rsidRPr="003D5B41">
        <w:rPr>
          <w:b w:val="0"/>
          <w:spacing w:val="-3"/>
          <w:lang w:val="ru-RU"/>
        </w:rPr>
        <w:t xml:space="preserve"> </w:t>
      </w:r>
      <w:r w:rsidRPr="003D5B41">
        <w:rPr>
          <w:b w:val="0"/>
          <w:lang w:val="ru-RU"/>
        </w:rPr>
        <w:t>коры:</w:t>
      </w:r>
    </w:p>
    <w:p w:rsidR="00F00BCC" w:rsidRPr="00E7793D" w:rsidRDefault="00F00BCC" w:rsidP="002B22D1">
      <w:pPr>
        <w:pStyle w:val="ab"/>
        <w:widowControl w:val="0"/>
        <w:numPr>
          <w:ilvl w:val="0"/>
          <w:numId w:val="14"/>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сердцевина</w:t>
      </w:r>
      <w:proofErr w:type="spellEnd"/>
    </w:p>
    <w:p w:rsidR="00F00BCC" w:rsidRPr="00E7793D" w:rsidRDefault="00F00BCC" w:rsidP="002B22D1">
      <w:pPr>
        <w:pStyle w:val="ab"/>
        <w:widowControl w:val="0"/>
        <w:numPr>
          <w:ilvl w:val="0"/>
          <w:numId w:val="14"/>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lang w:val="ru-RU"/>
        </w:rPr>
        <w:t>з</w:t>
      </w:r>
      <w:r w:rsidRPr="00E7793D">
        <w:rPr>
          <w:rFonts w:ascii="Times New Roman" w:hAnsi="Times New Roman" w:cs="Times New Roman"/>
          <w:sz w:val="24"/>
          <w:szCs w:val="24"/>
        </w:rPr>
        <w:t>аболонь</w:t>
      </w:r>
      <w:proofErr w:type="spellEnd"/>
    </w:p>
    <w:p w:rsidR="00F00BCC" w:rsidRPr="00E7793D" w:rsidRDefault="00F00BCC" w:rsidP="002B22D1">
      <w:pPr>
        <w:pStyle w:val="ab"/>
        <w:widowControl w:val="0"/>
        <w:numPr>
          <w:ilvl w:val="0"/>
          <w:numId w:val="14"/>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pacing w:val="-3"/>
          <w:sz w:val="24"/>
          <w:szCs w:val="24"/>
        </w:rPr>
        <w:t>луб</w:t>
      </w:r>
      <w:proofErr w:type="spellEnd"/>
    </w:p>
    <w:p w:rsidR="00F00BCC" w:rsidRPr="00E7793D" w:rsidRDefault="00F00BCC" w:rsidP="002B22D1">
      <w:pPr>
        <w:pStyle w:val="ab"/>
        <w:widowControl w:val="0"/>
        <w:numPr>
          <w:ilvl w:val="0"/>
          <w:numId w:val="14"/>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ядро</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или</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спелодревесная</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часть</w:t>
      </w:r>
      <w:proofErr w:type="spellEnd"/>
    </w:p>
    <w:p w:rsidR="00F00BCC" w:rsidRPr="00E7793D" w:rsidRDefault="00F00BCC" w:rsidP="002B22D1">
      <w:pPr>
        <w:pStyle w:val="ab"/>
        <w:widowControl w:val="0"/>
        <w:numPr>
          <w:ilvl w:val="0"/>
          <w:numId w:val="14"/>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кора</w:t>
      </w:r>
      <w:proofErr w:type="spellEnd"/>
    </w:p>
    <w:p w:rsidR="00F00BCC" w:rsidRPr="00E7793D" w:rsidRDefault="00F00BCC" w:rsidP="002B22D1">
      <w:pPr>
        <w:pStyle w:val="ab"/>
        <w:widowControl w:val="0"/>
        <w:numPr>
          <w:ilvl w:val="0"/>
          <w:numId w:val="14"/>
        </w:numPr>
        <w:tabs>
          <w:tab w:val="left" w:pos="851"/>
          <w:tab w:val="left" w:pos="981"/>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камбиальный</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слой</w:t>
      </w:r>
      <w:proofErr w:type="spellEnd"/>
    </w:p>
    <w:p w:rsidR="00F00BCC" w:rsidRPr="00E7793D" w:rsidRDefault="00F00BCC" w:rsidP="00E7793D">
      <w:pPr>
        <w:pStyle w:val="Heading4"/>
        <w:tabs>
          <w:tab w:val="left" w:pos="851"/>
        </w:tabs>
        <w:ind w:left="0" w:firstLine="709"/>
        <w:jc w:val="both"/>
        <w:rPr>
          <w:u w:val="thick"/>
          <w:lang w:val="ru-RU"/>
        </w:rPr>
      </w:pPr>
    </w:p>
    <w:p w:rsidR="00F00BCC" w:rsidRPr="00E7793D" w:rsidRDefault="00F00BCC" w:rsidP="003D5B41">
      <w:pPr>
        <w:pStyle w:val="Heading4"/>
        <w:tabs>
          <w:tab w:val="left" w:pos="851"/>
        </w:tabs>
        <w:ind w:left="0" w:firstLine="709"/>
        <w:jc w:val="center"/>
        <w:rPr>
          <w:u w:val="thick"/>
          <w:lang w:val="ru-RU"/>
        </w:rPr>
      </w:pPr>
      <w:r w:rsidRPr="00E7793D">
        <w:rPr>
          <w:u w:val="thick"/>
          <w:lang w:val="ru-RU"/>
        </w:rPr>
        <w:t>ВОПРОСЫ НА УСТАНОВЛЕНИЕ ПОСЛЕДОВАТЕЛЬНОСТИ ДЕЙСВИЙ</w:t>
      </w:r>
    </w:p>
    <w:p w:rsidR="00F00BCC" w:rsidRPr="00E7793D" w:rsidRDefault="00AB3D9E" w:rsidP="002B22D1">
      <w:pPr>
        <w:pStyle w:val="Heading4"/>
        <w:numPr>
          <w:ilvl w:val="0"/>
          <w:numId w:val="19"/>
        </w:numPr>
        <w:tabs>
          <w:tab w:val="left" w:pos="851"/>
          <w:tab w:val="left" w:pos="993"/>
        </w:tabs>
        <w:ind w:left="0" w:firstLine="709"/>
        <w:jc w:val="both"/>
        <w:rPr>
          <w:b w:val="0"/>
          <w:lang w:val="ru-RU"/>
        </w:rPr>
      </w:pPr>
      <w:r w:rsidRPr="00AB3D9E">
        <w:rPr>
          <w:b w:val="0"/>
        </w:rPr>
        <w:pict>
          <v:shapetype id="_x0000_t202" coordsize="21600,21600" o:spt="202" path="m,l,21600r21600,l21600,xe">
            <v:stroke joinstyle="miter"/>
            <v:path gradientshapeok="t" o:connecttype="rect"/>
          </v:shapetype>
          <v:shape id="_x0000_s1027" type="#_x0000_t202" style="position:absolute;left:0;text-align:left;margin-left:96.35pt;margin-top:42.15pt;width:59.9pt;height:13.3pt;z-index:251661312;mso-position-horizontal-relative:page" filled="f" stroked="f">
            <v:textbox inset="0,0,0,0">
              <w:txbxContent>
                <w:p w:rsidR="00000EE0" w:rsidRDefault="00000EE0" w:rsidP="00F00BCC"/>
              </w:txbxContent>
            </v:textbox>
            <w10:wrap anchorx="page"/>
          </v:shape>
        </w:pict>
      </w:r>
      <w:r w:rsidR="00F00BCC" w:rsidRPr="00E7793D">
        <w:rPr>
          <w:b w:val="0"/>
          <w:lang w:val="ru-RU"/>
        </w:rPr>
        <w:t>Соотнесите виды потерь и</w:t>
      </w:r>
      <w:r w:rsidR="00F00BCC" w:rsidRPr="00E7793D">
        <w:rPr>
          <w:b w:val="0"/>
          <w:spacing w:val="-3"/>
          <w:lang w:val="ru-RU"/>
        </w:rPr>
        <w:t xml:space="preserve"> </w:t>
      </w:r>
      <w:r w:rsidR="00F00BCC" w:rsidRPr="00E7793D">
        <w:rPr>
          <w:b w:val="0"/>
          <w:lang w:val="ru-RU"/>
        </w:rPr>
        <w:t>отходов:</w:t>
      </w:r>
    </w:p>
    <w:tbl>
      <w:tblPr>
        <w:tblStyle w:val="af8"/>
        <w:tblW w:w="0" w:type="auto"/>
        <w:tblInd w:w="108" w:type="dxa"/>
        <w:tblLook w:val="04A0"/>
      </w:tblPr>
      <w:tblGrid>
        <w:gridCol w:w="3574"/>
        <w:gridCol w:w="5441"/>
      </w:tblGrid>
      <w:tr w:rsidR="00F00BCC" w:rsidRPr="00000EE0" w:rsidTr="003D5B41">
        <w:tc>
          <w:tcPr>
            <w:tcW w:w="3574" w:type="dxa"/>
          </w:tcPr>
          <w:p w:rsidR="00F00BCC" w:rsidRPr="00E7793D" w:rsidRDefault="00F00BCC" w:rsidP="003D5B41">
            <w:pPr>
              <w:pStyle w:val="af4"/>
              <w:tabs>
                <w:tab w:val="left" w:pos="851"/>
              </w:tabs>
              <w:jc w:val="both"/>
              <w:rPr>
                <w:color w:val="FF0000"/>
                <w:lang w:val="ru-RU"/>
              </w:rPr>
            </w:pPr>
            <w:r w:rsidRPr="00E7793D">
              <w:t xml:space="preserve">1 – </w:t>
            </w:r>
            <w:proofErr w:type="spellStart"/>
            <w:r w:rsidRPr="00E7793D">
              <w:t>отходы</w:t>
            </w:r>
            <w:proofErr w:type="spellEnd"/>
            <w:r w:rsidRPr="00E7793D">
              <w:t>;</w:t>
            </w:r>
          </w:p>
          <w:p w:rsidR="00F00BCC" w:rsidRPr="00E7793D" w:rsidRDefault="00F00BCC" w:rsidP="003D5B41">
            <w:pPr>
              <w:pStyle w:val="af4"/>
              <w:tabs>
                <w:tab w:val="left" w:pos="851"/>
              </w:tabs>
              <w:jc w:val="both"/>
              <w:rPr>
                <w:lang w:val="ru-RU"/>
              </w:rPr>
            </w:pPr>
            <w:r w:rsidRPr="00E7793D">
              <w:t xml:space="preserve">2 – </w:t>
            </w:r>
            <w:proofErr w:type="spellStart"/>
            <w:r w:rsidRPr="00E7793D">
              <w:t>потери</w:t>
            </w:r>
            <w:proofErr w:type="spellEnd"/>
            <w:r w:rsidRPr="00E7793D">
              <w:t>;</w:t>
            </w:r>
            <w:r w:rsidRPr="00E7793D">
              <w:rPr>
                <w:lang w:val="ru-RU"/>
              </w:rPr>
              <w:t xml:space="preserve"> </w:t>
            </w:r>
          </w:p>
          <w:p w:rsidR="00F00BCC" w:rsidRPr="00E7793D" w:rsidRDefault="00F00BCC" w:rsidP="003D5B41">
            <w:pPr>
              <w:pStyle w:val="Heading4"/>
              <w:tabs>
                <w:tab w:val="left" w:pos="851"/>
                <w:tab w:val="left" w:pos="993"/>
              </w:tabs>
              <w:ind w:left="0" w:firstLine="0"/>
              <w:jc w:val="both"/>
              <w:rPr>
                <w:lang w:val="ru-RU"/>
              </w:rPr>
            </w:pPr>
          </w:p>
        </w:tc>
        <w:tc>
          <w:tcPr>
            <w:tcW w:w="5441" w:type="dxa"/>
          </w:tcPr>
          <w:p w:rsidR="003D5B41" w:rsidRDefault="00F00BCC" w:rsidP="003D5B41">
            <w:pPr>
              <w:pStyle w:val="af4"/>
              <w:tabs>
                <w:tab w:val="left" w:pos="851"/>
              </w:tabs>
              <w:jc w:val="both"/>
              <w:rPr>
                <w:lang w:val="ru-RU"/>
              </w:rPr>
            </w:pPr>
            <w:r w:rsidRPr="00E7793D">
              <w:rPr>
                <w:lang w:val="ru-RU"/>
              </w:rPr>
              <w:t xml:space="preserve">а – усушка; б – горбыли; </w:t>
            </w:r>
          </w:p>
          <w:p w:rsidR="00F00BCC" w:rsidRPr="00E7793D" w:rsidRDefault="00F00BCC" w:rsidP="003D5B41">
            <w:pPr>
              <w:pStyle w:val="af4"/>
              <w:tabs>
                <w:tab w:val="left" w:pos="851"/>
              </w:tabs>
              <w:jc w:val="both"/>
              <w:rPr>
                <w:lang w:val="ru-RU"/>
              </w:rPr>
            </w:pPr>
            <w:r w:rsidRPr="00E7793D">
              <w:rPr>
                <w:lang w:val="ru-RU"/>
              </w:rPr>
              <w:t>в –</w:t>
            </w:r>
            <w:r w:rsidRPr="00E7793D">
              <w:rPr>
                <w:spacing w:val="-1"/>
                <w:lang w:val="ru-RU"/>
              </w:rPr>
              <w:t xml:space="preserve"> </w:t>
            </w:r>
            <w:r w:rsidRPr="00E7793D">
              <w:rPr>
                <w:lang w:val="ru-RU"/>
              </w:rPr>
              <w:t>рейки;</w:t>
            </w:r>
          </w:p>
          <w:p w:rsidR="003D5B41" w:rsidRDefault="00F00BCC" w:rsidP="003D5B41">
            <w:pPr>
              <w:pStyle w:val="af4"/>
              <w:tabs>
                <w:tab w:val="left" w:pos="851"/>
              </w:tabs>
              <w:jc w:val="both"/>
              <w:rPr>
                <w:lang w:val="ru-RU"/>
              </w:rPr>
            </w:pPr>
            <w:proofErr w:type="gramStart"/>
            <w:r w:rsidRPr="00E7793D">
              <w:rPr>
                <w:lang w:val="ru-RU"/>
              </w:rPr>
              <w:t>г</w:t>
            </w:r>
            <w:proofErr w:type="gramEnd"/>
            <w:r w:rsidRPr="00E7793D">
              <w:rPr>
                <w:lang w:val="ru-RU"/>
              </w:rPr>
              <w:t xml:space="preserve"> – опилки;</w:t>
            </w:r>
          </w:p>
          <w:p w:rsidR="00F00BCC" w:rsidRPr="00E7793D" w:rsidRDefault="00F00BCC" w:rsidP="003D5B41">
            <w:pPr>
              <w:pStyle w:val="af4"/>
              <w:tabs>
                <w:tab w:val="left" w:pos="851"/>
              </w:tabs>
              <w:jc w:val="both"/>
              <w:rPr>
                <w:lang w:val="ru-RU"/>
              </w:rPr>
            </w:pPr>
            <w:proofErr w:type="spellStart"/>
            <w:r w:rsidRPr="00E7793D">
              <w:rPr>
                <w:lang w:val="ru-RU"/>
              </w:rPr>
              <w:t>д</w:t>
            </w:r>
            <w:proofErr w:type="spellEnd"/>
            <w:r w:rsidRPr="00E7793D">
              <w:rPr>
                <w:lang w:val="ru-RU"/>
              </w:rPr>
              <w:t xml:space="preserve"> – распыл;</w:t>
            </w:r>
          </w:p>
          <w:p w:rsidR="00F00BCC" w:rsidRPr="00E7793D" w:rsidRDefault="00F00BCC" w:rsidP="003D5B41">
            <w:pPr>
              <w:pStyle w:val="af4"/>
              <w:tabs>
                <w:tab w:val="left" w:pos="851"/>
              </w:tabs>
              <w:jc w:val="both"/>
              <w:rPr>
                <w:lang w:val="ru-RU"/>
              </w:rPr>
            </w:pPr>
            <w:r w:rsidRPr="00E7793D">
              <w:rPr>
                <w:lang w:val="ru-RU"/>
              </w:rPr>
              <w:t>е – вырезки дефектных мест.</w:t>
            </w:r>
          </w:p>
        </w:tc>
      </w:tr>
    </w:tbl>
    <w:p w:rsidR="00F00BCC" w:rsidRPr="00E7793D" w:rsidRDefault="00AB3D9E" w:rsidP="002B22D1">
      <w:pPr>
        <w:pStyle w:val="ab"/>
        <w:widowControl w:val="0"/>
        <w:numPr>
          <w:ilvl w:val="0"/>
          <w:numId w:val="19"/>
        </w:numPr>
        <w:tabs>
          <w:tab w:val="left" w:pos="851"/>
          <w:tab w:val="left" w:pos="993"/>
        </w:tabs>
        <w:autoSpaceDE w:val="0"/>
        <w:autoSpaceDN w:val="0"/>
        <w:spacing w:before="0" w:after="0"/>
        <w:ind w:left="0" w:firstLine="709"/>
        <w:contextualSpacing w:val="0"/>
        <w:jc w:val="both"/>
        <w:rPr>
          <w:rFonts w:ascii="Times New Roman" w:hAnsi="Times New Roman" w:cs="Times New Roman"/>
          <w:sz w:val="24"/>
          <w:szCs w:val="24"/>
        </w:rPr>
      </w:pPr>
      <w:r w:rsidRPr="00AB3D9E">
        <w:rPr>
          <w:rFonts w:ascii="Times New Roman" w:hAnsi="Times New Roman" w:cs="Times New Roman"/>
          <w:sz w:val="24"/>
          <w:szCs w:val="24"/>
        </w:rPr>
        <w:pict>
          <v:shape id="_x0000_s1026" type="#_x0000_t202" style="position:absolute;left:0;text-align:left;margin-left:96.35pt;margin-top:-37.1pt;width:57.9pt;height:13.3pt;z-index:251660288;mso-position-horizontal-relative:page;mso-position-vertical-relative:text" filled="f" stroked="f">
            <v:textbox style="mso-next-textbox:#_x0000_s1026" inset="0,0,0,0">
              <w:txbxContent>
                <w:p w:rsidR="00000EE0" w:rsidRDefault="00000EE0" w:rsidP="00F00BCC"/>
              </w:txbxContent>
            </v:textbox>
            <w10:wrap anchorx="page"/>
          </v:shape>
        </w:pict>
      </w:r>
      <w:proofErr w:type="spellStart"/>
      <w:r w:rsidR="00F00BCC" w:rsidRPr="00E7793D">
        <w:rPr>
          <w:rFonts w:ascii="Times New Roman" w:hAnsi="Times New Roman" w:cs="Times New Roman"/>
          <w:sz w:val="24"/>
          <w:szCs w:val="24"/>
        </w:rPr>
        <w:t>Соотнесите</w:t>
      </w:r>
      <w:proofErr w:type="spellEnd"/>
      <w:r w:rsidR="00F00BCC" w:rsidRPr="00E7793D">
        <w:rPr>
          <w:rFonts w:ascii="Times New Roman" w:hAnsi="Times New Roman" w:cs="Times New Roman"/>
          <w:sz w:val="24"/>
          <w:szCs w:val="24"/>
        </w:rPr>
        <w:t>:</w:t>
      </w:r>
    </w:p>
    <w:tbl>
      <w:tblPr>
        <w:tblStyle w:val="af8"/>
        <w:tblW w:w="0" w:type="auto"/>
        <w:tblInd w:w="108" w:type="dxa"/>
        <w:tblLook w:val="04A0"/>
      </w:tblPr>
      <w:tblGrid>
        <w:gridCol w:w="3574"/>
        <w:gridCol w:w="5370"/>
      </w:tblGrid>
      <w:tr w:rsidR="00F00BCC" w:rsidRPr="00E7793D" w:rsidTr="003D5B41">
        <w:tc>
          <w:tcPr>
            <w:tcW w:w="3574" w:type="dxa"/>
          </w:tcPr>
          <w:p w:rsidR="00F00BCC" w:rsidRPr="00E7793D" w:rsidRDefault="003D5B41" w:rsidP="002B22D1">
            <w:pPr>
              <w:pStyle w:val="af4"/>
              <w:numPr>
                <w:ilvl w:val="0"/>
                <w:numId w:val="15"/>
              </w:numPr>
              <w:tabs>
                <w:tab w:val="left" w:pos="176"/>
                <w:tab w:val="left" w:pos="851"/>
              </w:tabs>
              <w:ind w:left="0" w:firstLine="0"/>
              <w:jc w:val="both"/>
            </w:pPr>
            <w:r>
              <w:t>–</w:t>
            </w:r>
            <w:proofErr w:type="spellStart"/>
            <w:r w:rsidR="00F00BCC" w:rsidRPr="00E7793D">
              <w:t>основное</w:t>
            </w:r>
            <w:proofErr w:type="spellEnd"/>
            <w:r w:rsidR="00F00BCC" w:rsidRPr="00E7793D">
              <w:t xml:space="preserve"> </w:t>
            </w:r>
            <w:proofErr w:type="spellStart"/>
            <w:r w:rsidR="00F00BCC" w:rsidRPr="00E7793D">
              <w:t>оборудование</w:t>
            </w:r>
            <w:proofErr w:type="spellEnd"/>
            <w:r w:rsidR="00F00BCC" w:rsidRPr="00E7793D">
              <w:t xml:space="preserve"> </w:t>
            </w:r>
            <w:proofErr w:type="spellStart"/>
            <w:r w:rsidR="00F00BCC" w:rsidRPr="00E7793D">
              <w:t>лесопильного</w:t>
            </w:r>
            <w:proofErr w:type="spellEnd"/>
            <w:r w:rsidR="00F00BCC" w:rsidRPr="00E7793D">
              <w:t xml:space="preserve"> </w:t>
            </w:r>
            <w:proofErr w:type="spellStart"/>
            <w:r w:rsidR="00F00BCC" w:rsidRPr="00E7793D">
              <w:t>цеха</w:t>
            </w:r>
            <w:proofErr w:type="spellEnd"/>
          </w:p>
          <w:p w:rsidR="00F00BCC" w:rsidRPr="00E7793D" w:rsidRDefault="003D5B41" w:rsidP="002B22D1">
            <w:pPr>
              <w:pStyle w:val="af4"/>
              <w:numPr>
                <w:ilvl w:val="0"/>
                <w:numId w:val="15"/>
              </w:numPr>
              <w:tabs>
                <w:tab w:val="left" w:pos="176"/>
                <w:tab w:val="left" w:pos="611"/>
                <w:tab w:val="left" w:pos="612"/>
                <w:tab w:val="left" w:pos="851"/>
                <w:tab w:val="left" w:pos="1118"/>
                <w:tab w:val="left" w:pos="3247"/>
              </w:tabs>
              <w:ind w:left="0" w:firstLine="0"/>
              <w:jc w:val="both"/>
            </w:pPr>
            <w:r>
              <w:t>–</w:t>
            </w:r>
            <w:proofErr w:type="spellStart"/>
            <w:r>
              <w:t>вспомогательное</w:t>
            </w:r>
            <w:proofErr w:type="spellEnd"/>
            <w:r>
              <w:rPr>
                <w:lang w:val="ru-RU"/>
              </w:rPr>
              <w:t xml:space="preserve"> </w:t>
            </w:r>
            <w:proofErr w:type="spellStart"/>
            <w:r w:rsidR="00F00BCC" w:rsidRPr="00E7793D">
              <w:t>оборудование</w:t>
            </w:r>
            <w:proofErr w:type="spellEnd"/>
            <w:r w:rsidR="00F00BCC" w:rsidRPr="00E7793D">
              <w:t xml:space="preserve"> </w:t>
            </w:r>
            <w:proofErr w:type="spellStart"/>
            <w:r w:rsidR="00F00BCC" w:rsidRPr="00E7793D">
              <w:t>лесопильного</w:t>
            </w:r>
            <w:proofErr w:type="spellEnd"/>
            <w:r w:rsidR="00F00BCC" w:rsidRPr="00E7793D">
              <w:rPr>
                <w:spacing w:val="-3"/>
              </w:rPr>
              <w:t xml:space="preserve"> </w:t>
            </w:r>
            <w:proofErr w:type="spellStart"/>
            <w:r w:rsidR="00F00BCC" w:rsidRPr="00E7793D">
              <w:t>цеха</w:t>
            </w:r>
            <w:proofErr w:type="spellEnd"/>
          </w:p>
          <w:p w:rsidR="00F00BCC" w:rsidRPr="00E7793D" w:rsidRDefault="00F00BCC" w:rsidP="003D5B41">
            <w:pPr>
              <w:pStyle w:val="ab"/>
              <w:tabs>
                <w:tab w:val="left" w:pos="851"/>
                <w:tab w:val="left" w:pos="993"/>
              </w:tabs>
              <w:ind w:left="0"/>
              <w:jc w:val="both"/>
              <w:rPr>
                <w:rFonts w:ascii="Times New Roman" w:hAnsi="Times New Roman" w:cs="Times New Roman"/>
                <w:b/>
                <w:color w:val="FF0000"/>
                <w:sz w:val="24"/>
                <w:szCs w:val="24"/>
                <w:lang w:val="ru-RU"/>
              </w:rPr>
            </w:pPr>
          </w:p>
        </w:tc>
        <w:tc>
          <w:tcPr>
            <w:tcW w:w="5370" w:type="dxa"/>
          </w:tcPr>
          <w:p w:rsidR="00F00BCC" w:rsidRPr="00E7793D" w:rsidRDefault="00F00BCC" w:rsidP="003D5B41">
            <w:pPr>
              <w:pStyle w:val="af4"/>
              <w:tabs>
                <w:tab w:val="left" w:pos="851"/>
              </w:tabs>
              <w:jc w:val="both"/>
              <w:rPr>
                <w:lang w:val="ru-RU"/>
              </w:rPr>
            </w:pPr>
            <w:r w:rsidRPr="00E7793D">
              <w:rPr>
                <w:lang w:val="ru-RU"/>
              </w:rPr>
              <w:t xml:space="preserve">а - лесопильная рама; </w:t>
            </w:r>
          </w:p>
          <w:p w:rsidR="00F00BCC" w:rsidRPr="00E7793D" w:rsidRDefault="00F00BCC" w:rsidP="003D5B41">
            <w:pPr>
              <w:pStyle w:val="af4"/>
              <w:tabs>
                <w:tab w:val="left" w:pos="851"/>
              </w:tabs>
              <w:jc w:val="both"/>
              <w:rPr>
                <w:lang w:val="ru-RU"/>
              </w:rPr>
            </w:pPr>
            <w:proofErr w:type="gramStart"/>
            <w:r w:rsidRPr="00E7793D">
              <w:rPr>
                <w:lang w:val="ru-RU"/>
              </w:rPr>
              <w:t>б</w:t>
            </w:r>
            <w:proofErr w:type="gramEnd"/>
            <w:r w:rsidRPr="00E7793D">
              <w:rPr>
                <w:lang w:val="ru-RU"/>
              </w:rPr>
              <w:t xml:space="preserve"> – бревнотаска;</w:t>
            </w:r>
          </w:p>
          <w:p w:rsidR="00F00BCC" w:rsidRPr="00E7793D" w:rsidRDefault="00F00BCC" w:rsidP="003D5B41">
            <w:pPr>
              <w:pStyle w:val="af4"/>
              <w:tabs>
                <w:tab w:val="left" w:pos="851"/>
              </w:tabs>
              <w:jc w:val="both"/>
              <w:rPr>
                <w:lang w:val="ru-RU"/>
              </w:rPr>
            </w:pPr>
            <w:r w:rsidRPr="00E7793D">
              <w:rPr>
                <w:lang w:val="ru-RU"/>
              </w:rPr>
              <w:t xml:space="preserve">в – </w:t>
            </w:r>
            <w:proofErr w:type="spellStart"/>
            <w:r w:rsidRPr="00E7793D">
              <w:rPr>
                <w:lang w:val="ru-RU"/>
              </w:rPr>
              <w:t>брусоперекладчик</w:t>
            </w:r>
            <w:proofErr w:type="spellEnd"/>
            <w:r w:rsidRPr="00E7793D">
              <w:rPr>
                <w:lang w:val="ru-RU"/>
              </w:rPr>
              <w:t xml:space="preserve">; </w:t>
            </w:r>
          </w:p>
          <w:p w:rsidR="00F00BCC" w:rsidRPr="00E7793D" w:rsidRDefault="00F00BCC" w:rsidP="003D5B41">
            <w:pPr>
              <w:pStyle w:val="af4"/>
              <w:tabs>
                <w:tab w:val="left" w:pos="851"/>
              </w:tabs>
              <w:jc w:val="both"/>
              <w:rPr>
                <w:lang w:val="ru-RU"/>
              </w:rPr>
            </w:pPr>
            <w:proofErr w:type="gramStart"/>
            <w:r w:rsidRPr="00E7793D">
              <w:rPr>
                <w:lang w:val="ru-RU"/>
              </w:rPr>
              <w:t>г</w:t>
            </w:r>
            <w:proofErr w:type="gramEnd"/>
            <w:r w:rsidRPr="00E7793D">
              <w:rPr>
                <w:lang w:val="ru-RU"/>
              </w:rPr>
              <w:t xml:space="preserve"> – обрезной станок;</w:t>
            </w:r>
          </w:p>
          <w:p w:rsidR="00F00BCC" w:rsidRPr="00E7793D" w:rsidRDefault="00F00BCC" w:rsidP="003D5B41">
            <w:pPr>
              <w:pStyle w:val="af4"/>
              <w:tabs>
                <w:tab w:val="left" w:pos="851"/>
              </w:tabs>
              <w:jc w:val="both"/>
              <w:rPr>
                <w:lang w:val="ru-RU"/>
              </w:rPr>
            </w:pPr>
            <w:proofErr w:type="spellStart"/>
            <w:r w:rsidRPr="00E7793D">
              <w:rPr>
                <w:lang w:val="ru-RU"/>
              </w:rPr>
              <w:t>д</w:t>
            </w:r>
            <w:proofErr w:type="spellEnd"/>
            <w:r w:rsidRPr="00E7793D">
              <w:rPr>
                <w:lang w:val="ru-RU"/>
              </w:rPr>
              <w:t xml:space="preserve"> – торцовочный станок;</w:t>
            </w:r>
          </w:p>
          <w:p w:rsidR="00F00BCC" w:rsidRPr="00E7793D" w:rsidRDefault="00F00BCC" w:rsidP="003D5B41">
            <w:pPr>
              <w:pStyle w:val="af4"/>
              <w:tabs>
                <w:tab w:val="left" w:pos="851"/>
              </w:tabs>
              <w:jc w:val="both"/>
              <w:rPr>
                <w:lang w:val="ru-RU"/>
              </w:rPr>
            </w:pPr>
            <w:r w:rsidRPr="00E7793D">
              <w:rPr>
                <w:lang w:val="ru-RU"/>
              </w:rPr>
              <w:t>е – роликовый транспортер.</w:t>
            </w:r>
          </w:p>
          <w:p w:rsidR="00F00BCC" w:rsidRPr="00E7793D" w:rsidRDefault="00F00BCC" w:rsidP="003D5B41">
            <w:pPr>
              <w:pStyle w:val="ab"/>
              <w:tabs>
                <w:tab w:val="left" w:pos="851"/>
                <w:tab w:val="left" w:pos="993"/>
              </w:tabs>
              <w:ind w:left="0"/>
              <w:jc w:val="both"/>
              <w:rPr>
                <w:rFonts w:ascii="Times New Roman" w:hAnsi="Times New Roman" w:cs="Times New Roman"/>
                <w:b/>
                <w:sz w:val="24"/>
                <w:szCs w:val="24"/>
              </w:rPr>
            </w:pPr>
          </w:p>
        </w:tc>
      </w:tr>
    </w:tbl>
    <w:p w:rsidR="00F00BCC" w:rsidRPr="00E7793D" w:rsidRDefault="00F00BCC" w:rsidP="002B22D1">
      <w:pPr>
        <w:pStyle w:val="ab"/>
        <w:widowControl w:val="0"/>
        <w:numPr>
          <w:ilvl w:val="0"/>
          <w:numId w:val="19"/>
        </w:numPr>
        <w:tabs>
          <w:tab w:val="left" w:pos="851"/>
          <w:tab w:val="left" w:pos="993"/>
        </w:tabs>
        <w:autoSpaceDE w:val="0"/>
        <w:autoSpaceDN w:val="0"/>
        <w:spacing w:before="0" w:after="0"/>
        <w:ind w:left="0" w:firstLine="709"/>
        <w:contextualSpacing w:val="0"/>
        <w:jc w:val="both"/>
        <w:rPr>
          <w:rFonts w:ascii="Times New Roman" w:hAnsi="Times New Roman" w:cs="Times New Roman"/>
          <w:sz w:val="24"/>
          <w:szCs w:val="24"/>
        </w:rPr>
      </w:pPr>
      <w:proofErr w:type="spellStart"/>
      <w:r w:rsidRPr="00E7793D">
        <w:rPr>
          <w:rFonts w:ascii="Times New Roman" w:hAnsi="Times New Roman" w:cs="Times New Roman"/>
          <w:sz w:val="24"/>
          <w:szCs w:val="24"/>
        </w:rPr>
        <w:t>Установите</w:t>
      </w:r>
      <w:proofErr w:type="spellEnd"/>
      <w:r w:rsidRPr="00E7793D">
        <w:rPr>
          <w:rFonts w:ascii="Times New Roman" w:hAnsi="Times New Roman" w:cs="Times New Roman"/>
          <w:spacing w:val="-2"/>
          <w:sz w:val="24"/>
          <w:szCs w:val="24"/>
        </w:rPr>
        <w:t xml:space="preserve"> </w:t>
      </w:r>
      <w:proofErr w:type="spellStart"/>
      <w:r w:rsidRPr="00E7793D">
        <w:rPr>
          <w:rFonts w:ascii="Times New Roman" w:hAnsi="Times New Roman" w:cs="Times New Roman"/>
          <w:sz w:val="24"/>
          <w:szCs w:val="24"/>
        </w:rPr>
        <w:t>соответствие</w:t>
      </w:r>
      <w:proofErr w:type="spellEnd"/>
    </w:p>
    <w:tbl>
      <w:tblPr>
        <w:tblStyle w:val="af8"/>
        <w:tblpPr w:leftFromText="180" w:rightFromText="180" w:vertAnchor="text" w:tblpX="107" w:tblpY="1"/>
        <w:tblOverlap w:val="never"/>
        <w:tblW w:w="0" w:type="auto"/>
        <w:tblLook w:val="04A0"/>
      </w:tblPr>
      <w:tblGrid>
        <w:gridCol w:w="3652"/>
        <w:gridCol w:w="5462"/>
      </w:tblGrid>
      <w:tr w:rsidR="00F00BCC" w:rsidRPr="00E7793D" w:rsidTr="003D5B41">
        <w:tc>
          <w:tcPr>
            <w:tcW w:w="3652" w:type="dxa"/>
          </w:tcPr>
          <w:p w:rsidR="00F00BCC" w:rsidRPr="00E7793D" w:rsidRDefault="00F00BCC" w:rsidP="003D5B41">
            <w:pPr>
              <w:pStyle w:val="af4"/>
              <w:tabs>
                <w:tab w:val="left" w:pos="851"/>
              </w:tabs>
              <w:jc w:val="both"/>
              <w:rPr>
                <w:color w:val="FF0000"/>
                <w:lang w:val="ru-RU"/>
              </w:rPr>
            </w:pPr>
            <w:r w:rsidRPr="00E7793D">
              <w:rPr>
                <w:lang w:val="ru-RU"/>
              </w:rPr>
              <w:t>1</w:t>
            </w:r>
            <w:r w:rsidRPr="00E7793D">
              <w:t xml:space="preserve">– </w:t>
            </w:r>
            <w:proofErr w:type="spellStart"/>
            <w:r w:rsidRPr="00E7793D">
              <w:t>петля</w:t>
            </w:r>
            <w:proofErr w:type="spellEnd"/>
            <w:r w:rsidRPr="00E7793D">
              <w:t xml:space="preserve">; </w:t>
            </w:r>
          </w:p>
          <w:p w:rsidR="00F00BCC" w:rsidRPr="00E7793D" w:rsidRDefault="00F00BCC" w:rsidP="003D5B41">
            <w:pPr>
              <w:pStyle w:val="af4"/>
              <w:tabs>
                <w:tab w:val="left" w:pos="851"/>
              </w:tabs>
              <w:jc w:val="both"/>
              <w:rPr>
                <w:lang w:val="ru-RU"/>
              </w:rPr>
            </w:pPr>
            <w:r w:rsidRPr="00E7793D">
              <w:t xml:space="preserve">2 – </w:t>
            </w:r>
            <w:proofErr w:type="spellStart"/>
            <w:r w:rsidRPr="00E7793D">
              <w:t>стяжка</w:t>
            </w:r>
            <w:proofErr w:type="spellEnd"/>
            <w:r w:rsidRPr="00E7793D">
              <w:t>;</w:t>
            </w:r>
            <w:r w:rsidRPr="00E7793D">
              <w:rPr>
                <w:lang w:val="ru-RU"/>
              </w:rPr>
              <w:t xml:space="preserve"> </w:t>
            </w:r>
          </w:p>
          <w:p w:rsidR="00F00BCC" w:rsidRPr="00E7793D" w:rsidRDefault="00F00BCC" w:rsidP="003D5B41">
            <w:pPr>
              <w:pStyle w:val="Heading4"/>
              <w:tabs>
                <w:tab w:val="left" w:pos="851"/>
                <w:tab w:val="left" w:pos="993"/>
              </w:tabs>
              <w:ind w:left="0" w:firstLine="0"/>
              <w:jc w:val="both"/>
            </w:pPr>
          </w:p>
        </w:tc>
        <w:tc>
          <w:tcPr>
            <w:tcW w:w="5462" w:type="dxa"/>
          </w:tcPr>
          <w:p w:rsidR="00F00BCC" w:rsidRPr="00E7793D" w:rsidRDefault="00F00BCC" w:rsidP="003D5B41">
            <w:pPr>
              <w:pStyle w:val="af4"/>
              <w:tabs>
                <w:tab w:val="left" w:pos="851"/>
              </w:tabs>
              <w:jc w:val="both"/>
              <w:rPr>
                <w:lang w:val="ru-RU"/>
              </w:rPr>
            </w:pPr>
            <w:r w:rsidRPr="00E7793D">
              <w:rPr>
                <w:lang w:val="ru-RU"/>
              </w:rPr>
              <w:t>а – эксцентриковая;</w:t>
            </w:r>
          </w:p>
          <w:p w:rsidR="00F00BCC" w:rsidRPr="00E7793D" w:rsidRDefault="00F00BCC" w:rsidP="003D5B41">
            <w:pPr>
              <w:pStyle w:val="af4"/>
              <w:tabs>
                <w:tab w:val="left" w:pos="851"/>
              </w:tabs>
              <w:jc w:val="both"/>
              <w:rPr>
                <w:lang w:val="ru-RU"/>
              </w:rPr>
            </w:pPr>
            <w:proofErr w:type="gramStart"/>
            <w:r w:rsidRPr="00E7793D">
              <w:rPr>
                <w:lang w:val="ru-RU"/>
              </w:rPr>
              <w:t>б</w:t>
            </w:r>
            <w:proofErr w:type="gramEnd"/>
            <w:r w:rsidRPr="00E7793D">
              <w:rPr>
                <w:lang w:val="ru-RU"/>
              </w:rPr>
              <w:t xml:space="preserve"> – </w:t>
            </w:r>
            <w:proofErr w:type="spellStart"/>
            <w:r w:rsidRPr="00E7793D">
              <w:rPr>
                <w:lang w:val="ru-RU"/>
              </w:rPr>
              <w:t>четырехшарнирная</w:t>
            </w:r>
            <w:proofErr w:type="spellEnd"/>
            <w:r w:rsidRPr="00E7793D">
              <w:rPr>
                <w:lang w:val="ru-RU"/>
              </w:rPr>
              <w:t>; в – карточная;</w:t>
            </w:r>
          </w:p>
          <w:p w:rsidR="00F00BCC" w:rsidRPr="00E7793D" w:rsidRDefault="00F00BCC" w:rsidP="003D5B41">
            <w:pPr>
              <w:pStyle w:val="af4"/>
              <w:tabs>
                <w:tab w:val="left" w:pos="851"/>
              </w:tabs>
              <w:jc w:val="both"/>
              <w:rPr>
                <w:lang w:val="ru-RU"/>
              </w:rPr>
            </w:pPr>
            <w:proofErr w:type="gramStart"/>
            <w:r w:rsidRPr="00E7793D">
              <w:rPr>
                <w:lang w:val="ru-RU"/>
              </w:rPr>
              <w:t>г</w:t>
            </w:r>
            <w:proofErr w:type="gramEnd"/>
            <w:r w:rsidRPr="00E7793D">
              <w:rPr>
                <w:lang w:val="ru-RU"/>
              </w:rPr>
              <w:t xml:space="preserve"> – рояльная; </w:t>
            </w:r>
          </w:p>
          <w:p w:rsidR="00F00BCC" w:rsidRPr="00E7793D" w:rsidRDefault="00F00BCC" w:rsidP="003D5B41">
            <w:pPr>
              <w:pStyle w:val="af4"/>
              <w:tabs>
                <w:tab w:val="left" w:pos="851"/>
              </w:tabs>
              <w:jc w:val="both"/>
              <w:rPr>
                <w:lang w:val="ru-RU"/>
              </w:rPr>
            </w:pPr>
            <w:proofErr w:type="spellStart"/>
            <w:r w:rsidRPr="00E7793D">
              <w:rPr>
                <w:lang w:val="ru-RU"/>
              </w:rPr>
              <w:t>д</w:t>
            </w:r>
            <w:proofErr w:type="spellEnd"/>
            <w:r w:rsidRPr="00E7793D">
              <w:rPr>
                <w:lang w:val="ru-RU"/>
              </w:rPr>
              <w:t xml:space="preserve"> – винтовая;</w:t>
            </w:r>
          </w:p>
          <w:p w:rsidR="00F00BCC" w:rsidRPr="00E7793D" w:rsidRDefault="00F00BCC" w:rsidP="003D5B41">
            <w:pPr>
              <w:pStyle w:val="af4"/>
              <w:tabs>
                <w:tab w:val="left" w:pos="851"/>
              </w:tabs>
              <w:jc w:val="both"/>
              <w:rPr>
                <w:lang w:val="ru-RU"/>
              </w:rPr>
            </w:pPr>
            <w:r w:rsidRPr="00E7793D">
              <w:rPr>
                <w:lang w:val="ru-RU"/>
              </w:rPr>
              <w:t>е – клиновая.</w:t>
            </w:r>
          </w:p>
          <w:p w:rsidR="00F00BCC" w:rsidRPr="00E7793D" w:rsidRDefault="00F00BCC" w:rsidP="003D5B41">
            <w:pPr>
              <w:pStyle w:val="Heading4"/>
              <w:tabs>
                <w:tab w:val="left" w:pos="851"/>
                <w:tab w:val="left" w:pos="993"/>
              </w:tabs>
              <w:ind w:left="0" w:firstLine="0"/>
              <w:jc w:val="both"/>
            </w:pPr>
          </w:p>
        </w:tc>
      </w:tr>
    </w:tbl>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af4"/>
        <w:tabs>
          <w:tab w:val="left" w:pos="851"/>
        </w:tabs>
        <w:ind w:firstLine="709"/>
        <w:jc w:val="both"/>
        <w:rPr>
          <w:lang w:val="ru-RU"/>
        </w:rPr>
      </w:pPr>
    </w:p>
    <w:p w:rsidR="00F00BCC" w:rsidRPr="00E7793D" w:rsidRDefault="00F00BCC" w:rsidP="00E7793D">
      <w:pPr>
        <w:pStyle w:val="af4"/>
        <w:tabs>
          <w:tab w:val="left" w:pos="851"/>
        </w:tabs>
        <w:ind w:firstLine="709"/>
        <w:jc w:val="both"/>
        <w:rPr>
          <w:lang w:val="ru-RU"/>
        </w:rPr>
      </w:pPr>
    </w:p>
    <w:p w:rsidR="00F00BCC" w:rsidRPr="00E7793D" w:rsidRDefault="00F00BCC" w:rsidP="003D5B41">
      <w:pPr>
        <w:pStyle w:val="Heading4"/>
        <w:tabs>
          <w:tab w:val="left" w:pos="851"/>
        </w:tabs>
        <w:ind w:left="0" w:firstLine="709"/>
        <w:jc w:val="center"/>
        <w:rPr>
          <w:lang w:val="ru-RU"/>
        </w:rPr>
      </w:pPr>
      <w:r w:rsidRPr="00E7793D">
        <w:rPr>
          <w:u w:val="thick"/>
          <w:lang w:val="ru-RU"/>
        </w:rPr>
        <w:t>Лесное и лесопарковое хозяйство</w:t>
      </w:r>
    </w:p>
    <w:p w:rsidR="00F00BCC" w:rsidRPr="00E7793D" w:rsidRDefault="00F00BCC" w:rsidP="003D5B41">
      <w:pPr>
        <w:pStyle w:val="af4"/>
        <w:tabs>
          <w:tab w:val="left" w:pos="851"/>
        </w:tabs>
        <w:ind w:firstLine="709"/>
        <w:jc w:val="center"/>
        <w:rPr>
          <w:b/>
          <w:lang w:val="ru-RU"/>
        </w:rPr>
      </w:pPr>
    </w:p>
    <w:p w:rsidR="00F00BCC" w:rsidRPr="00E7793D" w:rsidRDefault="00F00BCC" w:rsidP="003D5B41">
      <w:pPr>
        <w:pStyle w:val="Heading4"/>
        <w:tabs>
          <w:tab w:val="left" w:pos="851"/>
        </w:tabs>
        <w:ind w:left="0" w:firstLine="709"/>
        <w:jc w:val="center"/>
        <w:rPr>
          <w:lang w:val="ru-RU"/>
        </w:rPr>
      </w:pPr>
      <w:r w:rsidRPr="00E7793D">
        <w:rPr>
          <w:u w:val="thick"/>
          <w:lang w:val="ru-RU"/>
        </w:rPr>
        <w:t>ВОПРОСЫ НА ВЫБОР ВАРИАНТА ОТВЕТА</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1.</w:t>
      </w:r>
      <w:r w:rsidR="003D5B41">
        <w:rPr>
          <w:rFonts w:ascii="Times New Roman" w:hAnsi="Times New Roman" w:cs="Times New Roman"/>
          <w:sz w:val="24"/>
          <w:szCs w:val="24"/>
          <w:lang w:val="ru-RU"/>
        </w:rPr>
        <w:t xml:space="preserve"> </w:t>
      </w:r>
      <w:r w:rsidRPr="00E7793D">
        <w:rPr>
          <w:rFonts w:ascii="Times New Roman" w:hAnsi="Times New Roman" w:cs="Times New Roman"/>
          <w:sz w:val="24"/>
          <w:szCs w:val="24"/>
          <w:lang w:val="ru-RU"/>
        </w:rPr>
        <w:t>Рекреационный лес предназначен для … и сохранения всех его защитных функций.</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 Рубок спелого и перестойного леса</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б</w:t>
      </w:r>
      <w:proofErr w:type="gramEnd"/>
      <w:r w:rsidRPr="00E7793D">
        <w:rPr>
          <w:rFonts w:ascii="Times New Roman" w:hAnsi="Times New Roman" w:cs="Times New Roman"/>
          <w:sz w:val="24"/>
          <w:szCs w:val="24"/>
          <w:lang w:val="ru-RU"/>
        </w:rPr>
        <w:t>. Формирования природных ландшафтов</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в</w:t>
      </w:r>
      <w:proofErr w:type="gramEnd"/>
      <w:r w:rsidRPr="00E7793D">
        <w:rPr>
          <w:rFonts w:ascii="Times New Roman" w:hAnsi="Times New Roman" w:cs="Times New Roman"/>
          <w:sz w:val="24"/>
          <w:szCs w:val="24"/>
          <w:lang w:val="ru-RU"/>
        </w:rPr>
        <w:t xml:space="preserve">. </w:t>
      </w:r>
      <w:proofErr w:type="gramStart"/>
      <w:r w:rsidRPr="00E7793D">
        <w:rPr>
          <w:rFonts w:ascii="Times New Roman" w:hAnsi="Times New Roman" w:cs="Times New Roman"/>
          <w:sz w:val="24"/>
          <w:szCs w:val="24"/>
          <w:lang w:val="ru-RU"/>
        </w:rPr>
        <w:t>Отдыха</w:t>
      </w:r>
      <w:proofErr w:type="gramEnd"/>
      <w:r w:rsidRPr="00E7793D">
        <w:rPr>
          <w:rFonts w:ascii="Times New Roman" w:hAnsi="Times New Roman" w:cs="Times New Roman"/>
          <w:sz w:val="24"/>
          <w:szCs w:val="24"/>
          <w:lang w:val="ru-RU"/>
        </w:rPr>
        <w:t xml:space="preserve"> населения на лесной территории</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2.</w:t>
      </w:r>
      <w:r w:rsidRPr="00E7793D">
        <w:rPr>
          <w:rFonts w:ascii="Times New Roman" w:hAnsi="Times New Roman" w:cs="Times New Roman"/>
          <w:sz w:val="24"/>
          <w:szCs w:val="24"/>
          <w:lang w:val="ru-RU"/>
        </w:rPr>
        <w:t xml:space="preserve"> Леса, которые предохраняют водоемы от загрязнения, а почву от размыва, называются по М.Е. Ткаченко ...</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а. </w:t>
      </w:r>
      <w:proofErr w:type="spellStart"/>
      <w:r w:rsidRPr="00E7793D">
        <w:rPr>
          <w:rFonts w:ascii="Times New Roman" w:hAnsi="Times New Roman" w:cs="Times New Roman"/>
          <w:sz w:val="24"/>
          <w:szCs w:val="24"/>
          <w:lang w:val="ru-RU"/>
        </w:rPr>
        <w:t>водоохранными</w:t>
      </w:r>
      <w:proofErr w:type="spellEnd"/>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б</w:t>
      </w:r>
      <w:proofErr w:type="gramEnd"/>
      <w:r w:rsidRPr="00E7793D">
        <w:rPr>
          <w:rFonts w:ascii="Times New Roman" w:hAnsi="Times New Roman" w:cs="Times New Roman"/>
          <w:sz w:val="24"/>
          <w:szCs w:val="24"/>
          <w:lang w:val="ru-RU"/>
        </w:rPr>
        <w:t>. водоохранно-защитные</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в. защитные</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г. водорегулирующие</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3.</w:t>
      </w:r>
      <w:r w:rsidRPr="00E7793D">
        <w:rPr>
          <w:rFonts w:ascii="Times New Roman" w:hAnsi="Times New Roman" w:cs="Times New Roman"/>
          <w:sz w:val="24"/>
          <w:szCs w:val="24"/>
          <w:lang w:val="ru-RU"/>
        </w:rPr>
        <w:t xml:space="preserve"> Лесной пожар - это...</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а. всестороннее распространение пожара </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б</w:t>
      </w:r>
      <w:proofErr w:type="gramEnd"/>
      <w:r w:rsidRPr="00E7793D">
        <w:rPr>
          <w:rFonts w:ascii="Times New Roman" w:hAnsi="Times New Roman" w:cs="Times New Roman"/>
          <w:sz w:val="24"/>
          <w:szCs w:val="24"/>
          <w:lang w:val="ru-RU"/>
        </w:rPr>
        <w:t>. стихийное неуправляемое распространение огня по лесной территории</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в. беспорядочное распространение огня</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
    <w:p w:rsidR="00F00BCC" w:rsidRPr="00E7793D" w:rsidRDefault="00F00BCC" w:rsidP="003D5B41">
      <w:pPr>
        <w:tabs>
          <w:tab w:val="left" w:pos="851"/>
        </w:tabs>
        <w:spacing w:before="0" w:after="0"/>
        <w:ind w:left="0" w:firstLine="709"/>
        <w:rPr>
          <w:rFonts w:ascii="Times New Roman" w:hAnsi="Times New Roman" w:cs="Times New Roman"/>
          <w:b/>
          <w:bCs/>
          <w:sz w:val="24"/>
          <w:szCs w:val="24"/>
          <w:u w:val="thick"/>
          <w:lang w:val="ru-RU"/>
        </w:rPr>
      </w:pPr>
      <w:r w:rsidRPr="00E7793D">
        <w:rPr>
          <w:rFonts w:ascii="Times New Roman" w:hAnsi="Times New Roman" w:cs="Times New Roman"/>
          <w:b/>
          <w:bCs/>
          <w:sz w:val="24"/>
          <w:szCs w:val="24"/>
          <w:u w:val="thick"/>
          <w:lang w:val="ru-RU"/>
        </w:rPr>
        <w:t>ВСТАВИТЬ ПРОПУЩЕННОЕ СЛОВО</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u w:val="single"/>
          <w:lang w:val="ru-RU"/>
        </w:rPr>
      </w:pPr>
      <w:r w:rsidRPr="003D5B41">
        <w:rPr>
          <w:rFonts w:ascii="Times New Roman" w:hAnsi="Times New Roman" w:cs="Times New Roman"/>
          <w:b/>
          <w:sz w:val="24"/>
          <w:szCs w:val="24"/>
          <w:lang w:val="ru-RU"/>
        </w:rPr>
        <w:t>1.</w:t>
      </w:r>
      <w:r w:rsidRPr="00E7793D">
        <w:rPr>
          <w:rFonts w:ascii="Times New Roman" w:hAnsi="Times New Roman" w:cs="Times New Roman"/>
          <w:sz w:val="24"/>
          <w:szCs w:val="24"/>
          <w:lang w:val="ru-RU"/>
        </w:rPr>
        <w:t xml:space="preserve"> Зеленые_________ – групповое размещение деревьев. Их создают в местах дневного отдыха скота для защиты его от прямой солнечной радиации, изнурительного летнего зноя и облегчения терморегуляции животных. </w:t>
      </w:r>
    </w:p>
    <w:p w:rsidR="003D5B41" w:rsidRDefault="00F00BCC" w:rsidP="003D5B41">
      <w:pPr>
        <w:tabs>
          <w:tab w:val="left" w:pos="851"/>
        </w:tabs>
        <w:spacing w:before="0" w:after="0"/>
        <w:ind w:left="0" w:firstLine="709"/>
        <w:jc w:val="both"/>
        <w:rPr>
          <w:rFonts w:ascii="Times New Roman" w:hAnsi="Times New Roman" w:cs="Times New Roman"/>
          <w:color w:val="FF0000"/>
          <w:sz w:val="24"/>
          <w:szCs w:val="24"/>
          <w:u w:val="single"/>
          <w:lang w:val="ru-RU"/>
        </w:rPr>
      </w:pPr>
      <w:r w:rsidRPr="003D5B41">
        <w:rPr>
          <w:rFonts w:ascii="Times New Roman" w:hAnsi="Times New Roman" w:cs="Times New Roman"/>
          <w:b/>
          <w:sz w:val="24"/>
          <w:szCs w:val="24"/>
          <w:lang w:val="ru-RU"/>
        </w:rPr>
        <w:t>2.</w:t>
      </w:r>
      <w:r w:rsidR="003D5B41">
        <w:rPr>
          <w:rFonts w:ascii="Times New Roman" w:hAnsi="Times New Roman" w:cs="Times New Roman"/>
          <w:b/>
          <w:sz w:val="24"/>
          <w:szCs w:val="24"/>
          <w:lang w:val="ru-RU"/>
        </w:rPr>
        <w:t xml:space="preserve"> </w:t>
      </w:r>
      <w:r w:rsidRPr="00E7793D">
        <w:rPr>
          <w:rFonts w:ascii="Times New Roman" w:hAnsi="Times New Roman" w:cs="Times New Roman"/>
          <w:sz w:val="24"/>
          <w:szCs w:val="24"/>
          <w:lang w:val="ru-RU"/>
        </w:rPr>
        <w:t xml:space="preserve">При создании смешанных культур и подборе древесных пород необходимо учитывать и их _____________. </w:t>
      </w:r>
    </w:p>
    <w:p w:rsidR="00F00BCC" w:rsidRPr="003D5B41" w:rsidRDefault="003D5B41" w:rsidP="003D5B41">
      <w:pPr>
        <w:tabs>
          <w:tab w:val="left" w:pos="851"/>
        </w:tabs>
        <w:spacing w:before="0" w:after="0"/>
        <w:ind w:left="0" w:firstLine="709"/>
        <w:jc w:val="both"/>
        <w:rPr>
          <w:rFonts w:ascii="Times New Roman" w:hAnsi="Times New Roman" w:cs="Times New Roman"/>
          <w:color w:val="FF0000"/>
          <w:sz w:val="24"/>
          <w:szCs w:val="24"/>
          <w:u w:val="single"/>
          <w:lang w:val="ru-RU"/>
        </w:rPr>
      </w:pPr>
      <w:r w:rsidRPr="003D5B41">
        <w:rPr>
          <w:rFonts w:ascii="Times New Roman" w:hAnsi="Times New Roman" w:cs="Times New Roman"/>
          <w:b/>
          <w:sz w:val="24"/>
          <w:szCs w:val="24"/>
          <w:lang w:val="ru-RU"/>
        </w:rPr>
        <w:t>3.</w:t>
      </w:r>
      <w:r w:rsidR="00F00BCC" w:rsidRPr="003D5B41">
        <w:rPr>
          <w:rFonts w:ascii="Times New Roman" w:hAnsi="Times New Roman" w:cs="Times New Roman"/>
          <w:sz w:val="24"/>
          <w:szCs w:val="24"/>
          <w:lang w:val="ru-RU"/>
        </w:rPr>
        <w:t>Для семян с вынужденным покоем определяют показатель качества семян</w:t>
      </w:r>
    </w:p>
    <w:p w:rsidR="00F00BCC" w:rsidRPr="00E7793D" w:rsidRDefault="00F00BCC" w:rsidP="00E7793D">
      <w:pPr>
        <w:tabs>
          <w:tab w:val="left" w:pos="851"/>
        </w:tabs>
        <w:spacing w:before="0" w:after="0"/>
        <w:ind w:left="0" w:firstLine="709"/>
        <w:jc w:val="both"/>
        <w:rPr>
          <w:rFonts w:ascii="Times New Roman" w:hAnsi="Times New Roman" w:cs="Times New Roman"/>
          <w:b/>
          <w:bCs/>
          <w:sz w:val="24"/>
          <w:szCs w:val="24"/>
          <w:lang w:val="ru-RU"/>
        </w:rPr>
      </w:pPr>
      <w:r w:rsidRPr="00E7793D">
        <w:rPr>
          <w:rFonts w:ascii="Times New Roman" w:hAnsi="Times New Roman" w:cs="Times New Roman"/>
          <w:sz w:val="24"/>
          <w:szCs w:val="24"/>
          <w:lang w:val="ru-RU"/>
        </w:rPr>
        <w:t xml:space="preserve">______________. </w:t>
      </w:r>
    </w:p>
    <w:p w:rsidR="003D5B41" w:rsidRDefault="003D5B41" w:rsidP="00E7793D">
      <w:pPr>
        <w:tabs>
          <w:tab w:val="left" w:pos="851"/>
        </w:tabs>
        <w:spacing w:before="0" w:after="0"/>
        <w:ind w:left="0" w:firstLine="709"/>
        <w:jc w:val="both"/>
        <w:rPr>
          <w:rFonts w:ascii="Times New Roman" w:hAnsi="Times New Roman" w:cs="Times New Roman"/>
          <w:b/>
          <w:bCs/>
          <w:sz w:val="24"/>
          <w:szCs w:val="24"/>
          <w:u w:val="thick"/>
          <w:lang w:val="ru-RU"/>
        </w:rPr>
      </w:pPr>
    </w:p>
    <w:p w:rsidR="00F00BCC" w:rsidRPr="00E7793D" w:rsidRDefault="00F00BCC" w:rsidP="003D5B41">
      <w:pPr>
        <w:tabs>
          <w:tab w:val="left" w:pos="851"/>
        </w:tabs>
        <w:spacing w:before="0" w:after="0"/>
        <w:ind w:left="0" w:firstLine="709"/>
        <w:rPr>
          <w:rFonts w:ascii="Times New Roman" w:hAnsi="Times New Roman" w:cs="Times New Roman"/>
          <w:b/>
          <w:bCs/>
          <w:sz w:val="24"/>
          <w:szCs w:val="24"/>
          <w:u w:val="thick"/>
          <w:lang w:val="ru-RU"/>
        </w:rPr>
      </w:pPr>
      <w:r w:rsidRPr="00E7793D">
        <w:rPr>
          <w:rFonts w:ascii="Times New Roman" w:hAnsi="Times New Roman" w:cs="Times New Roman"/>
          <w:b/>
          <w:bCs/>
          <w:sz w:val="24"/>
          <w:szCs w:val="24"/>
          <w:u w:val="thick"/>
          <w:lang w:val="ru-RU"/>
        </w:rPr>
        <w:t>ВОПРОСЫ НА УСТАНОВЛЕНИЕ СООТВЕТСТВИЯ</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1.</w:t>
      </w:r>
      <w:r w:rsidRPr="00E7793D">
        <w:rPr>
          <w:rFonts w:ascii="Times New Roman" w:hAnsi="Times New Roman" w:cs="Times New Roman"/>
          <w:sz w:val="24"/>
          <w:szCs w:val="24"/>
          <w:lang w:val="ru-RU"/>
        </w:rPr>
        <w:t xml:space="preserve">Установите соответствие, вида сплошных рубок с принципами сохранения подроста: </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К каждой позиции, данной в первом столбце таблицы, подберите позицию из правого столбца.</w:t>
      </w:r>
    </w:p>
    <w:tbl>
      <w:tblPr>
        <w:tblStyle w:val="af8"/>
        <w:tblW w:w="9439" w:type="dxa"/>
        <w:tblLook w:val="04A0"/>
      </w:tblPr>
      <w:tblGrid>
        <w:gridCol w:w="819"/>
        <w:gridCol w:w="3967"/>
        <w:gridCol w:w="709"/>
        <w:gridCol w:w="3944"/>
      </w:tblGrid>
      <w:tr w:rsidR="00F00BCC" w:rsidRPr="00000EE0" w:rsidTr="003D5B41">
        <w:trPr>
          <w:trHeight w:val="1402"/>
        </w:trPr>
        <w:tc>
          <w:tcPr>
            <w:tcW w:w="819"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1</w:t>
            </w:r>
          </w:p>
        </w:tc>
        <w:tc>
          <w:tcPr>
            <w:tcW w:w="3967"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 xml:space="preserve">С </w:t>
            </w:r>
            <w:proofErr w:type="spellStart"/>
            <w:r w:rsidRPr="00E7793D">
              <w:rPr>
                <w:rFonts w:ascii="Times New Roman" w:hAnsi="Times New Roman" w:cs="Times New Roman"/>
                <w:sz w:val="24"/>
                <w:szCs w:val="24"/>
              </w:rPr>
              <w:t>предварительным</w:t>
            </w:r>
            <w:proofErr w:type="spellEnd"/>
          </w:p>
          <w:p w:rsidR="00F00BCC" w:rsidRPr="00E7793D" w:rsidRDefault="00F00BCC" w:rsidP="003D5B41">
            <w:pPr>
              <w:tabs>
                <w:tab w:val="left" w:pos="851"/>
              </w:tabs>
              <w:jc w:val="both"/>
              <w:rPr>
                <w:rFonts w:ascii="Times New Roman" w:hAnsi="Times New Roman" w:cs="Times New Roman"/>
                <w:sz w:val="24"/>
                <w:szCs w:val="24"/>
              </w:rPr>
            </w:pPr>
            <w:proofErr w:type="spellStart"/>
            <w:r w:rsidRPr="00E7793D">
              <w:rPr>
                <w:rFonts w:ascii="Times New Roman" w:hAnsi="Times New Roman" w:cs="Times New Roman"/>
                <w:sz w:val="24"/>
                <w:szCs w:val="24"/>
              </w:rPr>
              <w:t>лесовосстановлением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А</w:t>
            </w:r>
          </w:p>
        </w:tc>
        <w:tc>
          <w:tcPr>
            <w:tcW w:w="3944"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появление молодого поколения леса </w:t>
            </w:r>
            <w:proofErr w:type="gramStart"/>
            <w:r w:rsidRPr="00E7793D">
              <w:rPr>
                <w:rFonts w:ascii="Times New Roman" w:hAnsi="Times New Roman" w:cs="Times New Roman"/>
                <w:sz w:val="24"/>
                <w:szCs w:val="24"/>
                <w:lang w:val="ru-RU"/>
              </w:rPr>
              <w:t>под</w:t>
            </w:r>
            <w:proofErr w:type="gramEnd"/>
          </w:p>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пологом существующего древостоя</w:t>
            </w:r>
          </w:p>
        </w:tc>
      </w:tr>
      <w:tr w:rsidR="00F00BCC" w:rsidRPr="00000EE0" w:rsidTr="003D5B41">
        <w:trPr>
          <w:trHeight w:val="976"/>
        </w:trPr>
        <w:tc>
          <w:tcPr>
            <w:tcW w:w="819"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2</w:t>
            </w:r>
          </w:p>
        </w:tc>
        <w:tc>
          <w:tcPr>
            <w:tcW w:w="3967"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 xml:space="preserve">С </w:t>
            </w:r>
            <w:proofErr w:type="spellStart"/>
            <w:r w:rsidRPr="00E7793D">
              <w:rPr>
                <w:rFonts w:ascii="Times New Roman" w:hAnsi="Times New Roman" w:cs="Times New Roman"/>
                <w:sz w:val="24"/>
                <w:szCs w:val="24"/>
              </w:rPr>
              <w:t>последующим</w:t>
            </w:r>
            <w:proofErr w:type="spellEnd"/>
          </w:p>
          <w:p w:rsidR="00F00BCC" w:rsidRPr="00E7793D" w:rsidRDefault="00F00BCC" w:rsidP="003D5B41">
            <w:pPr>
              <w:tabs>
                <w:tab w:val="left" w:pos="851"/>
              </w:tabs>
              <w:jc w:val="both"/>
              <w:rPr>
                <w:rFonts w:ascii="Times New Roman" w:hAnsi="Times New Roman" w:cs="Times New Roman"/>
                <w:sz w:val="24"/>
                <w:szCs w:val="24"/>
              </w:rPr>
            </w:pPr>
            <w:proofErr w:type="spellStart"/>
            <w:r w:rsidRPr="00E7793D">
              <w:rPr>
                <w:rFonts w:ascii="Times New Roman" w:hAnsi="Times New Roman" w:cs="Times New Roman"/>
                <w:sz w:val="24"/>
                <w:szCs w:val="24"/>
              </w:rPr>
              <w:t>лесовосстановлением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Б</w:t>
            </w:r>
          </w:p>
        </w:tc>
        <w:tc>
          <w:tcPr>
            <w:tcW w:w="3944"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образование нового поколения леса после рубки спелого древостоя</w:t>
            </w:r>
          </w:p>
        </w:tc>
      </w:tr>
      <w:tr w:rsidR="00F00BCC" w:rsidRPr="00000EE0" w:rsidTr="003D5B41">
        <w:trPr>
          <w:trHeight w:val="848"/>
        </w:trPr>
        <w:tc>
          <w:tcPr>
            <w:tcW w:w="819" w:type="dxa"/>
            <w:tcBorders>
              <w:top w:val="single" w:sz="4" w:space="0" w:color="auto"/>
              <w:left w:val="single" w:sz="4" w:space="0" w:color="auto"/>
              <w:bottom w:val="single" w:sz="4" w:space="0" w:color="auto"/>
              <w:right w:val="single" w:sz="4" w:space="0" w:color="auto"/>
            </w:tcBorders>
          </w:tcPr>
          <w:p w:rsidR="00F00BCC" w:rsidRPr="00E7793D" w:rsidRDefault="00F00BCC" w:rsidP="003D5B41">
            <w:pPr>
              <w:tabs>
                <w:tab w:val="left" w:pos="851"/>
              </w:tabs>
              <w:jc w:val="both"/>
              <w:rPr>
                <w:rFonts w:ascii="Times New Roman" w:hAnsi="Times New Roman" w:cs="Times New Roman"/>
                <w:sz w:val="24"/>
                <w:szCs w:val="24"/>
                <w:lang w:val="ru-RU"/>
              </w:rPr>
            </w:pPr>
          </w:p>
        </w:tc>
        <w:tc>
          <w:tcPr>
            <w:tcW w:w="3967" w:type="dxa"/>
            <w:tcBorders>
              <w:top w:val="single" w:sz="4" w:space="0" w:color="auto"/>
              <w:left w:val="single" w:sz="4" w:space="0" w:color="auto"/>
              <w:bottom w:val="single" w:sz="4" w:space="0" w:color="auto"/>
              <w:right w:val="single" w:sz="4" w:space="0" w:color="auto"/>
            </w:tcBorders>
          </w:tcPr>
          <w:p w:rsidR="00F00BCC" w:rsidRPr="00E7793D" w:rsidRDefault="00F00BCC" w:rsidP="003D5B41">
            <w:pPr>
              <w:tabs>
                <w:tab w:val="left" w:pos="851"/>
              </w:tabs>
              <w:jc w:val="both"/>
              <w:rPr>
                <w:rFonts w:ascii="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В</w:t>
            </w:r>
          </w:p>
        </w:tc>
        <w:tc>
          <w:tcPr>
            <w:tcW w:w="3944"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образование нового поколения леса при рубке древостоя</w:t>
            </w:r>
          </w:p>
        </w:tc>
      </w:tr>
    </w:tbl>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2.</w:t>
      </w:r>
      <w:r w:rsidRPr="00E7793D">
        <w:rPr>
          <w:rFonts w:ascii="Times New Roman" w:hAnsi="Times New Roman" w:cs="Times New Roman"/>
          <w:sz w:val="24"/>
          <w:szCs w:val="24"/>
          <w:lang w:val="ru-RU"/>
        </w:rPr>
        <w:t xml:space="preserve">Установите соответствие вида сплошных рубок с шириной и площадью лесосек: </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К каждой позиции, данной в первом столбце таблицы, подберите позицию из правого столбца.</w:t>
      </w:r>
    </w:p>
    <w:tbl>
      <w:tblPr>
        <w:tblStyle w:val="af8"/>
        <w:tblW w:w="0" w:type="auto"/>
        <w:tblLook w:val="04A0"/>
      </w:tblPr>
      <w:tblGrid>
        <w:gridCol w:w="392"/>
        <w:gridCol w:w="4393"/>
        <w:gridCol w:w="710"/>
        <w:gridCol w:w="4076"/>
      </w:tblGrid>
      <w:tr w:rsidR="00F00BCC" w:rsidRPr="00000EE0" w:rsidTr="003D5B41">
        <w:tc>
          <w:tcPr>
            <w:tcW w:w="392"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proofErr w:type="spellStart"/>
            <w:r w:rsidRPr="00E7793D">
              <w:rPr>
                <w:rFonts w:ascii="Times New Roman" w:hAnsi="Times New Roman" w:cs="Times New Roman"/>
                <w:sz w:val="24"/>
                <w:szCs w:val="24"/>
              </w:rPr>
              <w:t>Узколесосечные</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А</w:t>
            </w:r>
          </w:p>
        </w:tc>
        <w:tc>
          <w:tcPr>
            <w:tcW w:w="4076"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сплошные рубки, которые проводят</w:t>
            </w:r>
          </w:p>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лесосеками небольшой площади и ширины (не более 100 м)</w:t>
            </w:r>
          </w:p>
        </w:tc>
      </w:tr>
      <w:tr w:rsidR="00F00BCC" w:rsidRPr="00000EE0" w:rsidTr="003D5B41">
        <w:tc>
          <w:tcPr>
            <w:tcW w:w="392"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proofErr w:type="spellStart"/>
            <w:r w:rsidRPr="00E7793D">
              <w:rPr>
                <w:rFonts w:ascii="Times New Roman" w:hAnsi="Times New Roman" w:cs="Times New Roman"/>
                <w:sz w:val="24"/>
                <w:szCs w:val="24"/>
              </w:rPr>
              <w:t>Среднелесосечные</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Б</w:t>
            </w:r>
          </w:p>
        </w:tc>
        <w:tc>
          <w:tcPr>
            <w:tcW w:w="4076"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площадь лесосек – 26…50 га, ширина – 260…500 м</w:t>
            </w:r>
          </w:p>
        </w:tc>
      </w:tr>
      <w:tr w:rsidR="00F00BCC" w:rsidRPr="00000EE0" w:rsidTr="003D5B41">
        <w:tc>
          <w:tcPr>
            <w:tcW w:w="392"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proofErr w:type="spellStart"/>
            <w:r w:rsidRPr="00E7793D">
              <w:rPr>
                <w:rFonts w:ascii="Times New Roman" w:hAnsi="Times New Roman" w:cs="Times New Roman"/>
                <w:sz w:val="24"/>
                <w:szCs w:val="24"/>
              </w:rPr>
              <w:t>Широколесосечные</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В</w:t>
            </w:r>
          </w:p>
        </w:tc>
        <w:tc>
          <w:tcPr>
            <w:tcW w:w="4076"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площадь лесосек – 11…25 га, ширина – 101…250 м</w:t>
            </w:r>
          </w:p>
        </w:tc>
      </w:tr>
      <w:tr w:rsidR="00F00BCC" w:rsidRPr="00000EE0" w:rsidTr="003D5B41">
        <w:tc>
          <w:tcPr>
            <w:tcW w:w="392" w:type="dxa"/>
            <w:tcBorders>
              <w:top w:val="single" w:sz="4" w:space="0" w:color="auto"/>
              <w:left w:val="single" w:sz="4" w:space="0" w:color="auto"/>
              <w:bottom w:val="single" w:sz="4" w:space="0" w:color="auto"/>
              <w:right w:val="single" w:sz="4" w:space="0" w:color="auto"/>
            </w:tcBorders>
          </w:tcPr>
          <w:p w:rsidR="00F00BCC" w:rsidRPr="00E7793D" w:rsidRDefault="00F00BCC" w:rsidP="003D5B41">
            <w:pPr>
              <w:tabs>
                <w:tab w:val="left" w:pos="851"/>
              </w:tabs>
              <w:jc w:val="both"/>
              <w:rPr>
                <w:rFonts w:ascii="Times New Roman" w:hAnsi="Times New Roman" w:cs="Times New Roman"/>
                <w:sz w:val="24"/>
                <w:szCs w:val="24"/>
                <w:lang w:val="ru-RU"/>
              </w:rPr>
            </w:pPr>
          </w:p>
        </w:tc>
        <w:tc>
          <w:tcPr>
            <w:tcW w:w="4393" w:type="dxa"/>
            <w:tcBorders>
              <w:top w:val="single" w:sz="4" w:space="0" w:color="auto"/>
              <w:left w:val="single" w:sz="4" w:space="0" w:color="auto"/>
              <w:bottom w:val="single" w:sz="4" w:space="0" w:color="auto"/>
              <w:right w:val="single" w:sz="4" w:space="0" w:color="auto"/>
            </w:tcBorders>
          </w:tcPr>
          <w:p w:rsidR="00F00BCC" w:rsidRPr="00E7793D" w:rsidRDefault="00F00BCC" w:rsidP="003D5B41">
            <w:pPr>
              <w:tabs>
                <w:tab w:val="left" w:pos="851"/>
              </w:tabs>
              <w:jc w:val="both"/>
              <w:rPr>
                <w:rFonts w:ascii="Times New Roman" w:hAnsi="Times New Roman" w:cs="Times New Roman"/>
                <w:sz w:val="24"/>
                <w:szCs w:val="24"/>
                <w:lang w:val="ru-RU"/>
              </w:rPr>
            </w:pPr>
          </w:p>
        </w:tc>
        <w:tc>
          <w:tcPr>
            <w:tcW w:w="710"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rPr>
            </w:pPr>
            <w:r w:rsidRPr="00E7793D">
              <w:rPr>
                <w:rFonts w:ascii="Times New Roman" w:hAnsi="Times New Roman" w:cs="Times New Roman"/>
                <w:sz w:val="24"/>
                <w:szCs w:val="24"/>
              </w:rPr>
              <w:t>Г</w:t>
            </w:r>
          </w:p>
        </w:tc>
        <w:tc>
          <w:tcPr>
            <w:tcW w:w="4076" w:type="dxa"/>
            <w:tcBorders>
              <w:top w:val="single" w:sz="4" w:space="0" w:color="auto"/>
              <w:left w:val="single" w:sz="4" w:space="0" w:color="auto"/>
              <w:bottom w:val="single" w:sz="4" w:space="0" w:color="auto"/>
              <w:right w:val="single" w:sz="4" w:space="0" w:color="auto"/>
            </w:tcBorders>
            <w:hideMark/>
          </w:tcPr>
          <w:p w:rsidR="00F00BCC" w:rsidRPr="00E7793D" w:rsidRDefault="00F00BCC" w:rsidP="003D5B41">
            <w:pPr>
              <w:tabs>
                <w:tab w:val="left" w:pos="851"/>
              </w:tabs>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площадь лесосек более 25 га, ширина более 250 м</w:t>
            </w:r>
          </w:p>
        </w:tc>
      </w:tr>
    </w:tbl>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3.</w:t>
      </w:r>
      <w:r w:rsidRPr="00E7793D">
        <w:rPr>
          <w:rFonts w:ascii="Times New Roman" w:hAnsi="Times New Roman" w:cs="Times New Roman"/>
          <w:sz w:val="24"/>
          <w:szCs w:val="24"/>
          <w:lang w:val="ru-RU"/>
        </w:rPr>
        <w:t>Напишите соответствие показателей селекционным категориям деревьев.</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К каждой позиции, данной в первом столбце таблицы, подберите позицию из правого столбца.</w:t>
      </w:r>
    </w:p>
    <w:tbl>
      <w:tblPr>
        <w:tblStyle w:val="af8"/>
        <w:tblW w:w="0" w:type="auto"/>
        <w:tblLook w:val="04A0"/>
      </w:tblPr>
      <w:tblGrid>
        <w:gridCol w:w="392"/>
        <w:gridCol w:w="3544"/>
        <w:gridCol w:w="708"/>
        <w:gridCol w:w="4927"/>
      </w:tblGrid>
      <w:tr w:rsidR="00F00BCC" w:rsidRPr="00000EE0" w:rsidTr="003D5B41">
        <w:tc>
          <w:tcPr>
            <w:tcW w:w="392"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r w:rsidRPr="00E7793D">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proofErr w:type="spellStart"/>
            <w:r w:rsidRPr="00E7793D">
              <w:rPr>
                <w:rFonts w:ascii="Times New Roman" w:hAnsi="Times New Roman" w:cs="Times New Roman"/>
                <w:sz w:val="24"/>
                <w:szCs w:val="24"/>
              </w:rPr>
              <w:t>плюсовое</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дерево</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r w:rsidRPr="00E7793D">
              <w:rPr>
                <w:rFonts w:ascii="Times New Roman" w:hAnsi="Times New Roman" w:cs="Times New Roman"/>
                <w:sz w:val="24"/>
                <w:szCs w:val="24"/>
              </w:rPr>
              <w:t>А</w:t>
            </w:r>
          </w:p>
        </w:tc>
        <w:tc>
          <w:tcPr>
            <w:tcW w:w="4927"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хорошее и среднее по росту, качеству и состоянию</w:t>
            </w:r>
          </w:p>
        </w:tc>
      </w:tr>
      <w:tr w:rsidR="00F00BCC" w:rsidRPr="00000EE0" w:rsidTr="003D5B41">
        <w:tc>
          <w:tcPr>
            <w:tcW w:w="392"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r w:rsidRPr="00E7793D">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proofErr w:type="spellStart"/>
            <w:r w:rsidRPr="00E7793D">
              <w:rPr>
                <w:rFonts w:ascii="Times New Roman" w:hAnsi="Times New Roman" w:cs="Times New Roman"/>
                <w:sz w:val="24"/>
                <w:szCs w:val="24"/>
              </w:rPr>
              <w:t>нормальное</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дерев</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r w:rsidRPr="00E7793D">
              <w:rPr>
                <w:rFonts w:ascii="Times New Roman" w:hAnsi="Times New Roman" w:cs="Times New Roman"/>
                <w:sz w:val="24"/>
                <w:szCs w:val="24"/>
              </w:rPr>
              <w:t>Б</w:t>
            </w:r>
          </w:p>
        </w:tc>
        <w:tc>
          <w:tcPr>
            <w:tcW w:w="4927"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ниже среднего дерева по высоте – на 7% и более, по диаметру – на 20% и более; </w:t>
            </w:r>
            <w:proofErr w:type="gramStart"/>
            <w:r w:rsidRPr="00E7793D">
              <w:rPr>
                <w:rFonts w:ascii="Times New Roman" w:hAnsi="Times New Roman" w:cs="Times New Roman"/>
                <w:sz w:val="24"/>
                <w:szCs w:val="24"/>
                <w:lang w:val="ru-RU"/>
              </w:rPr>
              <w:t>суховершинное</w:t>
            </w:r>
            <w:proofErr w:type="gramEnd"/>
            <w:r w:rsidRPr="00E7793D">
              <w:rPr>
                <w:rFonts w:ascii="Times New Roman" w:hAnsi="Times New Roman" w:cs="Times New Roman"/>
                <w:sz w:val="24"/>
                <w:szCs w:val="24"/>
                <w:lang w:val="ru-RU"/>
              </w:rPr>
              <w:t>, с искривленным стволом, с</w:t>
            </w:r>
          </w:p>
          <w:p w:rsidR="00F00BCC" w:rsidRPr="00E7793D" w:rsidRDefault="00F00BCC" w:rsidP="00E7793D">
            <w:pPr>
              <w:tabs>
                <w:tab w:val="left" w:pos="851"/>
              </w:tabs>
              <w:ind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толстыми сучьями, с плохой </w:t>
            </w:r>
            <w:proofErr w:type="spellStart"/>
            <w:r w:rsidRPr="00E7793D">
              <w:rPr>
                <w:rFonts w:ascii="Times New Roman" w:hAnsi="Times New Roman" w:cs="Times New Roman"/>
                <w:sz w:val="24"/>
                <w:szCs w:val="24"/>
                <w:lang w:val="ru-RU"/>
              </w:rPr>
              <w:t>очищаемостью</w:t>
            </w:r>
            <w:proofErr w:type="spellEnd"/>
            <w:r w:rsidRPr="00E7793D">
              <w:rPr>
                <w:rFonts w:ascii="Times New Roman" w:hAnsi="Times New Roman" w:cs="Times New Roman"/>
                <w:sz w:val="24"/>
                <w:szCs w:val="24"/>
                <w:lang w:val="ru-RU"/>
              </w:rPr>
              <w:t xml:space="preserve"> ствола, </w:t>
            </w:r>
            <w:proofErr w:type="gramStart"/>
            <w:r w:rsidRPr="00E7793D">
              <w:rPr>
                <w:rFonts w:ascii="Times New Roman" w:hAnsi="Times New Roman" w:cs="Times New Roman"/>
                <w:sz w:val="24"/>
                <w:szCs w:val="24"/>
                <w:lang w:val="ru-RU"/>
              </w:rPr>
              <w:t>пораженные</w:t>
            </w:r>
            <w:proofErr w:type="gramEnd"/>
            <w:r w:rsidRPr="00E7793D">
              <w:rPr>
                <w:rFonts w:ascii="Times New Roman" w:hAnsi="Times New Roman" w:cs="Times New Roman"/>
                <w:sz w:val="24"/>
                <w:szCs w:val="24"/>
                <w:lang w:val="ru-RU"/>
              </w:rPr>
              <w:t xml:space="preserve"> болезнями и вредителями, с наличием косослоя и свилеватости</w:t>
            </w:r>
          </w:p>
        </w:tc>
      </w:tr>
      <w:tr w:rsidR="00F00BCC" w:rsidRPr="00000EE0" w:rsidTr="003D5B41">
        <w:tc>
          <w:tcPr>
            <w:tcW w:w="392"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r w:rsidRPr="00E7793D">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proofErr w:type="spellStart"/>
            <w:r w:rsidRPr="00E7793D">
              <w:rPr>
                <w:rFonts w:ascii="Times New Roman" w:hAnsi="Times New Roman" w:cs="Times New Roman"/>
                <w:sz w:val="24"/>
                <w:szCs w:val="24"/>
              </w:rPr>
              <w:t>минусовое</w:t>
            </w:r>
            <w:proofErr w:type="spellEnd"/>
            <w:r w:rsidRPr="00E7793D">
              <w:rPr>
                <w:rFonts w:ascii="Times New Roman" w:hAnsi="Times New Roman" w:cs="Times New Roman"/>
                <w:sz w:val="24"/>
                <w:szCs w:val="24"/>
              </w:rPr>
              <w:t xml:space="preserve"> </w:t>
            </w:r>
            <w:proofErr w:type="spellStart"/>
            <w:r w:rsidRPr="00E7793D">
              <w:rPr>
                <w:rFonts w:ascii="Times New Roman" w:hAnsi="Times New Roman" w:cs="Times New Roman"/>
                <w:sz w:val="24"/>
                <w:szCs w:val="24"/>
              </w:rPr>
              <w:t>дерев</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rPr>
            </w:pPr>
            <w:r w:rsidRPr="00E7793D">
              <w:rPr>
                <w:rFonts w:ascii="Times New Roman" w:hAnsi="Times New Roman" w:cs="Times New Roman"/>
                <w:sz w:val="24"/>
                <w:szCs w:val="24"/>
              </w:rPr>
              <w:t>В</w:t>
            </w:r>
          </w:p>
        </w:tc>
        <w:tc>
          <w:tcPr>
            <w:tcW w:w="4927" w:type="dxa"/>
            <w:tcBorders>
              <w:top w:val="single" w:sz="4" w:space="0" w:color="auto"/>
              <w:left w:val="single" w:sz="4" w:space="0" w:color="auto"/>
              <w:bottom w:val="single" w:sz="4" w:space="0" w:color="auto"/>
              <w:right w:val="single" w:sz="4" w:space="0" w:color="auto"/>
            </w:tcBorders>
            <w:hideMark/>
          </w:tcPr>
          <w:p w:rsidR="00F00BCC" w:rsidRPr="00E7793D" w:rsidRDefault="00F00BCC" w:rsidP="00E7793D">
            <w:pPr>
              <w:tabs>
                <w:tab w:val="left" w:pos="851"/>
              </w:tabs>
              <w:ind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превышает среднее дерево по высоте на 10% и более; по диаметру на 30% и более; с </w:t>
            </w:r>
            <w:proofErr w:type="spellStart"/>
            <w:r w:rsidRPr="00E7793D">
              <w:rPr>
                <w:rFonts w:ascii="Times New Roman" w:hAnsi="Times New Roman" w:cs="Times New Roman"/>
                <w:sz w:val="24"/>
                <w:szCs w:val="24"/>
                <w:lang w:val="ru-RU"/>
              </w:rPr>
              <w:t>полнодревесным</w:t>
            </w:r>
            <w:proofErr w:type="spellEnd"/>
            <w:r w:rsidRPr="00E7793D">
              <w:rPr>
                <w:rFonts w:ascii="Times New Roman" w:hAnsi="Times New Roman" w:cs="Times New Roman"/>
                <w:sz w:val="24"/>
                <w:szCs w:val="24"/>
                <w:lang w:val="ru-RU"/>
              </w:rPr>
              <w:t xml:space="preserve"> стволом, тонкими сучьями, с хорошо развитой кроной, высокой </w:t>
            </w:r>
            <w:proofErr w:type="spellStart"/>
            <w:r w:rsidRPr="00E7793D">
              <w:rPr>
                <w:rFonts w:ascii="Times New Roman" w:hAnsi="Times New Roman" w:cs="Times New Roman"/>
                <w:sz w:val="24"/>
                <w:szCs w:val="24"/>
                <w:lang w:val="ru-RU"/>
              </w:rPr>
              <w:t>очищаемостью</w:t>
            </w:r>
            <w:proofErr w:type="spellEnd"/>
            <w:r w:rsidRPr="00E7793D">
              <w:rPr>
                <w:rFonts w:ascii="Times New Roman" w:hAnsi="Times New Roman" w:cs="Times New Roman"/>
                <w:sz w:val="24"/>
                <w:szCs w:val="24"/>
                <w:lang w:val="ru-RU"/>
              </w:rPr>
              <w:t xml:space="preserve"> от сучьев, </w:t>
            </w:r>
            <w:proofErr w:type="gramStart"/>
            <w:r w:rsidRPr="00E7793D">
              <w:rPr>
                <w:rFonts w:ascii="Times New Roman" w:hAnsi="Times New Roman" w:cs="Times New Roman"/>
                <w:sz w:val="24"/>
                <w:szCs w:val="24"/>
                <w:lang w:val="ru-RU"/>
              </w:rPr>
              <w:t>устойчивые</w:t>
            </w:r>
            <w:proofErr w:type="gramEnd"/>
            <w:r w:rsidRPr="00E7793D">
              <w:rPr>
                <w:rFonts w:ascii="Times New Roman" w:hAnsi="Times New Roman" w:cs="Times New Roman"/>
                <w:sz w:val="24"/>
                <w:szCs w:val="24"/>
                <w:lang w:val="ru-RU"/>
              </w:rPr>
              <w:t xml:space="preserve"> к болезням и вредителям.</w:t>
            </w:r>
          </w:p>
        </w:tc>
      </w:tr>
    </w:tbl>
    <w:p w:rsidR="00F00BCC" w:rsidRPr="007F545E" w:rsidRDefault="00F00BCC" w:rsidP="00E7793D">
      <w:pPr>
        <w:tabs>
          <w:tab w:val="left" w:pos="851"/>
        </w:tabs>
        <w:spacing w:before="0" w:after="0"/>
        <w:ind w:left="0" w:firstLine="709"/>
        <w:jc w:val="both"/>
        <w:rPr>
          <w:rFonts w:ascii="Times New Roman" w:hAnsi="Times New Roman" w:cs="Times New Roman"/>
          <w:sz w:val="24"/>
          <w:szCs w:val="24"/>
          <w:lang w:val="ru-RU"/>
        </w:rPr>
      </w:pPr>
    </w:p>
    <w:p w:rsidR="00F00BCC" w:rsidRPr="00E7793D" w:rsidRDefault="00F00BCC" w:rsidP="00E7793D">
      <w:pPr>
        <w:tabs>
          <w:tab w:val="left" w:pos="851"/>
        </w:tabs>
        <w:spacing w:before="0" w:after="0"/>
        <w:ind w:left="0" w:firstLine="709"/>
        <w:jc w:val="both"/>
        <w:rPr>
          <w:rFonts w:ascii="Times New Roman" w:hAnsi="Times New Roman" w:cs="Times New Roman"/>
          <w:b/>
          <w:bCs/>
          <w:sz w:val="24"/>
          <w:szCs w:val="24"/>
          <w:u w:val="thick"/>
          <w:lang w:val="ru-RU"/>
        </w:rPr>
      </w:pPr>
      <w:r w:rsidRPr="00E7793D">
        <w:rPr>
          <w:rFonts w:ascii="Times New Roman" w:hAnsi="Times New Roman" w:cs="Times New Roman"/>
          <w:b/>
          <w:bCs/>
          <w:sz w:val="24"/>
          <w:szCs w:val="24"/>
          <w:u w:val="thick"/>
          <w:lang w:val="ru-RU"/>
        </w:rPr>
        <w:t>ВОПРОСЫ НА УСТАНОВЛЕНИЕ ПОСЛЕДОВАТЕЛЬНОСТИ ДЕЙСТВИЙ</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1.</w:t>
      </w:r>
      <w:r w:rsidR="003D5B41">
        <w:rPr>
          <w:rFonts w:ascii="Times New Roman" w:hAnsi="Times New Roman" w:cs="Times New Roman"/>
          <w:sz w:val="24"/>
          <w:szCs w:val="24"/>
          <w:lang w:val="ru-RU"/>
        </w:rPr>
        <w:t xml:space="preserve"> </w:t>
      </w:r>
      <w:r w:rsidRPr="00E7793D">
        <w:rPr>
          <w:rFonts w:ascii="Times New Roman" w:hAnsi="Times New Roman" w:cs="Times New Roman"/>
          <w:sz w:val="24"/>
          <w:szCs w:val="24"/>
          <w:lang w:val="ru-RU"/>
        </w:rPr>
        <w:t xml:space="preserve">Распределите по степени </w:t>
      </w:r>
      <w:proofErr w:type="spellStart"/>
      <w:r w:rsidRPr="00E7793D">
        <w:rPr>
          <w:rFonts w:ascii="Times New Roman" w:hAnsi="Times New Roman" w:cs="Times New Roman"/>
          <w:sz w:val="24"/>
          <w:szCs w:val="24"/>
          <w:lang w:val="ru-RU"/>
        </w:rPr>
        <w:t>светолюбия</w:t>
      </w:r>
      <w:proofErr w:type="spellEnd"/>
      <w:r w:rsidRPr="00E7793D">
        <w:rPr>
          <w:rFonts w:ascii="Times New Roman" w:hAnsi="Times New Roman" w:cs="Times New Roman"/>
          <w:sz w:val="24"/>
          <w:szCs w:val="24"/>
          <w:lang w:val="ru-RU"/>
        </w:rPr>
        <w:t xml:space="preserve"> следующие древесные породы (по мере убывания):</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а. Береза </w:t>
      </w:r>
      <w:proofErr w:type="spellStart"/>
      <w:r w:rsidRPr="00E7793D">
        <w:rPr>
          <w:rFonts w:ascii="Times New Roman" w:hAnsi="Times New Roman" w:cs="Times New Roman"/>
          <w:sz w:val="24"/>
          <w:szCs w:val="24"/>
          <w:lang w:val="ru-RU"/>
        </w:rPr>
        <w:t>повислая</w:t>
      </w:r>
      <w:proofErr w:type="spellEnd"/>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б</w:t>
      </w:r>
      <w:proofErr w:type="gramEnd"/>
      <w:r w:rsidRPr="00E7793D">
        <w:rPr>
          <w:rFonts w:ascii="Times New Roman" w:hAnsi="Times New Roman" w:cs="Times New Roman"/>
          <w:sz w:val="24"/>
          <w:szCs w:val="24"/>
          <w:lang w:val="ru-RU"/>
        </w:rPr>
        <w:t>. Лиственница</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в. Клен остролистный</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г. Дуб </w:t>
      </w:r>
      <w:proofErr w:type="spellStart"/>
      <w:r w:rsidRPr="00E7793D">
        <w:rPr>
          <w:rFonts w:ascii="Times New Roman" w:hAnsi="Times New Roman" w:cs="Times New Roman"/>
          <w:sz w:val="24"/>
          <w:szCs w:val="24"/>
          <w:lang w:val="ru-RU"/>
        </w:rPr>
        <w:t>черешчатый</w:t>
      </w:r>
      <w:proofErr w:type="spellEnd"/>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2.</w:t>
      </w:r>
      <w:r w:rsidRPr="00E7793D">
        <w:rPr>
          <w:rFonts w:ascii="Times New Roman" w:hAnsi="Times New Roman" w:cs="Times New Roman"/>
          <w:sz w:val="24"/>
          <w:szCs w:val="24"/>
          <w:lang w:val="ru-RU"/>
        </w:rPr>
        <w:t xml:space="preserve"> Укажите, согласно «Правилам…» последовательность действий при проектировании организационно-технических элементов лесосек сплошной рубки:</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а. выбираются предельные показатели для лесосек (в соответствии с хозяйством, площадью, ширина, сроки примыкания)</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б</w:t>
      </w:r>
      <w:proofErr w:type="gramEnd"/>
      <w:r w:rsidRPr="00E7793D">
        <w:rPr>
          <w:rFonts w:ascii="Times New Roman" w:hAnsi="Times New Roman" w:cs="Times New Roman"/>
          <w:sz w:val="24"/>
          <w:szCs w:val="24"/>
          <w:lang w:val="ru-RU"/>
        </w:rPr>
        <w:t>. в зависимости от ширины лесосеки назначается число зарубов</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в</w:t>
      </w:r>
      <w:proofErr w:type="gramEnd"/>
      <w:r w:rsidRPr="00E7793D">
        <w:rPr>
          <w:rFonts w:ascii="Times New Roman" w:hAnsi="Times New Roman" w:cs="Times New Roman"/>
          <w:sz w:val="24"/>
          <w:szCs w:val="24"/>
          <w:lang w:val="ru-RU"/>
        </w:rPr>
        <w:t xml:space="preserve">. определяем </w:t>
      </w:r>
      <w:proofErr w:type="gramStart"/>
      <w:r w:rsidRPr="00E7793D">
        <w:rPr>
          <w:rFonts w:ascii="Times New Roman" w:hAnsi="Times New Roman" w:cs="Times New Roman"/>
          <w:sz w:val="24"/>
          <w:szCs w:val="24"/>
          <w:lang w:val="ru-RU"/>
        </w:rPr>
        <w:t>с</w:t>
      </w:r>
      <w:proofErr w:type="gramEnd"/>
      <w:r w:rsidRPr="00E7793D">
        <w:rPr>
          <w:rFonts w:ascii="Times New Roman" w:hAnsi="Times New Roman" w:cs="Times New Roman"/>
          <w:sz w:val="24"/>
          <w:szCs w:val="24"/>
          <w:lang w:val="ru-RU"/>
        </w:rPr>
        <w:t xml:space="preserve"> направлением рубки с учетом преобладающих ветров</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г. установим, к какой лесорастительной зоне и лесному району относится территория</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д. относительно сторон света показываем направление лесосеки</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е. с учетом правил определяемся со способом примыкания лесосеки</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3D5B41">
        <w:rPr>
          <w:rFonts w:ascii="Times New Roman" w:hAnsi="Times New Roman" w:cs="Times New Roman"/>
          <w:b/>
          <w:sz w:val="24"/>
          <w:szCs w:val="24"/>
          <w:lang w:val="ru-RU"/>
        </w:rPr>
        <w:t>3.</w:t>
      </w:r>
      <w:r w:rsidRPr="00E7793D">
        <w:rPr>
          <w:rFonts w:ascii="Times New Roman" w:hAnsi="Times New Roman" w:cs="Times New Roman"/>
          <w:sz w:val="24"/>
          <w:szCs w:val="24"/>
          <w:lang w:val="ru-RU"/>
        </w:rPr>
        <w:t xml:space="preserve"> Укажите последовательность назначения категорий </w:t>
      </w:r>
      <w:proofErr w:type="spellStart"/>
      <w:r w:rsidRPr="00E7793D">
        <w:rPr>
          <w:rFonts w:ascii="Times New Roman" w:hAnsi="Times New Roman" w:cs="Times New Roman"/>
          <w:sz w:val="24"/>
          <w:szCs w:val="24"/>
          <w:lang w:val="ru-RU"/>
        </w:rPr>
        <w:t>защитности</w:t>
      </w:r>
      <w:proofErr w:type="spellEnd"/>
      <w:r w:rsidRPr="00E7793D">
        <w:rPr>
          <w:rFonts w:ascii="Times New Roman" w:hAnsi="Times New Roman" w:cs="Times New Roman"/>
          <w:sz w:val="24"/>
          <w:szCs w:val="24"/>
          <w:lang w:val="ru-RU"/>
        </w:rPr>
        <w:t xml:space="preserve"> лесов по режиму ведения лесного хозяйства и лесопользования:</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 а. леса национальных парков; памятников природы; леса, имеющие научно и</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историческое значение; особо ценные лесные массивы</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proofErr w:type="gramStart"/>
      <w:r w:rsidRPr="00E7793D">
        <w:rPr>
          <w:rFonts w:ascii="Times New Roman" w:hAnsi="Times New Roman" w:cs="Times New Roman"/>
          <w:sz w:val="24"/>
          <w:szCs w:val="24"/>
          <w:lang w:val="ru-RU"/>
        </w:rPr>
        <w:t>б</w:t>
      </w:r>
      <w:proofErr w:type="gramEnd"/>
      <w:r w:rsidRPr="00E7793D">
        <w:rPr>
          <w:rFonts w:ascii="Times New Roman" w:hAnsi="Times New Roman" w:cs="Times New Roman"/>
          <w:sz w:val="24"/>
          <w:szCs w:val="24"/>
          <w:lang w:val="ru-RU"/>
        </w:rPr>
        <w:t>. леса государственных природных заповедников; заповедные лесные участки</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в. противоэрозионные леса</w:t>
      </w:r>
    </w:p>
    <w:p w:rsidR="00F00BCC" w:rsidRPr="00E7793D" w:rsidRDefault="00F00BCC" w:rsidP="00E7793D">
      <w:pPr>
        <w:tabs>
          <w:tab w:val="left" w:pos="851"/>
        </w:tabs>
        <w:spacing w:before="0" w:after="0"/>
        <w:ind w:left="0" w:firstLine="709"/>
        <w:jc w:val="both"/>
        <w:rPr>
          <w:rFonts w:ascii="Times New Roman" w:hAnsi="Times New Roman" w:cs="Times New Roman"/>
          <w:sz w:val="24"/>
          <w:szCs w:val="24"/>
          <w:lang w:val="ru-RU"/>
        </w:rPr>
      </w:pPr>
      <w:r w:rsidRPr="00E7793D">
        <w:rPr>
          <w:rFonts w:ascii="Times New Roman" w:hAnsi="Times New Roman" w:cs="Times New Roman"/>
          <w:sz w:val="24"/>
          <w:szCs w:val="24"/>
          <w:lang w:val="ru-RU"/>
        </w:rPr>
        <w:t xml:space="preserve">г. леса </w:t>
      </w:r>
      <w:proofErr w:type="spellStart"/>
      <w:r w:rsidRPr="00E7793D">
        <w:rPr>
          <w:rFonts w:ascii="Times New Roman" w:hAnsi="Times New Roman" w:cs="Times New Roman"/>
          <w:sz w:val="24"/>
          <w:szCs w:val="24"/>
          <w:lang w:val="ru-RU"/>
        </w:rPr>
        <w:t>водоохранной</w:t>
      </w:r>
      <w:proofErr w:type="spellEnd"/>
      <w:r w:rsidRPr="00E7793D">
        <w:rPr>
          <w:rFonts w:ascii="Times New Roman" w:hAnsi="Times New Roman" w:cs="Times New Roman"/>
          <w:sz w:val="24"/>
          <w:szCs w:val="24"/>
          <w:lang w:val="ru-RU"/>
        </w:rPr>
        <w:t xml:space="preserve"> зоны водных объектов</w:t>
      </w:r>
    </w:p>
    <w:p w:rsidR="003D5B41" w:rsidRDefault="003D5B41" w:rsidP="00E7793D">
      <w:pPr>
        <w:tabs>
          <w:tab w:val="left" w:pos="851"/>
        </w:tabs>
        <w:spacing w:before="0" w:after="0"/>
        <w:ind w:left="0" w:firstLine="709"/>
        <w:jc w:val="both"/>
        <w:rPr>
          <w:rFonts w:ascii="Times New Roman" w:hAnsi="Times New Roman" w:cs="Times New Roman"/>
          <w:b/>
          <w:sz w:val="24"/>
          <w:szCs w:val="24"/>
          <w:lang w:val="ru-RU"/>
        </w:rPr>
      </w:pPr>
    </w:p>
    <w:p w:rsidR="00F00BCC" w:rsidRPr="006179EB" w:rsidRDefault="00F00BCC" w:rsidP="006179EB">
      <w:pPr>
        <w:tabs>
          <w:tab w:val="left" w:pos="851"/>
        </w:tabs>
        <w:spacing w:before="0" w:after="0"/>
        <w:ind w:left="0" w:firstLine="709"/>
        <w:rPr>
          <w:rFonts w:ascii="Times New Roman" w:hAnsi="Times New Roman" w:cs="Times New Roman"/>
          <w:b/>
          <w:sz w:val="24"/>
          <w:szCs w:val="24"/>
          <w:lang w:val="ru-RU"/>
        </w:rPr>
      </w:pPr>
      <w:r w:rsidRPr="006179EB">
        <w:rPr>
          <w:rFonts w:ascii="Times New Roman" w:hAnsi="Times New Roman" w:cs="Times New Roman"/>
          <w:b/>
          <w:sz w:val="24"/>
          <w:szCs w:val="24"/>
          <w:lang w:val="ru-RU"/>
        </w:rPr>
        <w:t>Технология лесозаготовок</w:t>
      </w:r>
    </w:p>
    <w:p w:rsidR="00F00BCC" w:rsidRPr="006179EB" w:rsidRDefault="00F00BCC" w:rsidP="006179EB">
      <w:pPr>
        <w:tabs>
          <w:tab w:val="left" w:pos="851"/>
        </w:tabs>
        <w:spacing w:before="0" w:after="0"/>
        <w:ind w:left="0" w:firstLine="709"/>
        <w:rPr>
          <w:rFonts w:ascii="Times New Roman" w:hAnsi="Times New Roman" w:cs="Times New Roman"/>
          <w:sz w:val="24"/>
          <w:szCs w:val="24"/>
          <w:lang w:val="ru-RU"/>
        </w:rPr>
      </w:pPr>
    </w:p>
    <w:p w:rsidR="00F00BCC" w:rsidRPr="006179EB" w:rsidRDefault="00F00BCC" w:rsidP="006179EB">
      <w:pPr>
        <w:tabs>
          <w:tab w:val="left" w:pos="851"/>
        </w:tabs>
        <w:spacing w:before="0" w:after="0"/>
        <w:ind w:left="0" w:firstLine="709"/>
        <w:rPr>
          <w:rFonts w:ascii="Times New Roman" w:hAnsi="Times New Roman" w:cs="Times New Roman"/>
          <w:b/>
          <w:sz w:val="24"/>
          <w:szCs w:val="24"/>
          <w:u w:val="single"/>
          <w:lang w:val="ru-RU"/>
        </w:rPr>
      </w:pPr>
      <w:r w:rsidRPr="006179EB">
        <w:rPr>
          <w:rFonts w:ascii="Times New Roman" w:hAnsi="Times New Roman" w:cs="Times New Roman"/>
          <w:b/>
          <w:sz w:val="24"/>
          <w:szCs w:val="24"/>
          <w:u w:val="single"/>
          <w:lang w:val="ru-RU"/>
        </w:rPr>
        <w:t>ВОПРОСЫ НА ВЫБОР ВАРИАНТА ОТВЕТА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noProof/>
          <w:sz w:val="24"/>
          <w:szCs w:val="24"/>
          <w:lang w:val="ru-RU" w:eastAsia="ru-RU" w:bidi="ar-SA"/>
        </w:rPr>
        <w:drawing>
          <wp:anchor distT="0" distB="0" distL="114300" distR="114300" simplePos="0" relativeHeight="251662336" behindDoc="0" locked="0" layoutInCell="1" allowOverlap="1">
            <wp:simplePos x="0" y="0"/>
            <wp:positionH relativeFrom="column">
              <wp:posOffset>4505960</wp:posOffset>
            </wp:positionH>
            <wp:positionV relativeFrom="paragraph">
              <wp:posOffset>137160</wp:posOffset>
            </wp:positionV>
            <wp:extent cx="1565910" cy="1097280"/>
            <wp:effectExtent l="19050" t="0" r="0" b="0"/>
            <wp:wrapSquare wrapText="bothSides"/>
            <wp:docPr id="5" name="Рисунок 1" descr="C:\Users\Ivan\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Снимок.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5910" cy="1097280"/>
                    </a:xfrm>
                    <a:prstGeom prst="rect">
                      <a:avLst/>
                    </a:prstGeom>
                    <a:noFill/>
                    <a:ln>
                      <a:noFill/>
                    </a:ln>
                  </pic:spPr>
                </pic:pic>
              </a:graphicData>
            </a:graphic>
          </wp:anchor>
        </w:drawing>
      </w:r>
      <w:r w:rsidRPr="006179EB">
        <w:rPr>
          <w:rFonts w:ascii="Times New Roman" w:eastAsia="TimesNewRomanPSMT" w:hAnsi="Times New Roman" w:cs="Times New Roman"/>
          <w:b/>
          <w:sz w:val="24"/>
          <w:szCs w:val="24"/>
          <w:lang w:val="ru-RU"/>
        </w:rPr>
        <w:t>1</w:t>
      </w:r>
      <w:proofErr w:type="gramStart"/>
      <w:r w:rsidRPr="006179EB">
        <w:rPr>
          <w:rFonts w:ascii="Times New Roman" w:eastAsia="TimesNewRomanPSMT" w:hAnsi="Times New Roman" w:cs="Times New Roman"/>
          <w:b/>
          <w:sz w:val="24"/>
          <w:szCs w:val="24"/>
          <w:lang w:val="ru-RU"/>
        </w:rPr>
        <w:t xml:space="preserve"> </w:t>
      </w:r>
      <w:r w:rsidRPr="00E7793D">
        <w:rPr>
          <w:rFonts w:ascii="Times New Roman" w:eastAsia="TimesNewRomanPSMT" w:hAnsi="Times New Roman" w:cs="Times New Roman"/>
          <w:sz w:val="24"/>
          <w:szCs w:val="24"/>
          <w:lang w:val="ru-RU"/>
        </w:rPr>
        <w:t>К</w:t>
      </w:r>
      <w:proofErr w:type="gramEnd"/>
      <w:r w:rsidRPr="00E7793D">
        <w:rPr>
          <w:rFonts w:ascii="Times New Roman" w:eastAsia="TimesNewRomanPSMT" w:hAnsi="Times New Roman" w:cs="Times New Roman"/>
          <w:sz w:val="24"/>
          <w:szCs w:val="24"/>
          <w:lang w:val="ru-RU"/>
        </w:rPr>
        <w:t>акая машина изображена на  рисунке?</w:t>
      </w:r>
      <w:r w:rsidRPr="00E7793D">
        <w:rPr>
          <w:rFonts w:ascii="Times New Roman" w:eastAsia="TimesNewRomanPSMT" w:hAnsi="Times New Roman" w:cs="Times New Roman"/>
          <w:noProof/>
          <w:sz w:val="24"/>
          <w:szCs w:val="24"/>
          <w:lang w:val="ru-RU" w:eastAsia="ru-RU"/>
        </w:rPr>
        <w:t xml:space="preserve"> </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 xml:space="preserve">а. </w:t>
      </w:r>
      <w:proofErr w:type="spellStart"/>
      <w:r w:rsidRPr="00E7793D">
        <w:rPr>
          <w:rFonts w:ascii="Times New Roman" w:eastAsia="TimesNewRomanPSMT" w:hAnsi="Times New Roman" w:cs="Times New Roman"/>
          <w:sz w:val="24"/>
          <w:szCs w:val="24"/>
          <w:lang w:val="ru-RU"/>
        </w:rPr>
        <w:t>Валочно-пакетировочно-трелевочная</w:t>
      </w:r>
      <w:proofErr w:type="spellEnd"/>
      <w:r w:rsidRPr="00E7793D">
        <w:rPr>
          <w:rFonts w:ascii="Times New Roman" w:eastAsia="TimesNewRomanPSMT" w:hAnsi="Times New Roman" w:cs="Times New Roman"/>
          <w:sz w:val="24"/>
          <w:szCs w:val="24"/>
          <w:lang w:val="ru-RU"/>
        </w:rPr>
        <w:t xml:space="preserve"> машина;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б</w:t>
      </w:r>
      <w:proofErr w:type="gramEnd"/>
      <w:r w:rsidRPr="00E7793D">
        <w:rPr>
          <w:rFonts w:ascii="Times New Roman" w:eastAsia="TimesNewRomanPSMT" w:hAnsi="Times New Roman" w:cs="Times New Roman"/>
          <w:sz w:val="24"/>
          <w:szCs w:val="24"/>
          <w:lang w:val="ru-RU"/>
        </w:rPr>
        <w:t xml:space="preserve">. </w:t>
      </w:r>
      <w:proofErr w:type="spellStart"/>
      <w:r w:rsidRPr="00E7793D">
        <w:rPr>
          <w:rFonts w:ascii="Times New Roman" w:eastAsia="TimesNewRomanPSMT" w:hAnsi="Times New Roman" w:cs="Times New Roman"/>
          <w:sz w:val="24"/>
          <w:szCs w:val="24"/>
          <w:lang w:val="ru-RU"/>
        </w:rPr>
        <w:t>Валочно-пакетировочная</w:t>
      </w:r>
      <w:proofErr w:type="spellEnd"/>
      <w:r w:rsidRPr="00E7793D">
        <w:rPr>
          <w:rFonts w:ascii="Times New Roman" w:eastAsia="TimesNewRomanPSMT" w:hAnsi="Times New Roman" w:cs="Times New Roman"/>
          <w:sz w:val="24"/>
          <w:szCs w:val="24"/>
          <w:lang w:val="ru-RU"/>
        </w:rPr>
        <w:t xml:space="preserve"> машина;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в</w:t>
      </w:r>
      <w:proofErr w:type="gramEnd"/>
      <w:r w:rsidRPr="00E7793D">
        <w:rPr>
          <w:rFonts w:ascii="Times New Roman" w:eastAsia="TimesNewRomanPSMT" w:hAnsi="Times New Roman" w:cs="Times New Roman"/>
          <w:sz w:val="24"/>
          <w:szCs w:val="24"/>
          <w:lang w:val="ru-RU"/>
        </w:rPr>
        <w:t>. Сучкорезная машина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г. Валочно-сучкорезная машина;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 xml:space="preserve">д. </w:t>
      </w:r>
      <w:proofErr w:type="spellStart"/>
      <w:r w:rsidRPr="00E7793D">
        <w:rPr>
          <w:rFonts w:ascii="Times New Roman" w:eastAsia="TimesNewRomanPSMT" w:hAnsi="Times New Roman" w:cs="Times New Roman"/>
          <w:sz w:val="24"/>
          <w:szCs w:val="24"/>
          <w:lang w:val="ru-RU"/>
        </w:rPr>
        <w:t>Валочно-сучкорезно-раскряжевочная</w:t>
      </w:r>
      <w:proofErr w:type="spellEnd"/>
      <w:r w:rsidRPr="00E7793D">
        <w:rPr>
          <w:rFonts w:ascii="Times New Roman" w:eastAsia="TimesNewRomanPSMT" w:hAnsi="Times New Roman" w:cs="Times New Roman"/>
          <w:sz w:val="24"/>
          <w:szCs w:val="24"/>
          <w:lang w:val="ru-RU"/>
        </w:rPr>
        <w:t xml:space="preserve"> машина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2</w:t>
      </w:r>
      <w:r w:rsidRPr="00E7793D">
        <w:rPr>
          <w:rFonts w:ascii="Times New Roman" w:eastAsia="TimesNewRomanPSMT" w:hAnsi="Times New Roman" w:cs="Times New Roman"/>
          <w:sz w:val="24"/>
          <w:szCs w:val="24"/>
          <w:lang w:val="ru-RU"/>
        </w:rPr>
        <w:t xml:space="preserve"> Отличительная особенность козлового и мостового кранов является:</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а. наличие механизма поворота горизонтальной несущей фермы</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б</w:t>
      </w:r>
      <w:proofErr w:type="gramEnd"/>
      <w:r w:rsidRPr="00E7793D">
        <w:rPr>
          <w:rFonts w:ascii="Times New Roman" w:eastAsia="TimesNewRomanPSMT" w:hAnsi="Times New Roman" w:cs="Times New Roman"/>
          <w:sz w:val="24"/>
          <w:szCs w:val="24"/>
          <w:lang w:val="ru-RU"/>
        </w:rPr>
        <w:t>. наличие горизонтальной несущей фермы</w:t>
      </w:r>
    </w:p>
    <w:p w:rsidR="00F00BCC" w:rsidRPr="00E7793D" w:rsidRDefault="00F00BCC" w:rsidP="00E7793D">
      <w:pPr>
        <w:tabs>
          <w:tab w:val="left" w:pos="851"/>
        </w:tabs>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в. наличие концов несущей фермы, выступающих за опоры в виде консолей</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3</w:t>
      </w:r>
      <w:r w:rsidRPr="00E7793D">
        <w:rPr>
          <w:rFonts w:ascii="Times New Roman" w:eastAsia="TimesNewRomanPSMT" w:hAnsi="Times New Roman" w:cs="Times New Roman"/>
          <w:sz w:val="24"/>
          <w:szCs w:val="24"/>
          <w:lang w:val="ru-RU"/>
        </w:rPr>
        <w:t xml:space="preserve"> Участки лесовозной дороги, на которых земляное полотно переходит из насыпи в выемку называются</w:t>
      </w:r>
      <w:proofErr w:type="gramStart"/>
      <w:r w:rsidRPr="00E7793D">
        <w:rPr>
          <w:rFonts w:ascii="Times New Roman" w:eastAsia="TimesNewRomanPSMT" w:hAnsi="Times New Roman" w:cs="Times New Roman"/>
          <w:sz w:val="24"/>
          <w:szCs w:val="24"/>
          <w:lang w:val="ru-RU"/>
        </w:rPr>
        <w:t>:?</w:t>
      </w:r>
      <w:proofErr w:type="gramEnd"/>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а. основными местами</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б</w:t>
      </w:r>
      <w:proofErr w:type="gramEnd"/>
      <w:r w:rsidRPr="00E7793D">
        <w:rPr>
          <w:rFonts w:ascii="Times New Roman" w:eastAsia="TimesNewRomanPSMT" w:hAnsi="Times New Roman" w:cs="Times New Roman"/>
          <w:sz w:val="24"/>
          <w:szCs w:val="24"/>
          <w:lang w:val="ru-RU"/>
        </w:rPr>
        <w:t>. нулевыми местами</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в</w:t>
      </w:r>
      <w:proofErr w:type="gramEnd"/>
      <w:r w:rsidRPr="00E7793D">
        <w:rPr>
          <w:rFonts w:ascii="Times New Roman" w:eastAsia="TimesNewRomanPSMT" w:hAnsi="Times New Roman" w:cs="Times New Roman"/>
          <w:sz w:val="24"/>
          <w:szCs w:val="24"/>
          <w:lang w:val="ru-RU"/>
        </w:rPr>
        <w:t>. главными местами</w:t>
      </w:r>
    </w:p>
    <w:p w:rsidR="00F00BCC" w:rsidRPr="00E7793D" w:rsidRDefault="00F00BCC" w:rsidP="00E7793D">
      <w:pPr>
        <w:tabs>
          <w:tab w:val="left" w:pos="851"/>
        </w:tabs>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г. опорными местами</w:t>
      </w:r>
    </w:p>
    <w:p w:rsidR="00F00BCC" w:rsidRPr="00E7793D" w:rsidRDefault="00F00BCC" w:rsidP="00E7793D">
      <w:pPr>
        <w:tabs>
          <w:tab w:val="left" w:pos="851"/>
        </w:tabs>
        <w:spacing w:before="0" w:after="0"/>
        <w:ind w:left="0" w:firstLine="709"/>
        <w:jc w:val="both"/>
        <w:rPr>
          <w:rFonts w:ascii="Times New Roman" w:eastAsia="TimesNewRomanPSMT" w:hAnsi="Times New Roman" w:cs="Times New Roman"/>
          <w:sz w:val="24"/>
          <w:szCs w:val="24"/>
          <w:lang w:val="ru-RU"/>
        </w:rPr>
      </w:pPr>
    </w:p>
    <w:p w:rsidR="00F00BCC" w:rsidRPr="00E7793D" w:rsidRDefault="00F00BCC" w:rsidP="006179EB">
      <w:pPr>
        <w:tabs>
          <w:tab w:val="left" w:pos="851"/>
        </w:tabs>
        <w:spacing w:before="0" w:after="0"/>
        <w:ind w:left="0" w:firstLine="709"/>
        <w:rPr>
          <w:rFonts w:ascii="Times New Roman" w:eastAsia="TimesNewRomanPSMT" w:hAnsi="Times New Roman" w:cs="Times New Roman"/>
          <w:b/>
          <w:sz w:val="24"/>
          <w:szCs w:val="24"/>
          <w:u w:val="single"/>
          <w:lang w:val="ru-RU"/>
        </w:rPr>
      </w:pPr>
      <w:r w:rsidRPr="00E7793D">
        <w:rPr>
          <w:rFonts w:ascii="Times New Roman" w:eastAsia="TimesNewRomanPSMT" w:hAnsi="Times New Roman" w:cs="Times New Roman"/>
          <w:b/>
          <w:sz w:val="24"/>
          <w:szCs w:val="24"/>
          <w:u w:val="single"/>
          <w:lang w:val="ru-RU"/>
        </w:rPr>
        <w:t>ВСТАВИТЬ ПРОПУЩЕННОЕ СЛОВО</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1</w:t>
      </w:r>
      <w:proofErr w:type="gramStart"/>
      <w:r w:rsidRPr="00E7793D">
        <w:rPr>
          <w:rFonts w:ascii="Times New Roman" w:eastAsia="TimesNewRomanPSMT" w:hAnsi="Times New Roman" w:cs="Times New Roman"/>
          <w:sz w:val="24"/>
          <w:szCs w:val="24"/>
          <w:lang w:val="ru-RU"/>
        </w:rPr>
        <w:t xml:space="preserve"> П</w:t>
      </w:r>
      <w:proofErr w:type="gramEnd"/>
      <w:r w:rsidRPr="00E7793D">
        <w:rPr>
          <w:rFonts w:ascii="Times New Roman" w:eastAsia="TimesNewRomanPSMT" w:hAnsi="Times New Roman" w:cs="Times New Roman"/>
          <w:sz w:val="24"/>
          <w:szCs w:val="24"/>
          <w:lang w:val="ru-RU"/>
        </w:rPr>
        <w:t xml:space="preserve">од понятием _______________ подразумевается «Перемещение деревьев, хлыстов или сортиментов от места валки на лесопогрузочный пункт (верхний склад). </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2</w:t>
      </w:r>
      <w:r w:rsidRPr="00E7793D">
        <w:rPr>
          <w:rFonts w:ascii="Times New Roman" w:eastAsia="TimesNewRomanPSMT" w:hAnsi="Times New Roman" w:cs="Times New Roman"/>
          <w:sz w:val="24"/>
          <w:szCs w:val="24"/>
          <w:lang w:val="ru-RU"/>
        </w:rPr>
        <w:t xml:space="preserve"> Коэффициент ____________ – это отношение объема уложенных лесоматериалов к объему штабеля. </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3</w:t>
      </w:r>
      <w:r w:rsidRPr="00E7793D">
        <w:rPr>
          <w:rFonts w:ascii="Times New Roman" w:eastAsia="TimesNewRomanPSMT" w:hAnsi="Times New Roman" w:cs="Times New Roman"/>
          <w:sz w:val="24"/>
          <w:szCs w:val="24"/>
          <w:lang w:val="ru-RU"/>
        </w:rPr>
        <w:t xml:space="preserve"> Структурная схема технологического процесса нижнего лесопромышленного склада показывает состав и ____________________ выполнения операций в технологическом процессе. </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
    <w:p w:rsidR="00F00BCC" w:rsidRPr="00E7793D" w:rsidRDefault="00F00BCC" w:rsidP="006179EB">
      <w:pPr>
        <w:tabs>
          <w:tab w:val="left" w:pos="851"/>
        </w:tabs>
        <w:adjustRightInd w:val="0"/>
        <w:spacing w:before="0" w:after="0"/>
        <w:ind w:left="0" w:firstLine="709"/>
        <w:rPr>
          <w:rFonts w:ascii="Times New Roman" w:eastAsia="TimesNewRomanPSMT" w:hAnsi="Times New Roman" w:cs="Times New Roman"/>
          <w:b/>
          <w:sz w:val="24"/>
          <w:szCs w:val="24"/>
          <w:u w:val="single"/>
          <w:lang w:val="ru-RU"/>
        </w:rPr>
      </w:pPr>
      <w:r w:rsidRPr="00E7793D">
        <w:rPr>
          <w:rFonts w:ascii="Times New Roman" w:eastAsia="TimesNewRomanPSMT" w:hAnsi="Times New Roman" w:cs="Times New Roman"/>
          <w:b/>
          <w:sz w:val="24"/>
          <w:szCs w:val="24"/>
          <w:u w:val="single"/>
          <w:lang w:val="ru-RU"/>
        </w:rPr>
        <w:t>ВОПРОСЫ НА УСТАНОВЛЕНИЕ СООТВЕТСТВИЯ</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1</w:t>
      </w:r>
      <w:proofErr w:type="gramStart"/>
      <w:r w:rsidRPr="00E7793D">
        <w:rPr>
          <w:rFonts w:ascii="Times New Roman" w:eastAsia="TimesNewRomanPSMT" w:hAnsi="Times New Roman" w:cs="Times New Roman"/>
          <w:sz w:val="24"/>
          <w:szCs w:val="24"/>
          <w:lang w:val="ru-RU"/>
        </w:rPr>
        <w:t xml:space="preserve"> У</w:t>
      </w:r>
      <w:proofErr w:type="gramEnd"/>
      <w:r w:rsidRPr="00E7793D">
        <w:rPr>
          <w:rFonts w:ascii="Times New Roman" w:eastAsia="TimesNewRomanPSMT" w:hAnsi="Times New Roman" w:cs="Times New Roman"/>
          <w:sz w:val="24"/>
          <w:szCs w:val="24"/>
          <w:lang w:val="ru-RU"/>
        </w:rPr>
        <w:t>становите соответствие между лесозаготовительными машинами и их</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rPr>
      </w:pPr>
      <w:proofErr w:type="spellStart"/>
      <w:proofErr w:type="gramStart"/>
      <w:r w:rsidRPr="00E7793D">
        <w:rPr>
          <w:rFonts w:ascii="Times New Roman" w:eastAsia="TimesNewRomanPSMT" w:hAnsi="Times New Roman" w:cs="Times New Roman"/>
          <w:sz w:val="24"/>
          <w:szCs w:val="24"/>
        </w:rPr>
        <w:t>технологическим</w:t>
      </w:r>
      <w:proofErr w:type="spellEnd"/>
      <w:proofErr w:type="gram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оборудование</w:t>
      </w:r>
      <w:proofErr w:type="spellEnd"/>
    </w:p>
    <w:tbl>
      <w:tblPr>
        <w:tblStyle w:val="af8"/>
        <w:tblW w:w="0" w:type="auto"/>
        <w:tblLook w:val="04A0"/>
      </w:tblPr>
      <w:tblGrid>
        <w:gridCol w:w="336"/>
        <w:gridCol w:w="3559"/>
        <w:gridCol w:w="390"/>
        <w:gridCol w:w="4517"/>
      </w:tblGrid>
      <w:tr w:rsidR="00F00BCC" w:rsidRPr="00000EE0" w:rsidTr="003D5B41">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1</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 xml:space="preserve">Трелевочный трактор с </w:t>
            </w:r>
            <w:proofErr w:type="spellStart"/>
            <w:r w:rsidRPr="00E7793D">
              <w:rPr>
                <w:rFonts w:ascii="Times New Roman" w:eastAsia="TimesNewRomanPSMT" w:hAnsi="Times New Roman" w:cs="Times New Roman"/>
                <w:sz w:val="24"/>
                <w:szCs w:val="24"/>
                <w:lang w:val="ru-RU"/>
              </w:rPr>
              <w:t>канатно</w:t>
            </w:r>
            <w:proofErr w:type="spellEnd"/>
            <w:r w:rsidRPr="00E7793D">
              <w:rPr>
                <w:rFonts w:ascii="Times New Roman" w:eastAsia="TimesNewRomanPSMT" w:hAnsi="Times New Roman" w:cs="Times New Roman"/>
                <w:sz w:val="24"/>
                <w:szCs w:val="24"/>
                <w:lang w:val="ru-RU"/>
              </w:rPr>
              <w:t>-</w:t>
            </w:r>
          </w:p>
          <w:p w:rsidR="00F00BCC" w:rsidRPr="00E7793D" w:rsidRDefault="00F00BCC" w:rsidP="006179EB">
            <w:pPr>
              <w:tabs>
                <w:tab w:val="left" w:pos="851"/>
              </w:tabs>
              <w:adjustRightInd w:val="0"/>
              <w:jc w:val="both"/>
              <w:rPr>
                <w:rFonts w:ascii="Times New Roman" w:eastAsia="TimesNewRomanPSMT" w:hAnsi="Times New Roman" w:cs="Times New Roman"/>
                <w:sz w:val="24"/>
                <w:szCs w:val="24"/>
                <w:lang w:val="ru-RU"/>
              </w:rPr>
            </w:pPr>
            <w:proofErr w:type="spellStart"/>
            <w:r w:rsidRPr="00E7793D">
              <w:rPr>
                <w:rFonts w:ascii="Times New Roman" w:eastAsia="TimesNewRomanPSMT" w:hAnsi="Times New Roman" w:cs="Times New Roman"/>
                <w:sz w:val="24"/>
                <w:szCs w:val="24"/>
                <w:lang w:val="ru-RU"/>
              </w:rPr>
              <w:t>чокерным</w:t>
            </w:r>
            <w:proofErr w:type="spellEnd"/>
            <w:r w:rsidRPr="00E7793D">
              <w:rPr>
                <w:rFonts w:ascii="Times New Roman" w:eastAsia="TimesNewRomanPSMT" w:hAnsi="Times New Roman" w:cs="Times New Roman"/>
                <w:sz w:val="24"/>
                <w:szCs w:val="24"/>
                <w:lang w:val="ru-RU"/>
              </w:rPr>
              <w:t xml:space="preserve"> оборудованием</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А</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 xml:space="preserve">Устройство для </w:t>
            </w:r>
            <w:proofErr w:type="spellStart"/>
            <w:r w:rsidRPr="00E7793D">
              <w:rPr>
                <w:rFonts w:ascii="Times New Roman" w:eastAsia="TimesNewRomanPSMT" w:hAnsi="Times New Roman" w:cs="Times New Roman"/>
                <w:sz w:val="24"/>
                <w:szCs w:val="24"/>
                <w:lang w:val="ru-RU"/>
              </w:rPr>
              <w:t>отмера</w:t>
            </w:r>
            <w:proofErr w:type="spellEnd"/>
            <w:r w:rsidRPr="00E7793D">
              <w:rPr>
                <w:rFonts w:ascii="Times New Roman" w:eastAsia="TimesNewRomanPSMT" w:hAnsi="Times New Roman" w:cs="Times New Roman"/>
                <w:sz w:val="24"/>
                <w:szCs w:val="24"/>
                <w:lang w:val="ru-RU"/>
              </w:rPr>
              <w:t xml:space="preserve"> длин сортиментов</w:t>
            </w:r>
          </w:p>
        </w:tc>
      </w:tr>
      <w:tr w:rsidR="00F00BCC" w:rsidRPr="00E7793D" w:rsidTr="003D5B41">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2</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Скидер</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Б</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Пачковый</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захват</w:t>
            </w:r>
            <w:proofErr w:type="spellEnd"/>
          </w:p>
        </w:tc>
      </w:tr>
      <w:tr w:rsidR="00F00BCC" w:rsidRPr="00E7793D" w:rsidTr="003D5B41">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3</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Форвардер</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В</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Коник</w:t>
            </w:r>
            <w:proofErr w:type="spellEnd"/>
          </w:p>
        </w:tc>
      </w:tr>
      <w:tr w:rsidR="00F00BCC" w:rsidRPr="00E7793D" w:rsidTr="003D5B41">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4</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Харвестер</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Г</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Лебедка</w:t>
            </w:r>
            <w:proofErr w:type="spellEnd"/>
          </w:p>
        </w:tc>
      </w:tr>
    </w:tbl>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2</w:t>
      </w:r>
      <w:proofErr w:type="gramStart"/>
      <w:r w:rsidRPr="00E7793D">
        <w:rPr>
          <w:rFonts w:ascii="Times New Roman" w:eastAsia="TimesNewRomanPSMT" w:hAnsi="Times New Roman" w:cs="Times New Roman"/>
          <w:sz w:val="24"/>
          <w:szCs w:val="24"/>
          <w:lang w:val="ru-RU"/>
        </w:rPr>
        <w:t xml:space="preserve"> У</w:t>
      </w:r>
      <w:proofErr w:type="gramEnd"/>
      <w:r w:rsidRPr="00E7793D">
        <w:rPr>
          <w:rFonts w:ascii="Times New Roman" w:eastAsia="TimesNewRomanPSMT" w:hAnsi="Times New Roman" w:cs="Times New Roman"/>
          <w:sz w:val="24"/>
          <w:szCs w:val="24"/>
          <w:lang w:val="ru-RU"/>
        </w:rPr>
        <w:t>становите соответствие между технологическими элементами и операциями технологического процесса лесозаготовительных работ</w:t>
      </w:r>
    </w:p>
    <w:tbl>
      <w:tblPr>
        <w:tblStyle w:val="af8"/>
        <w:tblW w:w="0" w:type="auto"/>
        <w:tblLook w:val="04A0"/>
      </w:tblPr>
      <w:tblGrid>
        <w:gridCol w:w="336"/>
        <w:gridCol w:w="3600"/>
        <w:gridCol w:w="390"/>
        <w:gridCol w:w="4429"/>
      </w:tblGrid>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1</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Погрузочный</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пункт</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А</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Вывозка</w:t>
            </w:r>
            <w:proofErr w:type="spellEnd"/>
          </w:p>
        </w:tc>
      </w:tr>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2</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Лента</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пасека</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Б</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Валка</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деревьв</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пакетирование</w:t>
            </w:r>
            <w:proofErr w:type="spellEnd"/>
          </w:p>
        </w:tc>
      </w:tr>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3</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Волок</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В</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Трелевка</w:t>
            </w:r>
            <w:proofErr w:type="spellEnd"/>
          </w:p>
        </w:tc>
      </w:tr>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4</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Дорога</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Г</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Штабелевка</w:t>
            </w:r>
            <w:proofErr w:type="spellEnd"/>
          </w:p>
        </w:tc>
      </w:tr>
    </w:tbl>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3</w:t>
      </w:r>
      <w:proofErr w:type="gramStart"/>
      <w:r w:rsidRPr="006179EB">
        <w:rPr>
          <w:rFonts w:ascii="Times New Roman" w:eastAsia="TimesNewRomanPSMT" w:hAnsi="Times New Roman" w:cs="Times New Roman"/>
          <w:b/>
          <w:sz w:val="24"/>
          <w:szCs w:val="24"/>
          <w:lang w:val="ru-RU"/>
        </w:rPr>
        <w:t xml:space="preserve"> </w:t>
      </w:r>
      <w:r w:rsidRPr="00E7793D">
        <w:rPr>
          <w:rFonts w:ascii="Times New Roman" w:eastAsia="TimesNewRomanPSMT" w:hAnsi="Times New Roman" w:cs="Times New Roman"/>
          <w:sz w:val="24"/>
          <w:szCs w:val="24"/>
          <w:lang w:val="ru-RU"/>
        </w:rPr>
        <w:t>У</w:t>
      </w:r>
      <w:proofErr w:type="gramEnd"/>
      <w:r w:rsidRPr="00E7793D">
        <w:rPr>
          <w:rFonts w:ascii="Times New Roman" w:eastAsia="TimesNewRomanPSMT" w:hAnsi="Times New Roman" w:cs="Times New Roman"/>
          <w:sz w:val="24"/>
          <w:szCs w:val="24"/>
          <w:lang w:val="ru-RU"/>
        </w:rPr>
        <w:t>становите соответствие между операциями технологического процесса и видами лесозаготовительных машин</w:t>
      </w:r>
    </w:p>
    <w:tbl>
      <w:tblPr>
        <w:tblStyle w:val="af8"/>
        <w:tblW w:w="0" w:type="auto"/>
        <w:tblLook w:val="04A0"/>
      </w:tblPr>
      <w:tblGrid>
        <w:gridCol w:w="336"/>
        <w:gridCol w:w="3600"/>
        <w:gridCol w:w="390"/>
        <w:gridCol w:w="4429"/>
      </w:tblGrid>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1</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Очистка</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дерева</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от</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сучьев</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А</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Трактор</w:t>
            </w:r>
            <w:proofErr w:type="spellEnd"/>
            <w:r w:rsidRPr="00E7793D">
              <w:rPr>
                <w:rFonts w:ascii="Times New Roman" w:eastAsia="TimesNewRomanPSMT" w:hAnsi="Times New Roman" w:cs="Times New Roman"/>
                <w:sz w:val="24"/>
                <w:szCs w:val="24"/>
              </w:rPr>
              <w:t xml:space="preserve"> с </w:t>
            </w:r>
            <w:proofErr w:type="spellStart"/>
            <w:r w:rsidRPr="00E7793D">
              <w:rPr>
                <w:rFonts w:ascii="Times New Roman" w:eastAsia="TimesNewRomanPSMT" w:hAnsi="Times New Roman" w:cs="Times New Roman"/>
                <w:sz w:val="24"/>
                <w:szCs w:val="24"/>
              </w:rPr>
              <w:t>пачковым</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захватом</w:t>
            </w:r>
            <w:proofErr w:type="spellEnd"/>
          </w:p>
        </w:tc>
      </w:tr>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2</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Валка, очистка от сучьев,</w:t>
            </w:r>
          </w:p>
          <w:p w:rsidR="00F00BCC" w:rsidRPr="00E7793D" w:rsidRDefault="00F00BCC" w:rsidP="006179EB">
            <w:pPr>
              <w:tabs>
                <w:tab w:val="left" w:pos="851"/>
              </w:tabs>
              <w:adjustRightInd w:val="0"/>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раскряжевка</w:t>
            </w:r>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Б</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Харвестер</w:t>
            </w:r>
            <w:proofErr w:type="spellEnd"/>
          </w:p>
        </w:tc>
      </w:tr>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3</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Валка</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В</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Валочно-пакетирующая</w:t>
            </w:r>
            <w:proofErr w:type="spellEnd"/>
            <w:r w:rsidRPr="00E7793D">
              <w:rPr>
                <w:rFonts w:ascii="Times New Roman" w:eastAsia="TimesNewRomanPSMT" w:hAnsi="Times New Roman" w:cs="Times New Roman"/>
                <w:sz w:val="24"/>
                <w:szCs w:val="24"/>
              </w:rPr>
              <w:t xml:space="preserve"> </w:t>
            </w:r>
            <w:proofErr w:type="spellStart"/>
            <w:r w:rsidRPr="00E7793D">
              <w:rPr>
                <w:rFonts w:ascii="Times New Roman" w:eastAsia="TimesNewRomanPSMT" w:hAnsi="Times New Roman" w:cs="Times New Roman"/>
                <w:sz w:val="24"/>
                <w:szCs w:val="24"/>
              </w:rPr>
              <w:t>машина</w:t>
            </w:r>
            <w:proofErr w:type="spellEnd"/>
          </w:p>
        </w:tc>
      </w:tr>
      <w:tr w:rsidR="00F00BCC" w:rsidRPr="00E7793D" w:rsidTr="006179EB">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4</w:t>
            </w:r>
          </w:p>
        </w:tc>
        <w:tc>
          <w:tcPr>
            <w:tcW w:w="3600"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Трелевка</w:t>
            </w:r>
            <w:proofErr w:type="spellEnd"/>
          </w:p>
        </w:tc>
        <w:tc>
          <w:tcPr>
            <w:tcW w:w="0" w:type="auto"/>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r w:rsidRPr="00E7793D">
              <w:rPr>
                <w:rFonts w:ascii="Times New Roman" w:eastAsia="TimesNewRomanPSMT" w:hAnsi="Times New Roman" w:cs="Times New Roman"/>
                <w:sz w:val="24"/>
                <w:szCs w:val="24"/>
              </w:rPr>
              <w:t>Г</w:t>
            </w:r>
          </w:p>
        </w:tc>
        <w:tc>
          <w:tcPr>
            <w:tcW w:w="4429" w:type="dxa"/>
          </w:tcPr>
          <w:p w:rsidR="00F00BCC" w:rsidRPr="00E7793D" w:rsidRDefault="00F00BCC" w:rsidP="006179EB">
            <w:pPr>
              <w:tabs>
                <w:tab w:val="left" w:pos="851"/>
              </w:tabs>
              <w:adjustRightInd w:val="0"/>
              <w:jc w:val="both"/>
              <w:rPr>
                <w:rFonts w:ascii="Times New Roman" w:eastAsia="TimesNewRomanPSMT" w:hAnsi="Times New Roman" w:cs="Times New Roman"/>
                <w:sz w:val="24"/>
                <w:szCs w:val="24"/>
              </w:rPr>
            </w:pPr>
            <w:proofErr w:type="spellStart"/>
            <w:r w:rsidRPr="00E7793D">
              <w:rPr>
                <w:rFonts w:ascii="Times New Roman" w:eastAsia="TimesNewRomanPSMT" w:hAnsi="Times New Roman" w:cs="Times New Roman"/>
                <w:sz w:val="24"/>
                <w:szCs w:val="24"/>
              </w:rPr>
              <w:t>Процессор</w:t>
            </w:r>
            <w:proofErr w:type="spellEnd"/>
          </w:p>
        </w:tc>
      </w:tr>
    </w:tbl>
    <w:p w:rsidR="006179EB" w:rsidRDefault="006179EB" w:rsidP="00E7793D">
      <w:pPr>
        <w:tabs>
          <w:tab w:val="left" w:pos="851"/>
        </w:tabs>
        <w:adjustRightInd w:val="0"/>
        <w:spacing w:before="0" w:after="0"/>
        <w:ind w:left="0" w:firstLine="709"/>
        <w:jc w:val="both"/>
        <w:rPr>
          <w:rFonts w:ascii="Times New Roman" w:eastAsia="TimesNewRomanPSMT" w:hAnsi="Times New Roman" w:cs="Times New Roman"/>
          <w:b/>
          <w:sz w:val="24"/>
          <w:szCs w:val="24"/>
          <w:u w:val="single"/>
          <w:lang w:val="ru-RU"/>
        </w:rPr>
      </w:pP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b/>
          <w:sz w:val="24"/>
          <w:szCs w:val="24"/>
          <w:u w:val="single"/>
          <w:lang w:val="ru-RU"/>
        </w:rPr>
      </w:pPr>
      <w:r w:rsidRPr="00E7793D">
        <w:rPr>
          <w:rFonts w:ascii="Times New Roman" w:eastAsia="TimesNewRomanPSMT" w:hAnsi="Times New Roman" w:cs="Times New Roman"/>
          <w:b/>
          <w:sz w:val="24"/>
          <w:szCs w:val="24"/>
          <w:u w:val="single"/>
          <w:lang w:val="ru-RU"/>
        </w:rPr>
        <w:t>ВОПРОСЫ НА УСТАНОВЛЕНИЕ ПОСЛЕДОВАТЕЛЬНОСТИ ДЕЙСТВИЙ</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1</w:t>
      </w:r>
      <w:proofErr w:type="gramStart"/>
      <w:r w:rsidRPr="00E7793D">
        <w:rPr>
          <w:rFonts w:ascii="Times New Roman" w:eastAsia="TimesNewRomanPSMT" w:hAnsi="Times New Roman" w:cs="Times New Roman"/>
          <w:sz w:val="24"/>
          <w:szCs w:val="24"/>
          <w:lang w:val="ru-RU"/>
        </w:rPr>
        <w:t xml:space="preserve"> У</w:t>
      </w:r>
      <w:proofErr w:type="gramEnd"/>
      <w:r w:rsidRPr="00E7793D">
        <w:rPr>
          <w:rFonts w:ascii="Times New Roman" w:eastAsia="TimesNewRomanPSMT" w:hAnsi="Times New Roman" w:cs="Times New Roman"/>
          <w:sz w:val="24"/>
          <w:szCs w:val="24"/>
          <w:lang w:val="ru-RU"/>
        </w:rPr>
        <w:t>кажите последовательность действий при валке дерева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а. подпил</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б</w:t>
      </w:r>
      <w:proofErr w:type="gramEnd"/>
      <w:r w:rsidRPr="00E7793D">
        <w:rPr>
          <w:rFonts w:ascii="Times New Roman" w:eastAsia="TimesNewRomanPSMT" w:hAnsi="Times New Roman" w:cs="Times New Roman"/>
          <w:sz w:val="24"/>
          <w:szCs w:val="24"/>
          <w:lang w:val="ru-RU"/>
        </w:rPr>
        <w:t>. сталкивание дерева с пня</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в. спиливание</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г. оставление недопила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2</w:t>
      </w:r>
      <w:proofErr w:type="gramStart"/>
      <w:r w:rsidRPr="006179EB">
        <w:rPr>
          <w:rFonts w:ascii="Times New Roman" w:eastAsia="TimesNewRomanPSMT" w:hAnsi="Times New Roman" w:cs="Times New Roman"/>
          <w:b/>
          <w:sz w:val="24"/>
          <w:szCs w:val="24"/>
          <w:lang w:val="ru-RU"/>
        </w:rPr>
        <w:t xml:space="preserve"> </w:t>
      </w:r>
      <w:r w:rsidRPr="00E7793D">
        <w:rPr>
          <w:rFonts w:ascii="Times New Roman" w:eastAsia="TimesNewRomanPSMT" w:hAnsi="Times New Roman" w:cs="Times New Roman"/>
          <w:sz w:val="24"/>
          <w:szCs w:val="24"/>
          <w:lang w:val="ru-RU"/>
        </w:rPr>
        <w:t>У</w:t>
      </w:r>
      <w:proofErr w:type="gramEnd"/>
      <w:r w:rsidRPr="00E7793D">
        <w:rPr>
          <w:rFonts w:ascii="Times New Roman" w:eastAsia="TimesNewRomanPSMT" w:hAnsi="Times New Roman" w:cs="Times New Roman"/>
          <w:sz w:val="24"/>
          <w:szCs w:val="24"/>
          <w:lang w:val="ru-RU"/>
        </w:rPr>
        <w:t xml:space="preserve">кажите последовательность операций при трелевке хлыстов трелевочным трактором с </w:t>
      </w:r>
      <w:proofErr w:type="spellStart"/>
      <w:r w:rsidRPr="00E7793D">
        <w:rPr>
          <w:rFonts w:ascii="Times New Roman" w:eastAsia="TimesNewRomanPSMT" w:hAnsi="Times New Roman" w:cs="Times New Roman"/>
          <w:sz w:val="24"/>
          <w:szCs w:val="24"/>
          <w:lang w:val="ru-RU"/>
        </w:rPr>
        <w:t>канатно-чокерным</w:t>
      </w:r>
      <w:proofErr w:type="spellEnd"/>
      <w:r w:rsidRPr="00E7793D">
        <w:rPr>
          <w:rFonts w:ascii="Times New Roman" w:eastAsia="TimesNewRomanPSMT" w:hAnsi="Times New Roman" w:cs="Times New Roman"/>
          <w:sz w:val="24"/>
          <w:szCs w:val="24"/>
          <w:lang w:val="ru-RU"/>
        </w:rPr>
        <w:t xml:space="preserve"> оборудованием.</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 xml:space="preserve">а. </w:t>
      </w:r>
      <w:proofErr w:type="spellStart"/>
      <w:r w:rsidRPr="00E7793D">
        <w:rPr>
          <w:rFonts w:ascii="Times New Roman" w:eastAsia="TimesNewRomanPSMT" w:hAnsi="Times New Roman" w:cs="Times New Roman"/>
          <w:sz w:val="24"/>
          <w:szCs w:val="24"/>
          <w:lang w:val="ru-RU"/>
        </w:rPr>
        <w:t>чокеровка</w:t>
      </w:r>
      <w:proofErr w:type="spellEnd"/>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б</w:t>
      </w:r>
      <w:proofErr w:type="gramEnd"/>
      <w:r w:rsidRPr="00E7793D">
        <w:rPr>
          <w:rFonts w:ascii="Times New Roman" w:eastAsia="TimesNewRomanPSMT" w:hAnsi="Times New Roman" w:cs="Times New Roman"/>
          <w:sz w:val="24"/>
          <w:szCs w:val="24"/>
          <w:lang w:val="ru-RU"/>
        </w:rPr>
        <w:t>. растаскивание собирающего каната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 xml:space="preserve">в. </w:t>
      </w:r>
      <w:proofErr w:type="spellStart"/>
      <w:r w:rsidRPr="00E7793D">
        <w:rPr>
          <w:rFonts w:ascii="Times New Roman" w:eastAsia="TimesNewRomanPSMT" w:hAnsi="Times New Roman" w:cs="Times New Roman"/>
          <w:sz w:val="24"/>
          <w:szCs w:val="24"/>
          <w:lang w:val="ru-RU"/>
        </w:rPr>
        <w:t>подтаскивание</w:t>
      </w:r>
      <w:proofErr w:type="spellEnd"/>
      <w:r w:rsidRPr="00E7793D">
        <w:rPr>
          <w:rFonts w:ascii="Times New Roman" w:eastAsia="TimesNewRomanPSMT" w:hAnsi="Times New Roman" w:cs="Times New Roman"/>
          <w:sz w:val="24"/>
          <w:szCs w:val="24"/>
          <w:lang w:val="ru-RU"/>
        </w:rPr>
        <w:t xml:space="preserve"> и укладка хлыстов на щит трелевочного трактора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г. перевод щита в транспортное положение</w:t>
      </w:r>
    </w:p>
    <w:p w:rsidR="00F00BCC" w:rsidRPr="006179EB"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sz w:val="24"/>
          <w:szCs w:val="24"/>
          <w:lang w:val="ru-RU"/>
        </w:rPr>
        <w:t>д. трелевка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b/>
          <w:sz w:val="24"/>
          <w:szCs w:val="24"/>
          <w:lang w:val="ru-RU"/>
        </w:rPr>
        <w:t>3</w:t>
      </w:r>
      <w:proofErr w:type="gramStart"/>
      <w:r w:rsidRPr="00E7793D">
        <w:rPr>
          <w:rFonts w:ascii="Times New Roman" w:eastAsia="TimesNewRomanPSMT" w:hAnsi="Times New Roman" w:cs="Times New Roman"/>
          <w:sz w:val="24"/>
          <w:szCs w:val="24"/>
          <w:lang w:val="ru-RU"/>
        </w:rPr>
        <w:t xml:space="preserve"> У</w:t>
      </w:r>
      <w:proofErr w:type="gramEnd"/>
      <w:r w:rsidRPr="00E7793D">
        <w:rPr>
          <w:rFonts w:ascii="Times New Roman" w:eastAsia="TimesNewRomanPSMT" w:hAnsi="Times New Roman" w:cs="Times New Roman"/>
          <w:sz w:val="24"/>
          <w:szCs w:val="24"/>
          <w:lang w:val="ru-RU"/>
        </w:rPr>
        <w:t>кажите последовательность технологического процесса при вывозке сортиментов</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E7793D">
        <w:rPr>
          <w:rFonts w:ascii="Times New Roman" w:eastAsia="TimesNewRomanPSMT" w:hAnsi="Times New Roman" w:cs="Times New Roman"/>
          <w:sz w:val="24"/>
          <w:szCs w:val="24"/>
          <w:lang w:val="ru-RU"/>
        </w:rPr>
        <w:t>а. валка дерева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б</w:t>
      </w:r>
      <w:proofErr w:type="gramEnd"/>
      <w:r w:rsidRPr="00E7793D">
        <w:rPr>
          <w:rFonts w:ascii="Times New Roman" w:eastAsia="TimesNewRomanPSMT" w:hAnsi="Times New Roman" w:cs="Times New Roman"/>
          <w:sz w:val="24"/>
          <w:szCs w:val="24"/>
          <w:lang w:val="ru-RU"/>
        </w:rPr>
        <w:t>. раскряжевка</w:t>
      </w:r>
    </w:p>
    <w:p w:rsidR="00F00BCC" w:rsidRPr="00E7793D"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proofErr w:type="gramStart"/>
      <w:r w:rsidRPr="00E7793D">
        <w:rPr>
          <w:rFonts w:ascii="Times New Roman" w:eastAsia="TimesNewRomanPSMT" w:hAnsi="Times New Roman" w:cs="Times New Roman"/>
          <w:sz w:val="24"/>
          <w:szCs w:val="24"/>
          <w:lang w:val="ru-RU"/>
        </w:rPr>
        <w:t>в</w:t>
      </w:r>
      <w:proofErr w:type="gramEnd"/>
      <w:r w:rsidRPr="00E7793D">
        <w:rPr>
          <w:rFonts w:ascii="Times New Roman" w:eastAsia="TimesNewRomanPSMT" w:hAnsi="Times New Roman" w:cs="Times New Roman"/>
          <w:sz w:val="24"/>
          <w:szCs w:val="24"/>
          <w:lang w:val="ru-RU"/>
        </w:rPr>
        <w:t xml:space="preserve">. </w:t>
      </w:r>
      <w:proofErr w:type="gramStart"/>
      <w:r w:rsidRPr="00E7793D">
        <w:rPr>
          <w:rFonts w:ascii="Times New Roman" w:eastAsia="TimesNewRomanPSMT" w:hAnsi="Times New Roman" w:cs="Times New Roman"/>
          <w:sz w:val="24"/>
          <w:szCs w:val="24"/>
          <w:lang w:val="ru-RU"/>
        </w:rPr>
        <w:t>очистка</w:t>
      </w:r>
      <w:proofErr w:type="gramEnd"/>
      <w:r w:rsidRPr="00E7793D">
        <w:rPr>
          <w:rFonts w:ascii="Times New Roman" w:eastAsia="TimesNewRomanPSMT" w:hAnsi="Times New Roman" w:cs="Times New Roman"/>
          <w:sz w:val="24"/>
          <w:szCs w:val="24"/>
          <w:lang w:val="ru-RU"/>
        </w:rPr>
        <w:t xml:space="preserve"> дерева от сучьев</w:t>
      </w:r>
    </w:p>
    <w:p w:rsidR="00F00BCC" w:rsidRPr="006179EB" w:rsidRDefault="00F00BCC" w:rsidP="00E7793D">
      <w:pPr>
        <w:tabs>
          <w:tab w:val="left" w:pos="851"/>
        </w:tabs>
        <w:adjustRightInd w:val="0"/>
        <w:spacing w:before="0" w:after="0"/>
        <w:ind w:left="0" w:firstLine="709"/>
        <w:jc w:val="both"/>
        <w:rPr>
          <w:rFonts w:ascii="Times New Roman" w:eastAsia="TimesNewRomanPSMT" w:hAnsi="Times New Roman" w:cs="Times New Roman"/>
          <w:sz w:val="24"/>
          <w:szCs w:val="24"/>
          <w:lang w:val="ru-RU"/>
        </w:rPr>
      </w:pPr>
      <w:r w:rsidRPr="006179EB">
        <w:rPr>
          <w:rFonts w:ascii="Times New Roman" w:eastAsia="TimesNewRomanPSMT" w:hAnsi="Times New Roman" w:cs="Times New Roman"/>
          <w:sz w:val="24"/>
          <w:szCs w:val="24"/>
          <w:lang w:val="ru-RU"/>
        </w:rPr>
        <w:t>г. трелевка хлыстов</w:t>
      </w:r>
    </w:p>
    <w:p w:rsidR="006179EB" w:rsidRDefault="006179EB" w:rsidP="00E7793D">
      <w:pPr>
        <w:pStyle w:val="Heading4"/>
        <w:tabs>
          <w:tab w:val="left" w:pos="851"/>
        </w:tabs>
        <w:ind w:left="0" w:firstLine="709"/>
        <w:jc w:val="both"/>
        <w:rPr>
          <w:u w:val="thick"/>
          <w:lang w:val="ru-RU"/>
        </w:rPr>
      </w:pPr>
    </w:p>
    <w:p w:rsidR="00F00BCC" w:rsidRPr="00E7793D" w:rsidRDefault="00F00BCC" w:rsidP="006179EB">
      <w:pPr>
        <w:pStyle w:val="Heading4"/>
        <w:tabs>
          <w:tab w:val="left" w:pos="851"/>
        </w:tabs>
        <w:ind w:left="0" w:firstLine="709"/>
        <w:jc w:val="center"/>
        <w:rPr>
          <w:lang w:val="ru-RU"/>
        </w:rPr>
      </w:pPr>
      <w:r w:rsidRPr="00E7793D">
        <w:rPr>
          <w:u w:val="thick"/>
          <w:lang w:val="ru-RU"/>
        </w:rPr>
        <w:t>Садово-парковое и ландшафтное строительство</w:t>
      </w:r>
    </w:p>
    <w:p w:rsidR="00F00BCC" w:rsidRPr="00E7793D" w:rsidRDefault="00F00BCC" w:rsidP="006179EB">
      <w:pPr>
        <w:pStyle w:val="af4"/>
        <w:tabs>
          <w:tab w:val="left" w:pos="851"/>
        </w:tabs>
        <w:ind w:firstLine="709"/>
        <w:jc w:val="center"/>
        <w:rPr>
          <w:b/>
          <w:lang w:val="ru-RU"/>
        </w:rPr>
      </w:pPr>
    </w:p>
    <w:p w:rsidR="00F00BCC" w:rsidRPr="00E7793D" w:rsidRDefault="00F00BCC" w:rsidP="006179EB">
      <w:pPr>
        <w:pStyle w:val="Heading4"/>
        <w:tabs>
          <w:tab w:val="left" w:pos="851"/>
        </w:tabs>
        <w:ind w:left="0" w:firstLine="709"/>
        <w:jc w:val="center"/>
        <w:rPr>
          <w:lang w:val="ru-RU"/>
        </w:rPr>
      </w:pPr>
      <w:r w:rsidRPr="00E7793D">
        <w:rPr>
          <w:u w:val="thick"/>
          <w:lang w:val="ru-RU"/>
        </w:rPr>
        <w:t>ВОПРОСЫ НА ВЫБОР ВАРИАНТА ОТВЕТА</w:t>
      </w:r>
    </w:p>
    <w:p w:rsidR="00F00BCC" w:rsidRPr="00E7793D" w:rsidRDefault="00F00BCC" w:rsidP="002B22D1">
      <w:pPr>
        <w:pStyle w:val="23"/>
        <w:numPr>
          <w:ilvl w:val="0"/>
          <w:numId w:val="32"/>
        </w:numPr>
        <w:tabs>
          <w:tab w:val="left" w:pos="633"/>
          <w:tab w:val="left" w:pos="851"/>
          <w:tab w:val="left" w:pos="1134"/>
        </w:tabs>
        <w:ind w:left="0" w:firstLine="709"/>
        <w:jc w:val="both"/>
        <w:rPr>
          <w:sz w:val="24"/>
          <w:szCs w:val="24"/>
          <w:lang w:val="ru-RU"/>
        </w:rPr>
      </w:pPr>
      <w:r w:rsidRPr="00E7793D">
        <w:rPr>
          <w:sz w:val="24"/>
          <w:szCs w:val="24"/>
          <w:lang w:val="ru-RU"/>
        </w:rPr>
        <w:t xml:space="preserve">Какие прививки должны проводиться до начала </w:t>
      </w:r>
      <w:proofErr w:type="spellStart"/>
      <w:r w:rsidRPr="00E7793D">
        <w:rPr>
          <w:sz w:val="24"/>
          <w:szCs w:val="24"/>
          <w:lang w:val="ru-RU"/>
        </w:rPr>
        <w:t>сокодвижения</w:t>
      </w:r>
      <w:proofErr w:type="spellEnd"/>
      <w:r w:rsidRPr="00E7793D">
        <w:rPr>
          <w:sz w:val="24"/>
          <w:szCs w:val="24"/>
          <w:lang w:val="ru-RU"/>
        </w:rPr>
        <w:t xml:space="preserve">: </w:t>
      </w:r>
    </w:p>
    <w:p w:rsidR="00F00BCC" w:rsidRPr="00E7793D" w:rsidRDefault="00F00BCC" w:rsidP="00E7793D">
      <w:pPr>
        <w:pStyle w:val="23"/>
        <w:tabs>
          <w:tab w:val="left" w:pos="633"/>
          <w:tab w:val="left" w:pos="851"/>
        </w:tabs>
        <w:ind w:left="0" w:firstLine="709"/>
        <w:jc w:val="both"/>
        <w:rPr>
          <w:sz w:val="24"/>
          <w:szCs w:val="24"/>
          <w:lang w:val="ru-RU"/>
        </w:rPr>
      </w:pPr>
      <w:r w:rsidRPr="00E7793D">
        <w:rPr>
          <w:sz w:val="24"/>
          <w:szCs w:val="24"/>
          <w:lang w:val="ru-RU"/>
        </w:rPr>
        <w:t>а)</w:t>
      </w:r>
      <w:r w:rsidRPr="00E7793D">
        <w:rPr>
          <w:spacing w:val="-2"/>
          <w:sz w:val="24"/>
          <w:szCs w:val="24"/>
          <w:lang w:val="ru-RU"/>
        </w:rPr>
        <w:t xml:space="preserve"> </w:t>
      </w:r>
      <w:r w:rsidRPr="00E7793D">
        <w:rPr>
          <w:sz w:val="24"/>
          <w:szCs w:val="24"/>
          <w:lang w:val="ru-RU"/>
        </w:rPr>
        <w:t>копулировка</w:t>
      </w:r>
    </w:p>
    <w:p w:rsidR="00F00BCC" w:rsidRPr="00E7793D" w:rsidRDefault="00F00BCC" w:rsidP="00E7793D">
      <w:pPr>
        <w:pStyle w:val="af4"/>
        <w:tabs>
          <w:tab w:val="left" w:pos="851"/>
        </w:tabs>
        <w:ind w:firstLine="709"/>
        <w:jc w:val="both"/>
        <w:rPr>
          <w:lang w:val="ru-RU"/>
        </w:rPr>
      </w:pPr>
      <w:r w:rsidRPr="00E7793D">
        <w:rPr>
          <w:lang w:val="ru-RU"/>
        </w:rPr>
        <w:t>б) улучшенная копулировка в) аблактировка</w:t>
      </w:r>
    </w:p>
    <w:p w:rsidR="00F00BCC" w:rsidRPr="00E7793D" w:rsidRDefault="00F00BCC" w:rsidP="00E7793D">
      <w:pPr>
        <w:pStyle w:val="af4"/>
        <w:tabs>
          <w:tab w:val="left" w:pos="851"/>
        </w:tabs>
        <w:ind w:firstLine="709"/>
        <w:jc w:val="both"/>
        <w:rPr>
          <w:lang w:val="ru-RU"/>
        </w:rPr>
      </w:pPr>
      <w:r w:rsidRPr="00E7793D">
        <w:rPr>
          <w:lang w:val="ru-RU"/>
        </w:rPr>
        <w:t xml:space="preserve">г) окулировка </w:t>
      </w:r>
      <w:proofErr w:type="spellStart"/>
      <w:r w:rsidRPr="00E7793D">
        <w:rPr>
          <w:lang w:val="ru-RU"/>
        </w:rPr>
        <w:t>д</w:t>
      </w:r>
      <w:proofErr w:type="spellEnd"/>
      <w:r w:rsidRPr="00E7793D">
        <w:rPr>
          <w:lang w:val="ru-RU"/>
        </w:rPr>
        <w:t xml:space="preserve">) </w:t>
      </w:r>
      <w:proofErr w:type="spellStart"/>
      <w:r w:rsidRPr="00E7793D">
        <w:rPr>
          <w:lang w:val="ru-RU"/>
        </w:rPr>
        <w:t>врасщеп</w:t>
      </w:r>
      <w:proofErr w:type="spellEnd"/>
    </w:p>
    <w:p w:rsidR="00F00BCC" w:rsidRPr="00E7793D" w:rsidRDefault="00F00BCC" w:rsidP="00E7793D">
      <w:pPr>
        <w:pStyle w:val="af4"/>
        <w:tabs>
          <w:tab w:val="left" w:pos="851"/>
        </w:tabs>
        <w:ind w:firstLine="709"/>
        <w:jc w:val="both"/>
        <w:rPr>
          <w:lang w:val="ru-RU"/>
        </w:rPr>
      </w:pPr>
      <w:r w:rsidRPr="00E7793D">
        <w:rPr>
          <w:lang w:val="ru-RU"/>
        </w:rPr>
        <w:t>е) за кору</w:t>
      </w:r>
    </w:p>
    <w:p w:rsidR="00F00BCC" w:rsidRPr="00E7793D" w:rsidRDefault="00F00BCC" w:rsidP="002B22D1">
      <w:pPr>
        <w:pStyle w:val="23"/>
        <w:numPr>
          <w:ilvl w:val="0"/>
          <w:numId w:val="32"/>
        </w:numPr>
        <w:tabs>
          <w:tab w:val="left" w:pos="753"/>
          <w:tab w:val="left" w:pos="851"/>
          <w:tab w:val="left" w:pos="993"/>
        </w:tabs>
        <w:ind w:left="0" w:firstLine="709"/>
        <w:jc w:val="both"/>
        <w:rPr>
          <w:sz w:val="24"/>
          <w:szCs w:val="24"/>
          <w:lang w:val="ru-RU"/>
        </w:rPr>
      </w:pPr>
      <w:r w:rsidRPr="00E7793D">
        <w:rPr>
          <w:sz w:val="24"/>
          <w:szCs w:val="24"/>
          <w:lang w:val="ru-RU"/>
        </w:rPr>
        <w:t xml:space="preserve">Какой из графических редакторов является векторным? </w:t>
      </w:r>
    </w:p>
    <w:p w:rsidR="00F00BCC" w:rsidRPr="00E7793D" w:rsidRDefault="00F00BCC" w:rsidP="00E7793D">
      <w:pPr>
        <w:pStyle w:val="23"/>
        <w:tabs>
          <w:tab w:val="left" w:pos="753"/>
          <w:tab w:val="left" w:pos="851"/>
        </w:tabs>
        <w:ind w:left="0" w:firstLine="709"/>
        <w:jc w:val="both"/>
        <w:rPr>
          <w:sz w:val="24"/>
          <w:szCs w:val="24"/>
        </w:rPr>
      </w:pPr>
      <w:r w:rsidRPr="00E7793D">
        <w:rPr>
          <w:sz w:val="24"/>
          <w:szCs w:val="24"/>
          <w:lang w:val="ru-RU"/>
        </w:rPr>
        <w:t>а</w:t>
      </w:r>
      <w:r w:rsidRPr="00E7793D">
        <w:rPr>
          <w:sz w:val="24"/>
          <w:szCs w:val="24"/>
        </w:rPr>
        <w:t>) Adobe</w:t>
      </w:r>
      <w:r w:rsidRPr="00E7793D">
        <w:rPr>
          <w:spacing w:val="-3"/>
          <w:sz w:val="24"/>
          <w:szCs w:val="24"/>
        </w:rPr>
        <w:t xml:space="preserve"> </w:t>
      </w:r>
      <w:r w:rsidRPr="00E7793D">
        <w:rPr>
          <w:sz w:val="24"/>
          <w:szCs w:val="24"/>
        </w:rPr>
        <w:t>Photoshop</w:t>
      </w:r>
    </w:p>
    <w:p w:rsidR="006179EB" w:rsidRPr="007F545E" w:rsidRDefault="00F00BCC" w:rsidP="00E7793D">
      <w:pPr>
        <w:pStyle w:val="af4"/>
        <w:tabs>
          <w:tab w:val="left" w:pos="851"/>
        </w:tabs>
        <w:ind w:firstLine="709"/>
        <w:jc w:val="both"/>
      </w:pPr>
      <w:r w:rsidRPr="00E7793D">
        <w:t xml:space="preserve">б) Corel Draw </w:t>
      </w:r>
    </w:p>
    <w:p w:rsidR="00F00BCC" w:rsidRPr="00E7793D" w:rsidRDefault="00F00BCC" w:rsidP="00E7793D">
      <w:pPr>
        <w:pStyle w:val="af4"/>
        <w:tabs>
          <w:tab w:val="left" w:pos="851"/>
        </w:tabs>
        <w:ind w:firstLine="709"/>
        <w:jc w:val="both"/>
      </w:pPr>
      <w:r w:rsidRPr="00E7793D">
        <w:t>в) GIMP</w:t>
      </w:r>
    </w:p>
    <w:p w:rsidR="00F00BCC" w:rsidRPr="00E7793D" w:rsidRDefault="00F00BCC" w:rsidP="002B22D1">
      <w:pPr>
        <w:pStyle w:val="23"/>
        <w:numPr>
          <w:ilvl w:val="0"/>
          <w:numId w:val="32"/>
        </w:numPr>
        <w:tabs>
          <w:tab w:val="left" w:pos="633"/>
          <w:tab w:val="left" w:pos="851"/>
          <w:tab w:val="left" w:pos="993"/>
        </w:tabs>
        <w:ind w:left="0" w:firstLine="709"/>
        <w:jc w:val="both"/>
        <w:rPr>
          <w:sz w:val="24"/>
          <w:szCs w:val="24"/>
          <w:lang w:val="ru-RU"/>
        </w:rPr>
      </w:pPr>
      <w:r w:rsidRPr="00E7793D">
        <w:rPr>
          <w:sz w:val="24"/>
          <w:szCs w:val="24"/>
          <w:lang w:val="ru-RU"/>
        </w:rPr>
        <w:t xml:space="preserve">Сколько лет выращивают саженцы умеренно и медленнорастущих деревьев в </w:t>
      </w:r>
      <w:r w:rsidRPr="00E7793D">
        <w:rPr>
          <w:sz w:val="24"/>
          <w:szCs w:val="24"/>
        </w:rPr>
        <w:t>I</w:t>
      </w:r>
      <w:r w:rsidRPr="00E7793D">
        <w:rPr>
          <w:sz w:val="24"/>
          <w:szCs w:val="24"/>
          <w:lang w:val="ru-RU"/>
        </w:rPr>
        <w:t xml:space="preserve"> школе: </w:t>
      </w:r>
    </w:p>
    <w:p w:rsidR="00F00BCC" w:rsidRPr="00E7793D" w:rsidRDefault="00F00BCC" w:rsidP="00E7793D">
      <w:pPr>
        <w:pStyle w:val="23"/>
        <w:tabs>
          <w:tab w:val="left" w:pos="633"/>
          <w:tab w:val="left" w:pos="851"/>
        </w:tabs>
        <w:ind w:left="0" w:firstLine="709"/>
        <w:jc w:val="both"/>
        <w:rPr>
          <w:sz w:val="24"/>
          <w:szCs w:val="24"/>
          <w:lang w:val="ru-RU"/>
        </w:rPr>
      </w:pPr>
      <w:r w:rsidRPr="00E7793D">
        <w:rPr>
          <w:sz w:val="24"/>
          <w:szCs w:val="24"/>
          <w:lang w:val="ru-RU"/>
        </w:rPr>
        <w:t>а)</w:t>
      </w:r>
      <w:r w:rsidRPr="00E7793D">
        <w:rPr>
          <w:spacing w:val="-2"/>
          <w:sz w:val="24"/>
          <w:szCs w:val="24"/>
          <w:lang w:val="ru-RU"/>
        </w:rPr>
        <w:t xml:space="preserve"> </w:t>
      </w:r>
      <w:r w:rsidRPr="00E7793D">
        <w:rPr>
          <w:sz w:val="24"/>
          <w:szCs w:val="24"/>
          <w:lang w:val="ru-RU"/>
        </w:rPr>
        <w:t>1-3</w:t>
      </w:r>
    </w:p>
    <w:p w:rsidR="00F00BCC" w:rsidRPr="00E7793D" w:rsidRDefault="00F00BCC" w:rsidP="00E7793D">
      <w:pPr>
        <w:pStyle w:val="af4"/>
        <w:tabs>
          <w:tab w:val="left" w:pos="851"/>
        </w:tabs>
        <w:ind w:firstLine="709"/>
        <w:jc w:val="both"/>
        <w:rPr>
          <w:lang w:val="ru-RU"/>
        </w:rPr>
      </w:pPr>
      <w:r w:rsidRPr="00E7793D">
        <w:rPr>
          <w:lang w:val="ru-RU"/>
        </w:rPr>
        <w:t>б)</w:t>
      </w:r>
      <w:r w:rsidRPr="00E7793D">
        <w:rPr>
          <w:spacing w:val="-2"/>
          <w:lang w:val="ru-RU"/>
        </w:rPr>
        <w:t xml:space="preserve"> </w:t>
      </w:r>
      <w:r w:rsidRPr="00E7793D">
        <w:rPr>
          <w:lang w:val="ru-RU"/>
        </w:rPr>
        <w:t>2-3</w:t>
      </w:r>
    </w:p>
    <w:p w:rsidR="00F00BCC" w:rsidRPr="00E7793D" w:rsidRDefault="00F00BCC" w:rsidP="00E7793D">
      <w:pPr>
        <w:pStyle w:val="af4"/>
        <w:tabs>
          <w:tab w:val="left" w:pos="851"/>
        </w:tabs>
        <w:ind w:firstLine="709"/>
        <w:jc w:val="both"/>
        <w:rPr>
          <w:lang w:val="ru-RU"/>
        </w:rPr>
      </w:pPr>
      <w:r w:rsidRPr="00E7793D">
        <w:rPr>
          <w:lang w:val="ru-RU"/>
        </w:rPr>
        <w:t>в)</w:t>
      </w:r>
      <w:r w:rsidRPr="00E7793D">
        <w:rPr>
          <w:spacing w:val="-3"/>
          <w:lang w:val="ru-RU"/>
        </w:rPr>
        <w:t xml:space="preserve"> </w:t>
      </w:r>
      <w:r w:rsidRPr="00E7793D">
        <w:rPr>
          <w:lang w:val="ru-RU"/>
        </w:rPr>
        <w:t>3-4</w:t>
      </w:r>
    </w:p>
    <w:p w:rsidR="00F00BCC" w:rsidRPr="00E7793D" w:rsidRDefault="00F00BCC" w:rsidP="00E7793D">
      <w:pPr>
        <w:pStyle w:val="af4"/>
        <w:tabs>
          <w:tab w:val="left" w:pos="851"/>
        </w:tabs>
        <w:ind w:firstLine="709"/>
        <w:jc w:val="both"/>
        <w:rPr>
          <w:lang w:val="ru-RU"/>
        </w:rPr>
      </w:pPr>
      <w:r w:rsidRPr="00E7793D">
        <w:rPr>
          <w:lang w:val="ru-RU"/>
        </w:rPr>
        <w:t>г)</w:t>
      </w:r>
      <w:r w:rsidRPr="00E7793D">
        <w:rPr>
          <w:spacing w:val="-3"/>
          <w:lang w:val="ru-RU"/>
        </w:rPr>
        <w:t xml:space="preserve"> </w:t>
      </w:r>
      <w:r w:rsidRPr="00E7793D">
        <w:rPr>
          <w:lang w:val="ru-RU"/>
        </w:rPr>
        <w:t>4-5</w:t>
      </w:r>
    </w:p>
    <w:p w:rsidR="00F00BCC" w:rsidRPr="00E7793D" w:rsidRDefault="00F00BCC" w:rsidP="00E7793D">
      <w:pPr>
        <w:pStyle w:val="af4"/>
        <w:tabs>
          <w:tab w:val="left" w:pos="851"/>
        </w:tabs>
        <w:ind w:firstLine="709"/>
        <w:jc w:val="both"/>
        <w:rPr>
          <w:lang w:val="ru-RU"/>
        </w:rPr>
      </w:pPr>
      <w:proofErr w:type="spellStart"/>
      <w:r w:rsidRPr="00E7793D">
        <w:rPr>
          <w:lang w:val="ru-RU"/>
        </w:rPr>
        <w:t>д</w:t>
      </w:r>
      <w:proofErr w:type="spellEnd"/>
      <w:r w:rsidRPr="00E7793D">
        <w:rPr>
          <w:lang w:val="ru-RU"/>
        </w:rPr>
        <w:t>) 6-10</w:t>
      </w:r>
    </w:p>
    <w:p w:rsidR="00F00BCC" w:rsidRPr="00E7793D" w:rsidRDefault="00F00BCC" w:rsidP="00E7793D">
      <w:pPr>
        <w:pStyle w:val="af4"/>
        <w:tabs>
          <w:tab w:val="left" w:pos="851"/>
        </w:tabs>
        <w:ind w:firstLine="709"/>
        <w:jc w:val="both"/>
        <w:rPr>
          <w:lang w:val="ru-RU"/>
        </w:rPr>
      </w:pPr>
    </w:p>
    <w:p w:rsidR="006179EB" w:rsidRPr="006179EB" w:rsidRDefault="006179EB" w:rsidP="006179EB">
      <w:pPr>
        <w:pStyle w:val="ab"/>
        <w:tabs>
          <w:tab w:val="left" w:pos="851"/>
        </w:tabs>
        <w:spacing w:before="0" w:after="0"/>
        <w:ind w:left="992"/>
        <w:rPr>
          <w:rFonts w:ascii="Times New Roman" w:eastAsia="TimesNewRomanPSMT" w:hAnsi="Times New Roman" w:cs="Times New Roman"/>
          <w:b/>
          <w:sz w:val="24"/>
          <w:szCs w:val="24"/>
          <w:u w:val="single"/>
          <w:lang w:val="ru-RU"/>
        </w:rPr>
      </w:pPr>
      <w:r w:rsidRPr="006179EB">
        <w:rPr>
          <w:rFonts w:ascii="Times New Roman" w:eastAsia="TimesNewRomanPSMT" w:hAnsi="Times New Roman" w:cs="Times New Roman"/>
          <w:b/>
          <w:sz w:val="24"/>
          <w:szCs w:val="24"/>
          <w:u w:val="single"/>
          <w:lang w:val="ru-RU"/>
        </w:rPr>
        <w:t>ВСТАВИТЬ ПРОПУЩЕННОЕ СЛОВО</w:t>
      </w:r>
    </w:p>
    <w:p w:rsidR="00F00BCC" w:rsidRPr="00E7793D" w:rsidRDefault="00F00BCC" w:rsidP="002B22D1">
      <w:pPr>
        <w:pStyle w:val="23"/>
        <w:numPr>
          <w:ilvl w:val="0"/>
          <w:numId w:val="33"/>
        </w:numPr>
        <w:tabs>
          <w:tab w:val="left" w:pos="633"/>
          <w:tab w:val="left" w:pos="851"/>
        </w:tabs>
        <w:ind w:left="0" w:firstLine="709"/>
        <w:jc w:val="both"/>
        <w:rPr>
          <w:sz w:val="24"/>
          <w:szCs w:val="24"/>
          <w:lang w:val="ru-RU"/>
        </w:rPr>
      </w:pPr>
      <w:r w:rsidRPr="00E7793D">
        <w:rPr>
          <w:sz w:val="24"/>
          <w:szCs w:val="24"/>
          <w:lang w:val="ru-RU"/>
        </w:rPr>
        <w:t xml:space="preserve">Дополните список перечисленных видов плодородия почв: </w:t>
      </w:r>
    </w:p>
    <w:p w:rsidR="00F00BCC" w:rsidRPr="00E7793D" w:rsidRDefault="00F00BCC" w:rsidP="00E7793D">
      <w:pPr>
        <w:pStyle w:val="23"/>
        <w:tabs>
          <w:tab w:val="left" w:pos="633"/>
          <w:tab w:val="left" w:pos="851"/>
        </w:tabs>
        <w:ind w:left="0" w:firstLine="709"/>
        <w:jc w:val="both"/>
        <w:rPr>
          <w:sz w:val="24"/>
          <w:szCs w:val="24"/>
          <w:lang w:val="ru-RU"/>
        </w:rPr>
      </w:pPr>
      <w:r w:rsidRPr="00E7793D">
        <w:rPr>
          <w:sz w:val="24"/>
          <w:szCs w:val="24"/>
          <w:lang w:val="ru-RU"/>
        </w:rPr>
        <w:t>а)</w:t>
      </w:r>
      <w:r w:rsidRPr="00E7793D">
        <w:rPr>
          <w:spacing w:val="-1"/>
          <w:sz w:val="24"/>
          <w:szCs w:val="24"/>
          <w:lang w:val="ru-RU"/>
        </w:rPr>
        <w:t xml:space="preserve"> </w:t>
      </w:r>
      <w:r w:rsidRPr="00E7793D">
        <w:rPr>
          <w:sz w:val="24"/>
          <w:szCs w:val="24"/>
          <w:lang w:val="ru-RU"/>
        </w:rPr>
        <w:t>природное</w:t>
      </w:r>
    </w:p>
    <w:p w:rsidR="006179EB" w:rsidRDefault="00F00BCC" w:rsidP="00E7793D">
      <w:pPr>
        <w:pStyle w:val="af4"/>
        <w:tabs>
          <w:tab w:val="left" w:pos="851"/>
        </w:tabs>
        <w:ind w:firstLine="709"/>
        <w:jc w:val="both"/>
        <w:rPr>
          <w:lang w:val="ru-RU"/>
        </w:rPr>
      </w:pPr>
      <w:r w:rsidRPr="00E7793D">
        <w:rPr>
          <w:lang w:val="ru-RU"/>
        </w:rPr>
        <w:t>б) искусственное</w:t>
      </w:r>
    </w:p>
    <w:p w:rsidR="00F00BCC" w:rsidRPr="00E7793D" w:rsidRDefault="00F00BCC" w:rsidP="00E7793D">
      <w:pPr>
        <w:pStyle w:val="af4"/>
        <w:tabs>
          <w:tab w:val="left" w:pos="851"/>
        </w:tabs>
        <w:ind w:firstLine="709"/>
        <w:jc w:val="both"/>
        <w:rPr>
          <w:lang w:val="ru-RU"/>
        </w:rPr>
      </w:pPr>
      <w:r w:rsidRPr="00E7793D">
        <w:rPr>
          <w:lang w:val="ru-RU"/>
        </w:rPr>
        <w:t xml:space="preserve"> в)_____________</w:t>
      </w:r>
    </w:p>
    <w:p w:rsidR="00F00BCC" w:rsidRPr="00E7793D" w:rsidRDefault="00F00BCC" w:rsidP="00E7793D">
      <w:pPr>
        <w:pStyle w:val="af4"/>
        <w:tabs>
          <w:tab w:val="left" w:pos="851"/>
        </w:tabs>
        <w:ind w:firstLine="709"/>
        <w:jc w:val="both"/>
        <w:rPr>
          <w:lang w:val="ru-RU"/>
        </w:rPr>
      </w:pPr>
      <w:r w:rsidRPr="00E7793D">
        <w:rPr>
          <w:lang w:val="ru-RU"/>
        </w:rPr>
        <w:t>г)</w:t>
      </w:r>
      <w:r w:rsidRPr="00E7793D">
        <w:rPr>
          <w:spacing w:val="-5"/>
          <w:lang w:val="ru-RU"/>
        </w:rPr>
        <w:t xml:space="preserve"> </w:t>
      </w:r>
      <w:r w:rsidRPr="00E7793D">
        <w:rPr>
          <w:lang w:val="ru-RU"/>
        </w:rPr>
        <w:t>потенциальное</w:t>
      </w:r>
    </w:p>
    <w:p w:rsidR="00F00BCC" w:rsidRPr="00E7793D" w:rsidRDefault="00F00BCC" w:rsidP="002B22D1">
      <w:pPr>
        <w:pStyle w:val="23"/>
        <w:numPr>
          <w:ilvl w:val="0"/>
          <w:numId w:val="33"/>
        </w:numPr>
        <w:tabs>
          <w:tab w:val="left" w:pos="633"/>
          <w:tab w:val="left" w:pos="851"/>
        </w:tabs>
        <w:ind w:left="0" w:firstLine="709"/>
        <w:jc w:val="both"/>
        <w:rPr>
          <w:sz w:val="24"/>
          <w:szCs w:val="24"/>
          <w:lang w:val="ru-RU"/>
        </w:rPr>
      </w:pPr>
      <w:r w:rsidRPr="00E7793D">
        <w:rPr>
          <w:sz w:val="24"/>
          <w:szCs w:val="24"/>
          <w:lang w:val="ru-RU"/>
        </w:rPr>
        <w:t xml:space="preserve">Допишите один из способов вегетативного размножения: </w:t>
      </w:r>
    </w:p>
    <w:p w:rsidR="00F00BCC" w:rsidRPr="00E7793D" w:rsidRDefault="00F00BCC" w:rsidP="00E7793D">
      <w:pPr>
        <w:pStyle w:val="23"/>
        <w:tabs>
          <w:tab w:val="left" w:pos="633"/>
          <w:tab w:val="left" w:pos="851"/>
        </w:tabs>
        <w:ind w:left="0" w:firstLine="709"/>
        <w:jc w:val="both"/>
        <w:rPr>
          <w:sz w:val="24"/>
          <w:szCs w:val="24"/>
          <w:lang w:val="ru-RU"/>
        </w:rPr>
      </w:pPr>
      <w:r w:rsidRPr="00E7793D">
        <w:rPr>
          <w:sz w:val="24"/>
          <w:szCs w:val="24"/>
          <w:lang w:val="ru-RU"/>
        </w:rPr>
        <w:t>а)</w:t>
      </w:r>
      <w:r w:rsidRPr="00E7793D">
        <w:rPr>
          <w:spacing w:val="-2"/>
          <w:sz w:val="24"/>
          <w:szCs w:val="24"/>
          <w:lang w:val="ru-RU"/>
        </w:rPr>
        <w:t xml:space="preserve"> </w:t>
      </w:r>
      <w:proofErr w:type="spellStart"/>
      <w:r w:rsidRPr="00E7793D">
        <w:rPr>
          <w:sz w:val="24"/>
          <w:szCs w:val="24"/>
        </w:rPr>
        <w:t>invitro</w:t>
      </w:r>
      <w:proofErr w:type="spellEnd"/>
    </w:p>
    <w:p w:rsidR="00F00BCC" w:rsidRPr="00E7793D" w:rsidRDefault="00F00BCC" w:rsidP="00E7793D">
      <w:pPr>
        <w:pStyle w:val="af4"/>
        <w:tabs>
          <w:tab w:val="left" w:pos="851"/>
        </w:tabs>
        <w:ind w:firstLine="709"/>
        <w:jc w:val="both"/>
        <w:rPr>
          <w:lang w:val="ru-RU"/>
        </w:rPr>
      </w:pPr>
      <w:r w:rsidRPr="00E7793D">
        <w:rPr>
          <w:lang w:val="ru-RU"/>
        </w:rPr>
        <w:t>б) ____________</w:t>
      </w:r>
    </w:p>
    <w:p w:rsidR="006179EB" w:rsidRDefault="00F00BCC" w:rsidP="00E7793D">
      <w:pPr>
        <w:pStyle w:val="af4"/>
        <w:tabs>
          <w:tab w:val="left" w:pos="851"/>
        </w:tabs>
        <w:ind w:firstLine="709"/>
        <w:jc w:val="both"/>
        <w:rPr>
          <w:lang w:val="ru-RU"/>
        </w:rPr>
      </w:pPr>
      <w:r w:rsidRPr="00E7793D">
        <w:rPr>
          <w:lang w:val="ru-RU"/>
        </w:rPr>
        <w:t xml:space="preserve">в) отводками </w:t>
      </w:r>
    </w:p>
    <w:p w:rsidR="00F00BCC" w:rsidRPr="00E7793D" w:rsidRDefault="00F00BCC" w:rsidP="00E7793D">
      <w:pPr>
        <w:pStyle w:val="af4"/>
        <w:tabs>
          <w:tab w:val="left" w:pos="851"/>
        </w:tabs>
        <w:ind w:firstLine="709"/>
        <w:jc w:val="both"/>
        <w:rPr>
          <w:lang w:val="ru-RU"/>
        </w:rPr>
      </w:pPr>
      <w:r w:rsidRPr="00E7793D">
        <w:rPr>
          <w:lang w:val="ru-RU"/>
        </w:rPr>
        <w:t>г) черенками</w:t>
      </w:r>
    </w:p>
    <w:p w:rsidR="00F00BCC" w:rsidRPr="00E7793D" w:rsidRDefault="00F00BCC" w:rsidP="00E7793D">
      <w:pPr>
        <w:pStyle w:val="af4"/>
        <w:tabs>
          <w:tab w:val="left" w:pos="851"/>
        </w:tabs>
        <w:ind w:firstLine="709"/>
        <w:jc w:val="both"/>
        <w:rPr>
          <w:lang w:val="ru-RU"/>
        </w:rPr>
      </w:pPr>
      <w:proofErr w:type="spellStart"/>
      <w:r w:rsidRPr="00E7793D">
        <w:rPr>
          <w:lang w:val="ru-RU"/>
        </w:rPr>
        <w:t>д</w:t>
      </w:r>
      <w:proofErr w:type="spellEnd"/>
      <w:r w:rsidRPr="00E7793D">
        <w:rPr>
          <w:lang w:val="ru-RU"/>
        </w:rPr>
        <w:t>) делением куста</w:t>
      </w:r>
    </w:p>
    <w:p w:rsidR="00F00BCC" w:rsidRPr="00E7793D" w:rsidRDefault="00F00BCC" w:rsidP="00E7793D">
      <w:pPr>
        <w:pStyle w:val="af4"/>
        <w:tabs>
          <w:tab w:val="left" w:pos="851"/>
        </w:tabs>
        <w:ind w:firstLine="709"/>
        <w:jc w:val="both"/>
        <w:rPr>
          <w:lang w:val="ru-RU"/>
        </w:rPr>
      </w:pPr>
      <w:r w:rsidRPr="00E7793D">
        <w:rPr>
          <w:lang w:val="ru-RU"/>
        </w:rPr>
        <w:t>е) делением корневищ</w:t>
      </w:r>
    </w:p>
    <w:p w:rsidR="00F00BCC" w:rsidRPr="00E7793D" w:rsidRDefault="00F00BCC" w:rsidP="00E7793D">
      <w:pPr>
        <w:pStyle w:val="23"/>
        <w:tabs>
          <w:tab w:val="left" w:pos="753"/>
          <w:tab w:val="left" w:pos="851"/>
        </w:tabs>
        <w:ind w:left="0" w:firstLine="709"/>
        <w:jc w:val="both"/>
        <w:rPr>
          <w:sz w:val="24"/>
          <w:szCs w:val="24"/>
          <w:lang w:val="ru-RU"/>
        </w:rPr>
      </w:pPr>
    </w:p>
    <w:p w:rsidR="00F00BCC" w:rsidRPr="00E7793D" w:rsidRDefault="00F00BCC" w:rsidP="002B22D1">
      <w:pPr>
        <w:pStyle w:val="23"/>
        <w:numPr>
          <w:ilvl w:val="0"/>
          <w:numId w:val="33"/>
        </w:numPr>
        <w:tabs>
          <w:tab w:val="left" w:pos="633"/>
          <w:tab w:val="left" w:pos="851"/>
          <w:tab w:val="left" w:pos="993"/>
        </w:tabs>
        <w:ind w:left="0" w:firstLine="709"/>
        <w:jc w:val="both"/>
        <w:rPr>
          <w:sz w:val="24"/>
          <w:szCs w:val="24"/>
          <w:lang w:val="ru-RU"/>
        </w:rPr>
      </w:pPr>
      <w:r w:rsidRPr="00E7793D">
        <w:rPr>
          <w:sz w:val="24"/>
          <w:szCs w:val="24"/>
          <w:lang w:val="ru-RU"/>
        </w:rPr>
        <w:t>Как называются черенки, нарезаемые из прироста текущего</w:t>
      </w:r>
      <w:r w:rsidRPr="00E7793D">
        <w:rPr>
          <w:spacing w:val="-4"/>
          <w:sz w:val="24"/>
          <w:szCs w:val="24"/>
          <w:lang w:val="ru-RU"/>
        </w:rPr>
        <w:t xml:space="preserve"> </w:t>
      </w:r>
      <w:r w:rsidRPr="00E7793D">
        <w:rPr>
          <w:sz w:val="24"/>
          <w:szCs w:val="24"/>
          <w:lang w:val="ru-RU"/>
        </w:rPr>
        <w:t xml:space="preserve">года: </w:t>
      </w:r>
      <w:r w:rsidRPr="00E7793D">
        <w:rPr>
          <w:sz w:val="24"/>
          <w:szCs w:val="24"/>
          <w:u w:val="single"/>
          <w:lang w:val="ru-RU"/>
        </w:rPr>
        <w:t>летние</w:t>
      </w:r>
    </w:p>
    <w:p w:rsidR="00F00BCC" w:rsidRPr="00E7793D" w:rsidRDefault="00F00BCC" w:rsidP="00E7793D">
      <w:pPr>
        <w:pStyle w:val="23"/>
        <w:tabs>
          <w:tab w:val="left" w:pos="753"/>
          <w:tab w:val="left" w:pos="851"/>
        </w:tabs>
        <w:ind w:left="0" w:firstLine="709"/>
        <w:jc w:val="both"/>
        <w:rPr>
          <w:sz w:val="24"/>
          <w:szCs w:val="24"/>
          <w:lang w:val="ru-RU"/>
        </w:rPr>
      </w:pPr>
    </w:p>
    <w:p w:rsidR="00F00BCC" w:rsidRPr="00E7793D" w:rsidRDefault="00F00BCC" w:rsidP="006179EB">
      <w:pPr>
        <w:pStyle w:val="af4"/>
        <w:tabs>
          <w:tab w:val="left" w:pos="851"/>
        </w:tabs>
        <w:ind w:firstLine="709"/>
        <w:jc w:val="center"/>
        <w:rPr>
          <w:b/>
          <w:u w:val="single"/>
          <w:lang w:val="ru-RU"/>
        </w:rPr>
      </w:pPr>
      <w:r w:rsidRPr="00E7793D">
        <w:rPr>
          <w:b/>
          <w:u w:val="single"/>
          <w:lang w:val="ru-RU"/>
        </w:rPr>
        <w:t>ВОПРОСЫ НА СООТВЕТСТВИЕ</w:t>
      </w:r>
    </w:p>
    <w:p w:rsidR="00F00BCC" w:rsidRPr="00E7793D" w:rsidRDefault="00F00BCC" w:rsidP="002B22D1">
      <w:pPr>
        <w:pStyle w:val="af4"/>
        <w:numPr>
          <w:ilvl w:val="0"/>
          <w:numId w:val="34"/>
        </w:numPr>
        <w:tabs>
          <w:tab w:val="left" w:pos="851"/>
        </w:tabs>
        <w:ind w:left="0" w:firstLine="709"/>
        <w:jc w:val="both"/>
        <w:rPr>
          <w:lang w:val="ru-RU"/>
        </w:rPr>
      </w:pPr>
      <w:r w:rsidRPr="00E7793D">
        <w:rPr>
          <w:lang w:val="ru-RU"/>
        </w:rPr>
        <w:t>Выполните соответствие органа растения и выполняемой им функции:</w:t>
      </w:r>
    </w:p>
    <w:tbl>
      <w:tblPr>
        <w:tblW w:w="0" w:type="auto"/>
        <w:tblLayout w:type="fixed"/>
        <w:tblCellMar>
          <w:left w:w="0" w:type="dxa"/>
          <w:right w:w="0" w:type="dxa"/>
        </w:tblCellMar>
        <w:tblLook w:val="01E0"/>
      </w:tblPr>
      <w:tblGrid>
        <w:gridCol w:w="3879"/>
        <w:gridCol w:w="834"/>
        <w:gridCol w:w="5635"/>
      </w:tblGrid>
      <w:tr w:rsidR="00F00BCC" w:rsidRPr="00E7793D" w:rsidTr="006179EB">
        <w:trPr>
          <w:trHeight w:val="299"/>
        </w:trPr>
        <w:tc>
          <w:tcPr>
            <w:tcW w:w="3879" w:type="dxa"/>
            <w:tcBorders>
              <w:bottom w:val="single" w:sz="4" w:space="0" w:color="auto"/>
            </w:tcBorders>
          </w:tcPr>
          <w:p w:rsidR="00F00BCC" w:rsidRPr="00E7793D" w:rsidRDefault="00F00BCC" w:rsidP="00E7793D">
            <w:pPr>
              <w:pStyle w:val="TableParagraph"/>
              <w:tabs>
                <w:tab w:val="left" w:pos="851"/>
              </w:tabs>
              <w:ind w:firstLine="709"/>
              <w:jc w:val="both"/>
              <w:rPr>
                <w:sz w:val="24"/>
                <w:szCs w:val="24"/>
              </w:rPr>
            </w:pPr>
            <w:proofErr w:type="spellStart"/>
            <w:r w:rsidRPr="00E7793D">
              <w:rPr>
                <w:sz w:val="24"/>
                <w:szCs w:val="24"/>
              </w:rPr>
              <w:t>Название</w:t>
            </w:r>
            <w:proofErr w:type="spellEnd"/>
            <w:r w:rsidRPr="00E7793D">
              <w:rPr>
                <w:sz w:val="24"/>
                <w:szCs w:val="24"/>
              </w:rPr>
              <w:t xml:space="preserve"> </w:t>
            </w:r>
            <w:proofErr w:type="spellStart"/>
            <w:r w:rsidRPr="00E7793D">
              <w:rPr>
                <w:sz w:val="24"/>
                <w:szCs w:val="24"/>
              </w:rPr>
              <w:t>органа</w:t>
            </w:r>
            <w:proofErr w:type="spellEnd"/>
            <w:r w:rsidRPr="00E7793D">
              <w:rPr>
                <w:sz w:val="24"/>
                <w:szCs w:val="24"/>
              </w:rPr>
              <w:t xml:space="preserve"> </w:t>
            </w:r>
            <w:proofErr w:type="spellStart"/>
            <w:r w:rsidRPr="00E7793D">
              <w:rPr>
                <w:sz w:val="24"/>
                <w:szCs w:val="24"/>
              </w:rPr>
              <w:t>растения</w:t>
            </w:r>
            <w:proofErr w:type="spellEnd"/>
          </w:p>
        </w:tc>
        <w:tc>
          <w:tcPr>
            <w:tcW w:w="834" w:type="dxa"/>
            <w:tcBorders>
              <w:bottom w:val="single" w:sz="4" w:space="0" w:color="auto"/>
            </w:tcBorders>
          </w:tcPr>
          <w:p w:rsidR="00F00BCC" w:rsidRPr="00E7793D" w:rsidRDefault="00F00BCC" w:rsidP="00E7793D">
            <w:pPr>
              <w:pStyle w:val="TableParagraph"/>
              <w:tabs>
                <w:tab w:val="left" w:pos="851"/>
              </w:tabs>
              <w:ind w:firstLine="709"/>
              <w:jc w:val="both"/>
              <w:rPr>
                <w:sz w:val="24"/>
                <w:szCs w:val="24"/>
              </w:rPr>
            </w:pPr>
          </w:p>
        </w:tc>
        <w:tc>
          <w:tcPr>
            <w:tcW w:w="5635" w:type="dxa"/>
            <w:tcBorders>
              <w:bottom w:val="single" w:sz="4" w:space="0" w:color="auto"/>
            </w:tcBorders>
          </w:tcPr>
          <w:p w:rsidR="00F00BCC" w:rsidRPr="00E7793D" w:rsidRDefault="00F00BCC" w:rsidP="00E7793D">
            <w:pPr>
              <w:pStyle w:val="TableParagraph"/>
              <w:tabs>
                <w:tab w:val="left" w:pos="851"/>
              </w:tabs>
              <w:ind w:firstLine="709"/>
              <w:jc w:val="both"/>
              <w:rPr>
                <w:sz w:val="24"/>
                <w:szCs w:val="24"/>
              </w:rPr>
            </w:pPr>
            <w:proofErr w:type="spellStart"/>
            <w:r w:rsidRPr="00E7793D">
              <w:rPr>
                <w:sz w:val="24"/>
                <w:szCs w:val="24"/>
              </w:rPr>
              <w:t>Выполняемая</w:t>
            </w:r>
            <w:proofErr w:type="spellEnd"/>
            <w:r w:rsidRPr="00E7793D">
              <w:rPr>
                <w:sz w:val="24"/>
                <w:szCs w:val="24"/>
              </w:rPr>
              <w:t xml:space="preserve"> </w:t>
            </w:r>
            <w:proofErr w:type="spellStart"/>
            <w:r w:rsidRPr="00E7793D">
              <w:rPr>
                <w:sz w:val="24"/>
                <w:szCs w:val="24"/>
              </w:rPr>
              <w:t>функция</w:t>
            </w:r>
            <w:proofErr w:type="spellEnd"/>
          </w:p>
        </w:tc>
      </w:tr>
      <w:tr w:rsidR="00F00BCC" w:rsidRPr="00E7793D" w:rsidTr="006179EB">
        <w:trPr>
          <w:trHeight w:val="304"/>
        </w:trPr>
        <w:tc>
          <w:tcPr>
            <w:tcW w:w="3879"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582"/>
                <w:tab w:val="left" w:pos="851"/>
              </w:tabs>
              <w:jc w:val="both"/>
              <w:rPr>
                <w:sz w:val="24"/>
                <w:szCs w:val="24"/>
              </w:rPr>
            </w:pPr>
            <w:r w:rsidRPr="00E7793D">
              <w:rPr>
                <w:sz w:val="24"/>
                <w:szCs w:val="24"/>
              </w:rPr>
              <w:t>1)</w:t>
            </w:r>
            <w:r w:rsidRPr="00E7793D">
              <w:rPr>
                <w:sz w:val="24"/>
                <w:szCs w:val="24"/>
              </w:rPr>
              <w:tab/>
            </w:r>
            <w:proofErr w:type="spellStart"/>
            <w:r w:rsidRPr="00E7793D">
              <w:rPr>
                <w:sz w:val="24"/>
                <w:szCs w:val="24"/>
              </w:rPr>
              <w:t>лист</w:t>
            </w:r>
            <w:proofErr w:type="spellEnd"/>
          </w:p>
        </w:tc>
        <w:tc>
          <w:tcPr>
            <w:tcW w:w="834"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r w:rsidRPr="00E7793D">
              <w:rPr>
                <w:sz w:val="24"/>
                <w:szCs w:val="24"/>
              </w:rPr>
              <w:t>а)</w:t>
            </w:r>
          </w:p>
        </w:tc>
        <w:tc>
          <w:tcPr>
            <w:tcW w:w="5635"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proofErr w:type="spellStart"/>
            <w:r w:rsidRPr="00E7793D">
              <w:rPr>
                <w:sz w:val="24"/>
                <w:szCs w:val="24"/>
              </w:rPr>
              <w:t>осуществление</w:t>
            </w:r>
            <w:proofErr w:type="spellEnd"/>
            <w:r w:rsidRPr="00E7793D">
              <w:rPr>
                <w:sz w:val="24"/>
                <w:szCs w:val="24"/>
              </w:rPr>
              <w:t xml:space="preserve"> </w:t>
            </w:r>
            <w:proofErr w:type="spellStart"/>
            <w:r w:rsidRPr="00E7793D">
              <w:rPr>
                <w:sz w:val="24"/>
                <w:szCs w:val="24"/>
              </w:rPr>
              <w:t>фотосинтеза</w:t>
            </w:r>
            <w:proofErr w:type="spellEnd"/>
          </w:p>
        </w:tc>
      </w:tr>
      <w:tr w:rsidR="00F00BCC" w:rsidRPr="00000EE0" w:rsidTr="006179EB">
        <w:trPr>
          <w:trHeight w:val="304"/>
        </w:trPr>
        <w:tc>
          <w:tcPr>
            <w:tcW w:w="3879"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582"/>
                <w:tab w:val="left" w:pos="851"/>
              </w:tabs>
              <w:jc w:val="both"/>
              <w:rPr>
                <w:sz w:val="24"/>
                <w:szCs w:val="24"/>
              </w:rPr>
            </w:pPr>
            <w:r w:rsidRPr="00E7793D">
              <w:rPr>
                <w:sz w:val="24"/>
                <w:szCs w:val="24"/>
              </w:rPr>
              <w:t>2)</w:t>
            </w:r>
            <w:r w:rsidRPr="00E7793D">
              <w:rPr>
                <w:sz w:val="24"/>
                <w:szCs w:val="24"/>
              </w:rPr>
              <w:tab/>
            </w:r>
            <w:proofErr w:type="spellStart"/>
            <w:r w:rsidRPr="00E7793D">
              <w:rPr>
                <w:sz w:val="24"/>
                <w:szCs w:val="24"/>
              </w:rPr>
              <w:t>корень</w:t>
            </w:r>
            <w:proofErr w:type="spellEnd"/>
          </w:p>
        </w:tc>
        <w:tc>
          <w:tcPr>
            <w:tcW w:w="834"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r w:rsidRPr="00E7793D">
              <w:rPr>
                <w:sz w:val="24"/>
                <w:szCs w:val="24"/>
              </w:rPr>
              <w:t>б)</w:t>
            </w:r>
          </w:p>
        </w:tc>
        <w:tc>
          <w:tcPr>
            <w:tcW w:w="5635"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lang w:val="ru-RU"/>
              </w:rPr>
            </w:pPr>
            <w:r w:rsidRPr="00E7793D">
              <w:rPr>
                <w:sz w:val="24"/>
                <w:szCs w:val="24"/>
                <w:lang w:val="ru-RU"/>
              </w:rPr>
              <w:t>всасывание воды и минеральных солей</w:t>
            </w:r>
          </w:p>
        </w:tc>
      </w:tr>
      <w:tr w:rsidR="00F00BCC" w:rsidRPr="00E7793D" w:rsidTr="006179EB">
        <w:trPr>
          <w:trHeight w:val="304"/>
        </w:trPr>
        <w:tc>
          <w:tcPr>
            <w:tcW w:w="3879"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lang w:val="ru-RU"/>
              </w:rPr>
            </w:pPr>
          </w:p>
        </w:tc>
        <w:tc>
          <w:tcPr>
            <w:tcW w:w="834"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r w:rsidRPr="00E7793D">
              <w:rPr>
                <w:sz w:val="24"/>
                <w:szCs w:val="24"/>
              </w:rPr>
              <w:t>в)</w:t>
            </w:r>
          </w:p>
        </w:tc>
        <w:tc>
          <w:tcPr>
            <w:tcW w:w="5635"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proofErr w:type="spellStart"/>
            <w:r w:rsidRPr="00E7793D">
              <w:rPr>
                <w:sz w:val="24"/>
                <w:szCs w:val="24"/>
              </w:rPr>
              <w:t>осуществление</w:t>
            </w:r>
            <w:proofErr w:type="spellEnd"/>
            <w:r w:rsidRPr="00E7793D">
              <w:rPr>
                <w:sz w:val="24"/>
                <w:szCs w:val="24"/>
              </w:rPr>
              <w:t xml:space="preserve"> </w:t>
            </w:r>
            <w:proofErr w:type="spellStart"/>
            <w:r w:rsidRPr="00E7793D">
              <w:rPr>
                <w:sz w:val="24"/>
                <w:szCs w:val="24"/>
              </w:rPr>
              <w:t>транспирации</w:t>
            </w:r>
            <w:proofErr w:type="spellEnd"/>
          </w:p>
        </w:tc>
      </w:tr>
      <w:tr w:rsidR="00F00BCC" w:rsidRPr="00E7793D" w:rsidTr="006179EB">
        <w:trPr>
          <w:trHeight w:val="305"/>
        </w:trPr>
        <w:tc>
          <w:tcPr>
            <w:tcW w:w="3879"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p>
        </w:tc>
        <w:tc>
          <w:tcPr>
            <w:tcW w:w="834"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r w:rsidRPr="00E7793D">
              <w:rPr>
                <w:sz w:val="24"/>
                <w:szCs w:val="24"/>
              </w:rPr>
              <w:t>г)</w:t>
            </w:r>
          </w:p>
        </w:tc>
        <w:tc>
          <w:tcPr>
            <w:tcW w:w="5635"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proofErr w:type="spellStart"/>
            <w:r w:rsidRPr="00E7793D">
              <w:rPr>
                <w:sz w:val="24"/>
                <w:szCs w:val="24"/>
              </w:rPr>
              <w:t>осуществление</w:t>
            </w:r>
            <w:proofErr w:type="spellEnd"/>
            <w:r w:rsidRPr="00E7793D">
              <w:rPr>
                <w:sz w:val="24"/>
                <w:szCs w:val="24"/>
              </w:rPr>
              <w:t xml:space="preserve"> </w:t>
            </w:r>
            <w:proofErr w:type="spellStart"/>
            <w:r w:rsidRPr="00E7793D">
              <w:rPr>
                <w:sz w:val="24"/>
                <w:szCs w:val="24"/>
              </w:rPr>
              <w:t>газообмена</w:t>
            </w:r>
            <w:proofErr w:type="spellEnd"/>
          </w:p>
        </w:tc>
      </w:tr>
      <w:tr w:rsidR="00F00BCC" w:rsidRPr="00E7793D" w:rsidTr="006179EB">
        <w:trPr>
          <w:trHeight w:val="299"/>
        </w:trPr>
        <w:tc>
          <w:tcPr>
            <w:tcW w:w="3879"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p>
        </w:tc>
        <w:tc>
          <w:tcPr>
            <w:tcW w:w="834"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r w:rsidRPr="00E7793D">
              <w:rPr>
                <w:sz w:val="24"/>
                <w:szCs w:val="24"/>
              </w:rPr>
              <w:t>д)</w:t>
            </w:r>
          </w:p>
        </w:tc>
        <w:tc>
          <w:tcPr>
            <w:tcW w:w="5635" w:type="dxa"/>
            <w:tcBorders>
              <w:top w:val="single" w:sz="4" w:space="0" w:color="auto"/>
              <w:left w:val="single" w:sz="4" w:space="0" w:color="auto"/>
              <w:bottom w:val="single" w:sz="4" w:space="0" w:color="auto"/>
              <w:right w:val="single" w:sz="4" w:space="0" w:color="auto"/>
            </w:tcBorders>
          </w:tcPr>
          <w:p w:rsidR="00F00BCC" w:rsidRPr="00E7793D" w:rsidRDefault="00F00BCC" w:rsidP="006179EB">
            <w:pPr>
              <w:pStyle w:val="TableParagraph"/>
              <w:tabs>
                <w:tab w:val="left" w:pos="851"/>
              </w:tabs>
              <w:jc w:val="both"/>
              <w:rPr>
                <w:sz w:val="24"/>
                <w:szCs w:val="24"/>
              </w:rPr>
            </w:pPr>
            <w:proofErr w:type="spellStart"/>
            <w:r w:rsidRPr="00E7793D">
              <w:rPr>
                <w:sz w:val="24"/>
                <w:szCs w:val="24"/>
              </w:rPr>
              <w:t>опорная</w:t>
            </w:r>
            <w:proofErr w:type="spellEnd"/>
            <w:r w:rsidRPr="00E7793D">
              <w:rPr>
                <w:sz w:val="24"/>
                <w:szCs w:val="24"/>
              </w:rPr>
              <w:t xml:space="preserve"> </w:t>
            </w:r>
            <w:proofErr w:type="spellStart"/>
            <w:r w:rsidRPr="00E7793D">
              <w:rPr>
                <w:sz w:val="24"/>
                <w:szCs w:val="24"/>
              </w:rPr>
              <w:t>функция</w:t>
            </w:r>
            <w:proofErr w:type="spellEnd"/>
          </w:p>
        </w:tc>
      </w:tr>
    </w:tbl>
    <w:p w:rsidR="00F00BCC" w:rsidRPr="00E7793D" w:rsidRDefault="00F00BCC" w:rsidP="002B22D1">
      <w:pPr>
        <w:pStyle w:val="af4"/>
        <w:numPr>
          <w:ilvl w:val="0"/>
          <w:numId w:val="34"/>
        </w:numPr>
        <w:tabs>
          <w:tab w:val="left" w:pos="851"/>
        </w:tabs>
        <w:ind w:left="0" w:firstLine="709"/>
        <w:jc w:val="both"/>
        <w:rPr>
          <w:lang w:val="ru-RU"/>
        </w:rPr>
      </w:pPr>
      <w:r w:rsidRPr="00E7793D">
        <w:rPr>
          <w:lang w:val="ru-RU"/>
        </w:rPr>
        <w:t>Выполните соотнесение программы с типом представления графической</w:t>
      </w:r>
      <w:r w:rsidRPr="00E7793D">
        <w:rPr>
          <w:spacing w:val="-7"/>
          <w:lang w:val="ru-RU"/>
        </w:rPr>
        <w:t xml:space="preserve"> </w:t>
      </w:r>
      <w:r w:rsidRPr="00E7793D">
        <w:rPr>
          <w:lang w:val="ru-RU"/>
        </w:rPr>
        <w:t>информации</w:t>
      </w:r>
    </w:p>
    <w:tbl>
      <w:tblPr>
        <w:tblStyle w:val="af8"/>
        <w:tblW w:w="0" w:type="auto"/>
        <w:tblInd w:w="108" w:type="dxa"/>
        <w:tblLook w:val="04A0"/>
      </w:tblPr>
      <w:tblGrid>
        <w:gridCol w:w="5116"/>
        <w:gridCol w:w="4047"/>
      </w:tblGrid>
      <w:tr w:rsidR="00F00BCC" w:rsidRPr="00E7793D" w:rsidTr="006179EB">
        <w:tc>
          <w:tcPr>
            <w:tcW w:w="5116" w:type="dxa"/>
          </w:tcPr>
          <w:p w:rsidR="00F00BCC" w:rsidRPr="00E7793D" w:rsidRDefault="00F00BCC" w:rsidP="006179EB">
            <w:pPr>
              <w:pStyle w:val="af4"/>
              <w:tabs>
                <w:tab w:val="left" w:pos="851"/>
              </w:tabs>
              <w:jc w:val="both"/>
              <w:rPr>
                <w:lang w:val="ru-RU"/>
              </w:rPr>
            </w:pPr>
            <w:r w:rsidRPr="00E7793D">
              <w:rPr>
                <w:lang w:val="ru-RU"/>
              </w:rPr>
              <w:t>Наименование графической программы</w:t>
            </w:r>
          </w:p>
        </w:tc>
        <w:tc>
          <w:tcPr>
            <w:tcW w:w="4047" w:type="dxa"/>
          </w:tcPr>
          <w:p w:rsidR="00F00BCC" w:rsidRPr="00E7793D" w:rsidRDefault="00F00BCC" w:rsidP="006179EB">
            <w:pPr>
              <w:pStyle w:val="af4"/>
              <w:tabs>
                <w:tab w:val="left" w:pos="851"/>
              </w:tabs>
              <w:jc w:val="both"/>
              <w:rPr>
                <w:lang w:val="ru-RU"/>
              </w:rPr>
            </w:pPr>
            <w:r w:rsidRPr="00E7793D">
              <w:rPr>
                <w:lang w:val="ru-RU"/>
              </w:rPr>
              <w:t>Тип графической программы</w:t>
            </w:r>
          </w:p>
        </w:tc>
      </w:tr>
      <w:tr w:rsidR="00F00BCC" w:rsidRPr="00E7793D" w:rsidTr="006179EB">
        <w:tc>
          <w:tcPr>
            <w:tcW w:w="5116" w:type="dxa"/>
          </w:tcPr>
          <w:p w:rsidR="00F00BCC" w:rsidRPr="00E7793D" w:rsidRDefault="00F00BCC" w:rsidP="002B22D1">
            <w:pPr>
              <w:pStyle w:val="af4"/>
              <w:numPr>
                <w:ilvl w:val="0"/>
                <w:numId w:val="35"/>
              </w:numPr>
              <w:tabs>
                <w:tab w:val="left" w:pos="851"/>
              </w:tabs>
              <w:ind w:left="0" w:firstLine="0"/>
              <w:jc w:val="both"/>
              <w:rPr>
                <w:lang w:val="ru-RU"/>
              </w:rPr>
            </w:pPr>
            <w:r w:rsidRPr="00E7793D">
              <w:rPr>
                <w:lang w:val="ru-RU"/>
              </w:rPr>
              <w:t>векторные</w:t>
            </w:r>
            <w:r w:rsidRPr="00E7793D">
              <w:rPr>
                <w:spacing w:val="-3"/>
                <w:lang w:val="ru-RU"/>
              </w:rPr>
              <w:t xml:space="preserve"> </w:t>
            </w:r>
            <w:r w:rsidRPr="00E7793D">
              <w:rPr>
                <w:lang w:val="ru-RU"/>
              </w:rPr>
              <w:t>графические</w:t>
            </w:r>
            <w:r w:rsidRPr="00E7793D">
              <w:rPr>
                <w:spacing w:val="-2"/>
                <w:lang w:val="ru-RU"/>
              </w:rPr>
              <w:t xml:space="preserve"> </w:t>
            </w:r>
            <w:r w:rsidRPr="00E7793D">
              <w:rPr>
                <w:lang w:val="ru-RU"/>
              </w:rPr>
              <w:t>редакторы</w:t>
            </w:r>
          </w:p>
          <w:p w:rsidR="00F00BCC" w:rsidRPr="00E7793D" w:rsidRDefault="00F00BCC" w:rsidP="002B22D1">
            <w:pPr>
              <w:pStyle w:val="af4"/>
              <w:numPr>
                <w:ilvl w:val="0"/>
                <w:numId w:val="35"/>
              </w:numPr>
              <w:tabs>
                <w:tab w:val="left" w:pos="851"/>
              </w:tabs>
              <w:ind w:left="0" w:firstLine="0"/>
              <w:jc w:val="both"/>
              <w:rPr>
                <w:lang w:val="ru-RU"/>
              </w:rPr>
            </w:pPr>
            <w:r w:rsidRPr="00E7793D">
              <w:rPr>
                <w:lang w:val="ru-RU"/>
              </w:rPr>
              <w:t>растровые</w:t>
            </w:r>
            <w:r w:rsidRPr="00E7793D">
              <w:rPr>
                <w:spacing w:val="-3"/>
                <w:lang w:val="ru-RU"/>
              </w:rPr>
              <w:t xml:space="preserve"> </w:t>
            </w:r>
            <w:r w:rsidRPr="00E7793D">
              <w:rPr>
                <w:lang w:val="ru-RU"/>
              </w:rPr>
              <w:t>графические редакторы</w:t>
            </w:r>
          </w:p>
        </w:tc>
        <w:tc>
          <w:tcPr>
            <w:tcW w:w="4047" w:type="dxa"/>
          </w:tcPr>
          <w:p w:rsidR="00F00BCC" w:rsidRPr="00E7793D" w:rsidRDefault="00F00BCC" w:rsidP="006179EB">
            <w:pPr>
              <w:pStyle w:val="23"/>
              <w:tabs>
                <w:tab w:val="left" w:pos="0"/>
                <w:tab w:val="left" w:pos="851"/>
                <w:tab w:val="left" w:pos="4947"/>
                <w:tab w:val="left" w:pos="5514"/>
              </w:tabs>
              <w:ind w:left="0"/>
              <w:jc w:val="both"/>
              <w:rPr>
                <w:sz w:val="24"/>
                <w:szCs w:val="24"/>
                <w:lang w:val="ru-RU"/>
              </w:rPr>
            </w:pPr>
            <w:r w:rsidRPr="00E7793D">
              <w:rPr>
                <w:sz w:val="24"/>
                <w:szCs w:val="24"/>
                <w:lang w:val="ru-RU"/>
              </w:rPr>
              <w:t>а)</w:t>
            </w:r>
            <w:r w:rsidRPr="00E7793D">
              <w:rPr>
                <w:sz w:val="24"/>
                <w:szCs w:val="24"/>
              </w:rPr>
              <w:t>Adobe</w:t>
            </w:r>
            <w:r w:rsidRPr="00E7793D">
              <w:rPr>
                <w:spacing w:val="1"/>
                <w:sz w:val="24"/>
                <w:szCs w:val="24"/>
                <w:lang w:val="ru-RU"/>
              </w:rPr>
              <w:t xml:space="preserve"> </w:t>
            </w:r>
            <w:r w:rsidRPr="00E7793D">
              <w:rPr>
                <w:sz w:val="24"/>
                <w:szCs w:val="24"/>
              </w:rPr>
              <w:t>Illustrator</w:t>
            </w:r>
          </w:p>
          <w:p w:rsidR="00F00BCC" w:rsidRPr="00E7793D" w:rsidRDefault="00F00BCC" w:rsidP="006179EB">
            <w:pPr>
              <w:pStyle w:val="23"/>
              <w:tabs>
                <w:tab w:val="left" w:pos="0"/>
                <w:tab w:val="left" w:pos="851"/>
                <w:tab w:val="left" w:pos="4947"/>
                <w:tab w:val="left" w:pos="5514"/>
              </w:tabs>
              <w:ind w:left="0"/>
              <w:jc w:val="both"/>
              <w:rPr>
                <w:sz w:val="24"/>
                <w:szCs w:val="24"/>
                <w:lang w:val="ru-RU"/>
              </w:rPr>
            </w:pPr>
            <w:r w:rsidRPr="00E7793D">
              <w:rPr>
                <w:sz w:val="24"/>
                <w:szCs w:val="24"/>
                <w:lang w:val="ru-RU"/>
              </w:rPr>
              <w:t>б)</w:t>
            </w:r>
            <w:r w:rsidRPr="00E7793D">
              <w:rPr>
                <w:sz w:val="24"/>
                <w:szCs w:val="24"/>
              </w:rPr>
              <w:t>Adobe</w:t>
            </w:r>
            <w:r w:rsidRPr="00E7793D">
              <w:rPr>
                <w:spacing w:val="-1"/>
                <w:sz w:val="24"/>
                <w:szCs w:val="24"/>
                <w:lang w:val="ru-RU"/>
              </w:rPr>
              <w:t xml:space="preserve"> </w:t>
            </w:r>
            <w:r w:rsidRPr="00E7793D">
              <w:rPr>
                <w:sz w:val="24"/>
                <w:szCs w:val="24"/>
              </w:rPr>
              <w:t>Photoshop</w:t>
            </w:r>
          </w:p>
          <w:p w:rsidR="00F00BCC" w:rsidRPr="00E7793D" w:rsidRDefault="00F00BCC" w:rsidP="006179EB">
            <w:pPr>
              <w:pStyle w:val="af4"/>
              <w:tabs>
                <w:tab w:val="left" w:pos="0"/>
                <w:tab w:val="left" w:pos="851"/>
                <w:tab w:val="left" w:pos="1105"/>
              </w:tabs>
              <w:jc w:val="both"/>
              <w:rPr>
                <w:lang w:val="ru-RU"/>
              </w:rPr>
            </w:pPr>
            <w:r w:rsidRPr="00E7793D">
              <w:rPr>
                <w:lang w:val="ru-RU"/>
              </w:rPr>
              <w:t>в)</w:t>
            </w:r>
            <w:r w:rsidRPr="00E7793D">
              <w:t>Corel</w:t>
            </w:r>
            <w:r w:rsidRPr="00E7793D">
              <w:rPr>
                <w:spacing w:val="-1"/>
                <w:lang w:val="ru-RU"/>
              </w:rPr>
              <w:t xml:space="preserve"> </w:t>
            </w:r>
            <w:r w:rsidRPr="00E7793D">
              <w:t>Draw</w:t>
            </w:r>
          </w:p>
          <w:p w:rsidR="00F00BCC" w:rsidRPr="00E7793D" w:rsidRDefault="00F00BCC" w:rsidP="006179EB">
            <w:pPr>
              <w:pStyle w:val="af4"/>
              <w:tabs>
                <w:tab w:val="left" w:pos="0"/>
                <w:tab w:val="left" w:pos="578"/>
                <w:tab w:val="left" w:pos="851"/>
              </w:tabs>
              <w:jc w:val="both"/>
              <w:rPr>
                <w:lang w:val="ru-RU"/>
              </w:rPr>
            </w:pPr>
            <w:r w:rsidRPr="00E7793D">
              <w:rPr>
                <w:lang w:val="ru-RU"/>
              </w:rPr>
              <w:t>г)</w:t>
            </w:r>
            <w:r w:rsidRPr="00E7793D">
              <w:t>GIMP</w:t>
            </w:r>
          </w:p>
        </w:tc>
      </w:tr>
    </w:tbl>
    <w:p w:rsidR="00F00BCC" w:rsidRPr="00E7793D" w:rsidRDefault="00F00BCC" w:rsidP="002B22D1">
      <w:pPr>
        <w:pStyle w:val="af4"/>
        <w:numPr>
          <w:ilvl w:val="0"/>
          <w:numId w:val="34"/>
        </w:numPr>
        <w:tabs>
          <w:tab w:val="left" w:pos="851"/>
        </w:tabs>
        <w:ind w:left="0" w:firstLine="709"/>
        <w:jc w:val="both"/>
        <w:rPr>
          <w:lang w:val="ru-RU"/>
        </w:rPr>
      </w:pPr>
      <w:r w:rsidRPr="00E7793D">
        <w:rPr>
          <w:lang w:val="ru-RU"/>
        </w:rPr>
        <w:t xml:space="preserve">Выполните соотнесение групп растений по использованию и наименования вида: </w:t>
      </w:r>
    </w:p>
    <w:tbl>
      <w:tblPr>
        <w:tblStyle w:val="af8"/>
        <w:tblW w:w="0" w:type="auto"/>
        <w:tblInd w:w="108" w:type="dxa"/>
        <w:tblLook w:val="04A0"/>
      </w:tblPr>
      <w:tblGrid>
        <w:gridCol w:w="5123"/>
        <w:gridCol w:w="4026"/>
      </w:tblGrid>
      <w:tr w:rsidR="00F00BCC" w:rsidRPr="00E7793D" w:rsidTr="006179EB">
        <w:tc>
          <w:tcPr>
            <w:tcW w:w="5123" w:type="dxa"/>
          </w:tcPr>
          <w:p w:rsidR="00F00BCC" w:rsidRPr="00E7793D" w:rsidRDefault="00F00BCC" w:rsidP="006179EB">
            <w:pPr>
              <w:pStyle w:val="af4"/>
              <w:tabs>
                <w:tab w:val="left" w:pos="851"/>
              </w:tabs>
              <w:jc w:val="both"/>
              <w:rPr>
                <w:lang w:val="ru-RU"/>
              </w:rPr>
            </w:pPr>
            <w:r w:rsidRPr="00E7793D">
              <w:rPr>
                <w:lang w:val="ru-RU"/>
              </w:rPr>
              <w:t>Группы растений</w:t>
            </w:r>
            <w:r w:rsidRPr="00E7793D">
              <w:rPr>
                <w:spacing w:val="-3"/>
                <w:lang w:val="ru-RU"/>
              </w:rPr>
              <w:t xml:space="preserve"> </w:t>
            </w:r>
            <w:r w:rsidRPr="00E7793D">
              <w:rPr>
                <w:lang w:val="ru-RU"/>
              </w:rPr>
              <w:t>по</w:t>
            </w:r>
            <w:r w:rsidRPr="00E7793D">
              <w:rPr>
                <w:spacing w:val="-2"/>
                <w:lang w:val="ru-RU"/>
              </w:rPr>
              <w:t xml:space="preserve"> </w:t>
            </w:r>
            <w:r w:rsidRPr="00E7793D">
              <w:rPr>
                <w:lang w:val="ru-RU"/>
              </w:rPr>
              <w:t>использованию</w:t>
            </w:r>
          </w:p>
        </w:tc>
        <w:tc>
          <w:tcPr>
            <w:tcW w:w="4026" w:type="dxa"/>
          </w:tcPr>
          <w:p w:rsidR="00F00BCC" w:rsidRPr="00E7793D" w:rsidRDefault="00F00BCC" w:rsidP="006179EB">
            <w:pPr>
              <w:pStyle w:val="af4"/>
              <w:tabs>
                <w:tab w:val="left" w:pos="851"/>
              </w:tabs>
              <w:jc w:val="both"/>
              <w:rPr>
                <w:lang w:val="ru-RU"/>
              </w:rPr>
            </w:pPr>
            <w:r w:rsidRPr="00E7793D">
              <w:rPr>
                <w:lang w:val="ru-RU"/>
              </w:rPr>
              <w:t>Наименование вида</w:t>
            </w:r>
            <w:r w:rsidRPr="00E7793D">
              <w:rPr>
                <w:spacing w:val="-3"/>
                <w:lang w:val="ru-RU"/>
              </w:rPr>
              <w:t xml:space="preserve"> </w:t>
            </w:r>
            <w:r w:rsidRPr="00E7793D">
              <w:rPr>
                <w:lang w:val="ru-RU"/>
              </w:rPr>
              <w:t>растения</w:t>
            </w:r>
          </w:p>
        </w:tc>
      </w:tr>
      <w:tr w:rsidR="00F00BCC" w:rsidRPr="00000EE0" w:rsidTr="006179EB">
        <w:tc>
          <w:tcPr>
            <w:tcW w:w="5123" w:type="dxa"/>
          </w:tcPr>
          <w:p w:rsidR="00F00BCC" w:rsidRPr="00E7793D" w:rsidRDefault="00F00BCC" w:rsidP="006179EB">
            <w:pPr>
              <w:pStyle w:val="af4"/>
              <w:tabs>
                <w:tab w:val="left" w:pos="851"/>
              </w:tabs>
              <w:jc w:val="both"/>
              <w:rPr>
                <w:lang w:val="ru-RU"/>
              </w:rPr>
            </w:pPr>
            <w:r w:rsidRPr="00E7793D">
              <w:rPr>
                <w:lang w:val="ru-RU"/>
              </w:rPr>
              <w:t>1)многолетники, зимующие в открытом грунте средней полосы</w:t>
            </w:r>
          </w:p>
          <w:p w:rsidR="00F00BCC" w:rsidRPr="00E7793D" w:rsidRDefault="00F00BCC" w:rsidP="006179EB">
            <w:pPr>
              <w:pStyle w:val="af4"/>
              <w:tabs>
                <w:tab w:val="left" w:pos="851"/>
              </w:tabs>
              <w:jc w:val="both"/>
              <w:rPr>
                <w:lang w:val="ru-RU"/>
              </w:rPr>
            </w:pPr>
            <w:r w:rsidRPr="00E7793D">
              <w:rPr>
                <w:lang w:val="ru-RU"/>
              </w:rPr>
              <w:t>2)многолетники, не зимующие в открытом грунте средней полосы</w:t>
            </w:r>
          </w:p>
        </w:tc>
        <w:tc>
          <w:tcPr>
            <w:tcW w:w="4026" w:type="dxa"/>
          </w:tcPr>
          <w:p w:rsidR="00F00BCC" w:rsidRPr="00E7793D" w:rsidRDefault="00F00BCC" w:rsidP="006179EB">
            <w:pPr>
              <w:pStyle w:val="af4"/>
              <w:tabs>
                <w:tab w:val="left" w:pos="851"/>
                <w:tab w:val="left" w:pos="5768"/>
              </w:tabs>
              <w:jc w:val="both"/>
              <w:rPr>
                <w:lang w:val="ru-RU"/>
              </w:rPr>
            </w:pPr>
            <w:r w:rsidRPr="00E7793D">
              <w:rPr>
                <w:lang w:val="ru-RU"/>
              </w:rPr>
              <w:t>а) рудбекия волосистая  б</w:t>
            </w:r>
            <w:proofErr w:type="gramStart"/>
            <w:r w:rsidRPr="00E7793D">
              <w:rPr>
                <w:lang w:val="ru-RU"/>
              </w:rPr>
              <w:t>)г</w:t>
            </w:r>
            <w:proofErr w:type="gramEnd"/>
            <w:r w:rsidRPr="00E7793D">
              <w:rPr>
                <w:lang w:val="ru-RU"/>
              </w:rPr>
              <w:t>ладиолус гибридный</w:t>
            </w:r>
          </w:p>
          <w:p w:rsidR="00F00BCC" w:rsidRPr="00E7793D" w:rsidRDefault="00F00BCC" w:rsidP="006179EB">
            <w:pPr>
              <w:pStyle w:val="af4"/>
              <w:tabs>
                <w:tab w:val="left" w:pos="851"/>
              </w:tabs>
              <w:jc w:val="both"/>
              <w:rPr>
                <w:lang w:val="ru-RU"/>
              </w:rPr>
            </w:pPr>
            <w:r w:rsidRPr="00E7793D">
              <w:rPr>
                <w:lang w:val="ru-RU"/>
              </w:rPr>
              <w:t>в</w:t>
            </w:r>
            <w:proofErr w:type="gramStart"/>
            <w:r w:rsidRPr="00E7793D">
              <w:rPr>
                <w:lang w:val="ru-RU"/>
              </w:rPr>
              <w:t>)г</w:t>
            </w:r>
            <w:proofErr w:type="gramEnd"/>
            <w:r w:rsidRPr="00E7793D">
              <w:rPr>
                <w:lang w:val="ru-RU"/>
              </w:rPr>
              <w:t>еоргина культурная г) ирис гибридный</w:t>
            </w:r>
          </w:p>
        </w:tc>
      </w:tr>
    </w:tbl>
    <w:p w:rsidR="00F00BCC" w:rsidRPr="00E7793D" w:rsidRDefault="00F00BCC" w:rsidP="00E7793D">
      <w:pPr>
        <w:pStyle w:val="af4"/>
        <w:tabs>
          <w:tab w:val="left" w:pos="851"/>
          <w:tab w:val="left" w:pos="5768"/>
        </w:tabs>
        <w:ind w:firstLine="709"/>
        <w:jc w:val="both"/>
        <w:rPr>
          <w:b/>
          <w:lang w:val="ru-RU"/>
        </w:rPr>
        <w:sectPr w:rsidR="00F00BCC" w:rsidRPr="00E7793D" w:rsidSect="00F00BCC">
          <w:type w:val="nextColumn"/>
          <w:pgSz w:w="11910" w:h="16840"/>
          <w:pgMar w:top="851" w:right="851" w:bottom="851" w:left="1134" w:header="720" w:footer="720" w:gutter="0"/>
          <w:paperSrc w:first="7" w:other="7"/>
          <w:cols w:space="720"/>
        </w:sectPr>
      </w:pPr>
    </w:p>
    <w:p w:rsidR="00F00BCC" w:rsidRPr="00E7793D" w:rsidRDefault="00F00BCC" w:rsidP="00E7793D">
      <w:pPr>
        <w:pStyle w:val="af4"/>
        <w:tabs>
          <w:tab w:val="left" w:pos="597"/>
          <w:tab w:val="left" w:pos="851"/>
        </w:tabs>
        <w:ind w:firstLine="709"/>
        <w:jc w:val="both"/>
        <w:rPr>
          <w:lang w:val="ru-RU"/>
        </w:rPr>
      </w:pPr>
    </w:p>
    <w:p w:rsidR="00F00BCC" w:rsidRPr="00E7793D" w:rsidRDefault="00F00BCC" w:rsidP="006179EB">
      <w:pPr>
        <w:tabs>
          <w:tab w:val="left" w:pos="851"/>
        </w:tabs>
        <w:adjustRightInd w:val="0"/>
        <w:spacing w:before="0" w:after="0"/>
        <w:ind w:left="0" w:firstLine="709"/>
        <w:rPr>
          <w:rFonts w:ascii="Times New Roman" w:eastAsia="TimesNewRomanPSMT" w:hAnsi="Times New Roman" w:cs="Times New Roman"/>
          <w:b/>
          <w:sz w:val="24"/>
          <w:szCs w:val="24"/>
          <w:u w:val="single"/>
          <w:lang w:val="ru-RU"/>
        </w:rPr>
      </w:pPr>
      <w:r w:rsidRPr="00E7793D">
        <w:rPr>
          <w:rFonts w:ascii="Times New Roman" w:eastAsia="TimesNewRomanPSMT" w:hAnsi="Times New Roman" w:cs="Times New Roman"/>
          <w:b/>
          <w:sz w:val="24"/>
          <w:szCs w:val="24"/>
          <w:u w:val="single"/>
          <w:lang w:val="ru-RU"/>
        </w:rPr>
        <w:t>ВОПРОСЫ НА УСТАНОВЛЕНИЕ ПОСЛЕДОВАТЕЛЬНОСТИ ДЕЙСТВИЙ</w:t>
      </w:r>
    </w:p>
    <w:p w:rsidR="00F00BCC" w:rsidRPr="00E7793D" w:rsidRDefault="00F00BCC" w:rsidP="002B22D1">
      <w:pPr>
        <w:pStyle w:val="23"/>
        <w:numPr>
          <w:ilvl w:val="0"/>
          <w:numId w:val="36"/>
        </w:numPr>
        <w:tabs>
          <w:tab w:val="left" w:pos="643"/>
          <w:tab w:val="left" w:pos="851"/>
        </w:tabs>
        <w:ind w:left="0" w:firstLine="709"/>
        <w:jc w:val="both"/>
        <w:rPr>
          <w:sz w:val="24"/>
          <w:szCs w:val="24"/>
          <w:lang w:val="ru-RU"/>
        </w:rPr>
      </w:pPr>
      <w:r w:rsidRPr="00E7793D">
        <w:rPr>
          <w:sz w:val="24"/>
          <w:szCs w:val="24"/>
          <w:lang w:val="ru-RU"/>
        </w:rPr>
        <w:t>Запишите в правильном порядке номера пунктов инструкции по выращиванию луковичных видов</w:t>
      </w:r>
      <w:r w:rsidRPr="00E7793D">
        <w:rPr>
          <w:spacing w:val="-1"/>
          <w:sz w:val="24"/>
          <w:szCs w:val="24"/>
          <w:lang w:val="ru-RU"/>
        </w:rPr>
        <w:t xml:space="preserve"> </w:t>
      </w:r>
      <w:r w:rsidRPr="00E7793D">
        <w:rPr>
          <w:sz w:val="24"/>
          <w:szCs w:val="24"/>
          <w:lang w:val="ru-RU"/>
        </w:rPr>
        <w:t>растений.</w:t>
      </w:r>
    </w:p>
    <w:p w:rsidR="00F00BCC" w:rsidRPr="00E7793D" w:rsidRDefault="00F00BCC" w:rsidP="006179EB">
      <w:pPr>
        <w:pStyle w:val="af4"/>
        <w:tabs>
          <w:tab w:val="left" w:pos="851"/>
        </w:tabs>
        <w:ind w:left="709"/>
        <w:jc w:val="both"/>
        <w:rPr>
          <w:lang w:val="ru-RU"/>
        </w:rPr>
      </w:pPr>
      <w:r w:rsidRPr="00E7793D">
        <w:rPr>
          <w:lang w:val="ru-RU"/>
        </w:rPr>
        <w:t>а) Провести профилактическую дезинфекцию луковиц инсектицидами и фунгицидами. б) Подготовить почву под посадку луковичных растений.</w:t>
      </w:r>
    </w:p>
    <w:p w:rsidR="00F00BCC" w:rsidRPr="00E7793D" w:rsidRDefault="00F00BCC" w:rsidP="00E7793D">
      <w:pPr>
        <w:pStyle w:val="af4"/>
        <w:tabs>
          <w:tab w:val="left" w:pos="851"/>
        </w:tabs>
        <w:ind w:firstLine="709"/>
        <w:jc w:val="both"/>
        <w:rPr>
          <w:lang w:val="ru-RU"/>
        </w:rPr>
      </w:pPr>
      <w:r w:rsidRPr="00E7793D">
        <w:rPr>
          <w:lang w:val="ru-RU"/>
        </w:rPr>
        <w:t xml:space="preserve">в) В сентябре высадить луковицы на гряды открытого грунта. </w:t>
      </w:r>
    </w:p>
    <w:p w:rsidR="00F00BCC" w:rsidRPr="00E7793D" w:rsidRDefault="00F00BCC" w:rsidP="00E7793D">
      <w:pPr>
        <w:pStyle w:val="af4"/>
        <w:tabs>
          <w:tab w:val="left" w:pos="851"/>
        </w:tabs>
        <w:ind w:firstLine="709"/>
        <w:jc w:val="both"/>
        <w:rPr>
          <w:lang w:val="ru-RU"/>
        </w:rPr>
      </w:pPr>
      <w:r w:rsidRPr="00E7793D">
        <w:rPr>
          <w:lang w:val="ru-RU"/>
        </w:rPr>
        <w:t>г) Рассортировать луковицы по разборам (категориям).</w:t>
      </w:r>
    </w:p>
    <w:p w:rsidR="00F00BCC" w:rsidRPr="00E7793D" w:rsidRDefault="00F00BCC" w:rsidP="00E7793D">
      <w:pPr>
        <w:pStyle w:val="af4"/>
        <w:tabs>
          <w:tab w:val="left" w:pos="851"/>
        </w:tabs>
        <w:ind w:firstLine="709"/>
        <w:jc w:val="both"/>
        <w:rPr>
          <w:lang w:val="ru-RU"/>
        </w:rPr>
      </w:pPr>
      <w:proofErr w:type="spellStart"/>
      <w:r w:rsidRPr="00E7793D">
        <w:rPr>
          <w:lang w:val="ru-RU"/>
        </w:rPr>
        <w:t>д</w:t>
      </w:r>
      <w:proofErr w:type="spellEnd"/>
      <w:r w:rsidRPr="00E7793D">
        <w:rPr>
          <w:lang w:val="ru-RU"/>
        </w:rPr>
        <w:t>) С конца апреля поводить агротехнические мероприятия по уходу (прополка, подкормки, рыхление).</w:t>
      </w:r>
    </w:p>
    <w:p w:rsidR="00F00BCC" w:rsidRPr="00E7793D" w:rsidRDefault="00F00BCC" w:rsidP="00E7793D">
      <w:pPr>
        <w:pStyle w:val="af4"/>
        <w:tabs>
          <w:tab w:val="left" w:pos="851"/>
        </w:tabs>
        <w:ind w:firstLine="709"/>
        <w:jc w:val="both"/>
        <w:rPr>
          <w:lang w:val="ru-RU"/>
        </w:rPr>
      </w:pPr>
      <w:r w:rsidRPr="00E7793D">
        <w:rPr>
          <w:lang w:val="ru-RU"/>
        </w:rPr>
        <w:t>е) После увядания наземной части выкопать луковицы и положить их на хранение при температуре 20-25ºС.</w:t>
      </w:r>
    </w:p>
    <w:p w:rsidR="00F00BCC" w:rsidRPr="00E7793D" w:rsidRDefault="00F00BCC" w:rsidP="002B22D1">
      <w:pPr>
        <w:pStyle w:val="23"/>
        <w:numPr>
          <w:ilvl w:val="0"/>
          <w:numId w:val="36"/>
        </w:numPr>
        <w:tabs>
          <w:tab w:val="left" w:pos="732"/>
          <w:tab w:val="left" w:pos="851"/>
        </w:tabs>
        <w:ind w:left="0" w:firstLine="709"/>
        <w:jc w:val="both"/>
        <w:rPr>
          <w:sz w:val="24"/>
          <w:szCs w:val="24"/>
          <w:lang w:val="ru-RU"/>
        </w:rPr>
      </w:pPr>
      <w:r w:rsidRPr="00E7793D">
        <w:rPr>
          <w:sz w:val="24"/>
          <w:szCs w:val="24"/>
          <w:lang w:val="ru-RU"/>
        </w:rPr>
        <w:t>Запишите в правильном порядке номера пунктов инструкции по нарезке стеблевых черенков</w:t>
      </w:r>
    </w:p>
    <w:p w:rsidR="006179EB" w:rsidRDefault="00F00BCC" w:rsidP="00E7793D">
      <w:pPr>
        <w:pStyle w:val="af4"/>
        <w:tabs>
          <w:tab w:val="left" w:pos="851"/>
        </w:tabs>
        <w:ind w:firstLine="709"/>
        <w:jc w:val="both"/>
        <w:rPr>
          <w:lang w:val="ru-RU"/>
        </w:rPr>
      </w:pPr>
      <w:r w:rsidRPr="00E7793D">
        <w:rPr>
          <w:lang w:val="ru-RU"/>
        </w:rPr>
        <w:t xml:space="preserve">а) Острым ножом срезать верхушку побега с 2-3 междоузлиями </w:t>
      </w:r>
    </w:p>
    <w:p w:rsidR="00F00BCC" w:rsidRPr="00E7793D" w:rsidRDefault="00F00BCC" w:rsidP="00E7793D">
      <w:pPr>
        <w:pStyle w:val="af4"/>
        <w:tabs>
          <w:tab w:val="left" w:pos="851"/>
        </w:tabs>
        <w:ind w:firstLine="709"/>
        <w:jc w:val="both"/>
        <w:rPr>
          <w:lang w:val="ru-RU"/>
        </w:rPr>
      </w:pPr>
      <w:r w:rsidRPr="00E7793D">
        <w:rPr>
          <w:lang w:val="ru-RU"/>
        </w:rPr>
        <w:t>б) Подготовить субстрат для укоренения черенков.</w:t>
      </w:r>
    </w:p>
    <w:p w:rsidR="006179EB" w:rsidRDefault="00F00BCC" w:rsidP="00E7793D">
      <w:pPr>
        <w:pStyle w:val="af4"/>
        <w:tabs>
          <w:tab w:val="left" w:pos="851"/>
        </w:tabs>
        <w:ind w:firstLine="709"/>
        <w:jc w:val="both"/>
        <w:rPr>
          <w:lang w:val="ru-RU"/>
        </w:rPr>
      </w:pPr>
      <w:r w:rsidRPr="00E7793D">
        <w:rPr>
          <w:lang w:val="ru-RU"/>
        </w:rPr>
        <w:t xml:space="preserve">в) Обработать инструмент и рабочее место антисептиком. </w:t>
      </w:r>
    </w:p>
    <w:p w:rsidR="00F00BCC" w:rsidRPr="00E7793D" w:rsidRDefault="00F00BCC" w:rsidP="00E7793D">
      <w:pPr>
        <w:pStyle w:val="af4"/>
        <w:tabs>
          <w:tab w:val="left" w:pos="851"/>
        </w:tabs>
        <w:ind w:firstLine="709"/>
        <w:jc w:val="both"/>
        <w:rPr>
          <w:lang w:val="ru-RU"/>
        </w:rPr>
      </w:pPr>
      <w:r w:rsidRPr="00E7793D">
        <w:rPr>
          <w:lang w:val="ru-RU"/>
        </w:rPr>
        <w:t xml:space="preserve">г) Обработать срезы черенков пудрой с </w:t>
      </w:r>
      <w:proofErr w:type="spellStart"/>
      <w:r w:rsidRPr="00E7793D">
        <w:rPr>
          <w:lang w:val="ru-RU"/>
        </w:rPr>
        <w:t>корневином</w:t>
      </w:r>
      <w:proofErr w:type="spellEnd"/>
      <w:r w:rsidRPr="00E7793D">
        <w:rPr>
          <w:lang w:val="ru-RU"/>
        </w:rPr>
        <w:t>.</w:t>
      </w:r>
    </w:p>
    <w:p w:rsidR="006179EB" w:rsidRDefault="00F00BCC" w:rsidP="00E7793D">
      <w:pPr>
        <w:pStyle w:val="af4"/>
        <w:tabs>
          <w:tab w:val="left" w:pos="851"/>
        </w:tabs>
        <w:ind w:firstLine="709"/>
        <w:jc w:val="both"/>
        <w:rPr>
          <w:lang w:val="ru-RU"/>
        </w:rPr>
      </w:pPr>
      <w:proofErr w:type="spellStart"/>
      <w:r w:rsidRPr="00E7793D">
        <w:rPr>
          <w:lang w:val="ru-RU"/>
        </w:rPr>
        <w:t>д</w:t>
      </w:r>
      <w:proofErr w:type="spellEnd"/>
      <w:r w:rsidRPr="00E7793D">
        <w:rPr>
          <w:lang w:val="ru-RU"/>
        </w:rPr>
        <w:t xml:space="preserve">) Нижние листья срезать, средние укоротить на ½ длины листовой пластины </w:t>
      </w:r>
    </w:p>
    <w:p w:rsidR="00F00BCC" w:rsidRPr="00E7793D" w:rsidRDefault="00F00BCC" w:rsidP="00E7793D">
      <w:pPr>
        <w:pStyle w:val="af4"/>
        <w:tabs>
          <w:tab w:val="left" w:pos="851"/>
        </w:tabs>
        <w:ind w:firstLine="709"/>
        <w:jc w:val="both"/>
        <w:rPr>
          <w:lang w:val="ru-RU"/>
        </w:rPr>
      </w:pPr>
      <w:r w:rsidRPr="00E7793D">
        <w:rPr>
          <w:lang w:val="ru-RU"/>
        </w:rPr>
        <w:t>е) Посадить черенки в субстрат, заглубив на 1,5 – 2 см</w:t>
      </w:r>
    </w:p>
    <w:p w:rsidR="00F00BCC" w:rsidRPr="00E7793D" w:rsidRDefault="00F00BCC" w:rsidP="002B22D1">
      <w:pPr>
        <w:pStyle w:val="23"/>
        <w:numPr>
          <w:ilvl w:val="0"/>
          <w:numId w:val="36"/>
        </w:numPr>
        <w:tabs>
          <w:tab w:val="left" w:pos="633"/>
          <w:tab w:val="left" w:pos="851"/>
        </w:tabs>
        <w:ind w:left="0" w:firstLine="709"/>
        <w:jc w:val="both"/>
        <w:rPr>
          <w:sz w:val="24"/>
          <w:szCs w:val="24"/>
          <w:lang w:val="ru-RU"/>
        </w:rPr>
      </w:pPr>
      <w:r w:rsidRPr="00E7793D">
        <w:rPr>
          <w:sz w:val="24"/>
          <w:szCs w:val="24"/>
          <w:lang w:val="ru-RU"/>
        </w:rPr>
        <w:t xml:space="preserve">Распределите основные этапы создания газонов методом посева. </w:t>
      </w:r>
    </w:p>
    <w:p w:rsidR="00F00BCC" w:rsidRPr="00E7793D" w:rsidRDefault="00F00BCC" w:rsidP="00E7793D">
      <w:pPr>
        <w:pStyle w:val="23"/>
        <w:tabs>
          <w:tab w:val="left" w:pos="633"/>
          <w:tab w:val="left" w:pos="851"/>
        </w:tabs>
        <w:ind w:left="0" w:firstLine="709"/>
        <w:jc w:val="both"/>
        <w:rPr>
          <w:sz w:val="24"/>
          <w:szCs w:val="24"/>
          <w:lang w:val="ru-RU"/>
        </w:rPr>
      </w:pPr>
      <w:r w:rsidRPr="00E7793D">
        <w:rPr>
          <w:sz w:val="24"/>
          <w:szCs w:val="24"/>
          <w:lang w:val="ru-RU"/>
        </w:rPr>
        <w:t>а) Очистка и культивация существующего верхнего слоя</w:t>
      </w:r>
      <w:r w:rsidRPr="00E7793D">
        <w:rPr>
          <w:spacing w:val="-32"/>
          <w:sz w:val="24"/>
          <w:szCs w:val="24"/>
          <w:lang w:val="ru-RU"/>
        </w:rPr>
        <w:t xml:space="preserve"> </w:t>
      </w:r>
      <w:r w:rsidRPr="00E7793D">
        <w:rPr>
          <w:sz w:val="24"/>
          <w:szCs w:val="24"/>
          <w:lang w:val="ru-RU"/>
        </w:rPr>
        <w:t>почвы</w:t>
      </w:r>
    </w:p>
    <w:p w:rsidR="00F00BCC" w:rsidRPr="00E7793D" w:rsidRDefault="00F00BCC" w:rsidP="00E7793D">
      <w:pPr>
        <w:pStyle w:val="af4"/>
        <w:tabs>
          <w:tab w:val="left" w:pos="851"/>
        </w:tabs>
        <w:ind w:firstLine="709"/>
        <w:jc w:val="both"/>
        <w:rPr>
          <w:lang w:val="ru-RU"/>
        </w:rPr>
      </w:pPr>
      <w:r w:rsidRPr="00E7793D">
        <w:rPr>
          <w:lang w:val="ru-RU"/>
        </w:rPr>
        <w:t>б) Внесение минеральных удобрений и торфокомпостов предпосевная обработка поверхности участка</w:t>
      </w:r>
    </w:p>
    <w:p w:rsidR="006179EB" w:rsidRDefault="00F00BCC" w:rsidP="00E7793D">
      <w:pPr>
        <w:pStyle w:val="af4"/>
        <w:tabs>
          <w:tab w:val="left" w:pos="851"/>
        </w:tabs>
        <w:ind w:firstLine="709"/>
        <w:jc w:val="both"/>
        <w:rPr>
          <w:lang w:val="ru-RU"/>
        </w:rPr>
      </w:pPr>
      <w:r w:rsidRPr="00E7793D">
        <w:rPr>
          <w:lang w:val="ru-RU"/>
        </w:rPr>
        <w:t>в) Планировка поверхности участка по проектным отметкам в пределах 0,005 … 0,006</w:t>
      </w:r>
    </w:p>
    <w:p w:rsidR="00F00BCC" w:rsidRPr="00E7793D" w:rsidRDefault="00F00BCC" w:rsidP="00E7793D">
      <w:pPr>
        <w:pStyle w:val="af4"/>
        <w:tabs>
          <w:tab w:val="left" w:pos="851"/>
        </w:tabs>
        <w:ind w:firstLine="709"/>
        <w:jc w:val="both"/>
        <w:rPr>
          <w:lang w:val="ru-RU"/>
        </w:rPr>
      </w:pPr>
      <w:r w:rsidRPr="00E7793D">
        <w:rPr>
          <w:lang w:val="ru-RU"/>
        </w:rPr>
        <w:t xml:space="preserve"> г) </w:t>
      </w:r>
      <w:proofErr w:type="spellStart"/>
      <w:r w:rsidRPr="00E7793D">
        <w:rPr>
          <w:lang w:val="ru-RU"/>
        </w:rPr>
        <w:t>Прикатка</w:t>
      </w:r>
      <w:proofErr w:type="spellEnd"/>
      <w:r w:rsidRPr="00E7793D">
        <w:rPr>
          <w:lang w:val="ru-RU"/>
        </w:rPr>
        <w:t xml:space="preserve"> поверхности верхнего слоя катком и выравнивание</w:t>
      </w:r>
    </w:p>
    <w:p w:rsidR="00F00BCC" w:rsidRPr="00E7793D" w:rsidRDefault="00F00BCC" w:rsidP="00E7793D">
      <w:pPr>
        <w:pStyle w:val="af4"/>
        <w:tabs>
          <w:tab w:val="left" w:pos="851"/>
        </w:tabs>
        <w:ind w:firstLine="709"/>
        <w:jc w:val="both"/>
        <w:rPr>
          <w:lang w:val="ru-RU"/>
        </w:rPr>
      </w:pPr>
      <w:proofErr w:type="spellStart"/>
      <w:r w:rsidRPr="00E7793D">
        <w:rPr>
          <w:lang w:val="ru-RU"/>
        </w:rPr>
        <w:t>д</w:t>
      </w:r>
      <w:proofErr w:type="spellEnd"/>
      <w:r w:rsidRPr="00E7793D">
        <w:rPr>
          <w:lang w:val="ru-RU"/>
        </w:rPr>
        <w:t>) Полив</w:t>
      </w:r>
    </w:p>
    <w:p w:rsidR="00F00BCC" w:rsidRPr="00E7793D" w:rsidRDefault="00F00BCC" w:rsidP="00E7793D">
      <w:pPr>
        <w:pStyle w:val="af4"/>
        <w:tabs>
          <w:tab w:val="left" w:pos="851"/>
        </w:tabs>
        <w:ind w:firstLine="709"/>
        <w:jc w:val="both"/>
        <w:rPr>
          <w:lang w:val="ru-RU"/>
        </w:rPr>
      </w:pPr>
      <w:r w:rsidRPr="00E7793D">
        <w:rPr>
          <w:lang w:val="ru-RU"/>
        </w:rPr>
        <w:t>е) Посев семян, заделка, прикатывание</w:t>
      </w:r>
    </w:p>
    <w:p w:rsidR="00F00BCC" w:rsidRPr="00E7793D" w:rsidRDefault="00F00BCC" w:rsidP="00E7793D">
      <w:pPr>
        <w:pStyle w:val="af4"/>
        <w:tabs>
          <w:tab w:val="left" w:pos="851"/>
        </w:tabs>
        <w:ind w:firstLine="709"/>
        <w:jc w:val="both"/>
        <w:rPr>
          <w:lang w:val="ru-RU"/>
        </w:rPr>
      </w:pPr>
    </w:p>
    <w:p w:rsidR="006179EB" w:rsidRPr="006179EB" w:rsidRDefault="002C5291" w:rsidP="00E7793D">
      <w:pPr>
        <w:numPr>
          <w:ilvl w:val="1"/>
          <w:numId w:val="1"/>
        </w:numPr>
        <w:tabs>
          <w:tab w:val="left" w:pos="851"/>
          <w:tab w:val="left" w:pos="900"/>
        </w:tabs>
        <w:spacing w:before="0" w:after="0"/>
        <w:ind w:left="0" w:firstLine="709"/>
        <w:jc w:val="both"/>
        <w:rPr>
          <w:rFonts w:ascii="Times New Roman" w:hAnsi="Times New Roman" w:cs="Times New Roman"/>
          <w:b/>
          <w:sz w:val="28"/>
          <w:szCs w:val="28"/>
          <w:lang w:val="ru-RU"/>
        </w:rPr>
      </w:pPr>
      <w:r w:rsidRPr="006179EB">
        <w:rPr>
          <w:rFonts w:ascii="Times New Roman" w:hAnsi="Times New Roman" w:cs="Times New Roman"/>
          <w:b/>
          <w:sz w:val="28"/>
          <w:szCs w:val="28"/>
          <w:lang w:val="ru-RU"/>
        </w:rPr>
        <w:t xml:space="preserve">Перевод профессионального текста </w:t>
      </w:r>
    </w:p>
    <w:p w:rsidR="002C5291" w:rsidRPr="00F00BCC" w:rsidRDefault="002C5291" w:rsidP="006179EB">
      <w:pPr>
        <w:tabs>
          <w:tab w:val="left" w:pos="851"/>
          <w:tab w:val="left" w:pos="900"/>
        </w:tabs>
        <w:spacing w:before="0" w:after="0"/>
        <w:ind w:left="0"/>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 xml:space="preserve"> проверка умений  применять лексику </w:t>
      </w:r>
      <w:r w:rsidRPr="00F00BCC">
        <w:rPr>
          <w:rFonts w:ascii="Times New Roman" w:hAnsi="Times New Roman" w:cs="Times New Roman"/>
          <w:sz w:val="28"/>
          <w:szCs w:val="28"/>
          <w:lang w:val="ru-RU"/>
        </w:rPr>
        <w:br/>
        <w:t xml:space="preserve">и грамматику иностранного языка для чтения, перевода и общения </w:t>
      </w:r>
      <w:r w:rsidRPr="00F00BCC">
        <w:rPr>
          <w:rFonts w:ascii="Times New Roman" w:hAnsi="Times New Roman" w:cs="Times New Roman"/>
          <w:sz w:val="28"/>
          <w:szCs w:val="28"/>
          <w:lang w:val="ru-RU"/>
        </w:rPr>
        <w:br/>
        <w:t>на профессиональные темы. Перевод  профессионального текста – 10 баллов, время выполнения – 45 минут.</w:t>
      </w:r>
    </w:p>
    <w:p w:rsidR="002C5291" w:rsidRPr="00F00BCC" w:rsidRDefault="002C5291" w:rsidP="00E7793D">
      <w:pPr>
        <w:tabs>
          <w:tab w:val="left" w:pos="851"/>
          <w:tab w:val="left" w:pos="900"/>
        </w:tabs>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Оборудование: персональный компьютер, англо-русский, немецко-русский</w:t>
      </w:r>
      <w:r w:rsidRPr="00F00BCC">
        <w:rPr>
          <w:rStyle w:val="extended-textshort"/>
          <w:rFonts w:ascii="Times New Roman" w:hAnsi="Times New Roman" w:cs="Times New Roman"/>
          <w:sz w:val="28"/>
          <w:szCs w:val="28"/>
          <w:lang w:val="ru-RU"/>
        </w:rPr>
        <w:t xml:space="preserve"> </w:t>
      </w:r>
      <w:r w:rsidRPr="00F00BCC">
        <w:rPr>
          <w:rFonts w:ascii="Times New Roman" w:hAnsi="Times New Roman" w:cs="Times New Roman"/>
          <w:sz w:val="28"/>
          <w:szCs w:val="28"/>
          <w:lang w:val="ru-RU"/>
        </w:rPr>
        <w:t>технические словари.</w:t>
      </w:r>
    </w:p>
    <w:p w:rsidR="002C5291" w:rsidRPr="00F00BCC" w:rsidRDefault="002C5291" w:rsidP="00E7793D">
      <w:pPr>
        <w:tabs>
          <w:tab w:val="left" w:pos="851"/>
          <w:tab w:val="left" w:pos="900"/>
        </w:tabs>
        <w:spacing w:before="0" w:after="0"/>
        <w:ind w:left="0" w:firstLine="709"/>
        <w:jc w:val="both"/>
        <w:rPr>
          <w:rFonts w:ascii="Times New Roman" w:hAnsi="Times New Roman" w:cs="Times New Roman"/>
          <w:sz w:val="28"/>
          <w:szCs w:val="28"/>
          <w:lang w:val="ru-RU"/>
        </w:rPr>
      </w:pPr>
    </w:p>
    <w:p w:rsidR="00F00BCC" w:rsidRPr="00F00BCC" w:rsidRDefault="00F00BCC" w:rsidP="00E7793D">
      <w:pPr>
        <w:tabs>
          <w:tab w:val="left" w:pos="851"/>
        </w:tabs>
        <w:adjustRightInd w:val="0"/>
        <w:spacing w:before="0" w:after="0"/>
        <w:ind w:left="0" w:firstLine="709"/>
        <w:rPr>
          <w:rFonts w:ascii="Times New Roman" w:hAnsi="Times New Roman" w:cs="Times New Roman"/>
          <w:b/>
          <w:bCs/>
          <w:sz w:val="28"/>
          <w:szCs w:val="28"/>
          <w:lang w:val="ru-RU"/>
        </w:rPr>
      </w:pPr>
      <w:r w:rsidRPr="00F00BCC">
        <w:rPr>
          <w:rFonts w:ascii="Times New Roman" w:hAnsi="Times New Roman" w:cs="Times New Roman"/>
          <w:b/>
          <w:bCs/>
          <w:sz w:val="28"/>
          <w:szCs w:val="28"/>
          <w:lang w:val="ru-RU"/>
        </w:rPr>
        <w:t>«Перевод профессионального текста»</w:t>
      </w:r>
    </w:p>
    <w:p w:rsidR="00F00BCC" w:rsidRPr="00F00BCC" w:rsidRDefault="00F00BCC" w:rsidP="00E7793D">
      <w:pPr>
        <w:tabs>
          <w:tab w:val="left" w:pos="851"/>
        </w:tabs>
        <w:spacing w:before="0" w:after="0"/>
        <w:ind w:left="0" w:firstLine="709"/>
        <w:rPr>
          <w:rFonts w:ascii="Times New Roman" w:hAnsi="Times New Roman" w:cs="Times New Roman"/>
          <w:b/>
          <w:sz w:val="28"/>
          <w:szCs w:val="28"/>
          <w:lang w:val="ru-RU"/>
        </w:rPr>
      </w:pPr>
      <w:r w:rsidRPr="00F00BCC">
        <w:rPr>
          <w:rFonts w:ascii="Times New Roman" w:hAnsi="Times New Roman" w:cs="Times New Roman"/>
          <w:b/>
          <w:sz w:val="28"/>
          <w:szCs w:val="28"/>
          <w:lang w:val="ru-RU"/>
        </w:rPr>
        <w:t xml:space="preserve">областного этапа Всероссийской олимпиады </w:t>
      </w:r>
    </w:p>
    <w:p w:rsidR="00F00BCC" w:rsidRPr="00F00BCC" w:rsidRDefault="00F00BCC" w:rsidP="00E7793D">
      <w:pPr>
        <w:tabs>
          <w:tab w:val="left" w:pos="851"/>
        </w:tabs>
        <w:spacing w:before="0" w:after="0"/>
        <w:ind w:left="0" w:firstLine="709"/>
        <w:rPr>
          <w:rFonts w:ascii="Times New Roman" w:hAnsi="Times New Roman" w:cs="Times New Roman"/>
          <w:b/>
          <w:sz w:val="28"/>
          <w:szCs w:val="28"/>
          <w:lang w:val="ru-RU"/>
        </w:rPr>
      </w:pPr>
      <w:r w:rsidRPr="00F00BCC">
        <w:rPr>
          <w:rFonts w:ascii="Times New Roman" w:hAnsi="Times New Roman" w:cs="Times New Roman"/>
          <w:b/>
          <w:sz w:val="28"/>
          <w:szCs w:val="28"/>
          <w:lang w:val="ru-RU"/>
        </w:rPr>
        <w:t>профессионального мастерства</w:t>
      </w:r>
    </w:p>
    <w:p w:rsidR="00F00BCC" w:rsidRPr="00F00BCC" w:rsidRDefault="00F00BCC" w:rsidP="00E7793D">
      <w:pPr>
        <w:tabs>
          <w:tab w:val="left" w:pos="851"/>
        </w:tabs>
        <w:spacing w:before="0" w:after="0"/>
        <w:ind w:left="0" w:firstLine="709"/>
        <w:rPr>
          <w:rFonts w:ascii="Times New Roman" w:hAnsi="Times New Roman" w:cs="Times New Roman"/>
          <w:b/>
          <w:sz w:val="28"/>
          <w:szCs w:val="28"/>
          <w:lang w:val="ru-RU"/>
        </w:rPr>
      </w:pPr>
      <w:r w:rsidRPr="00F00BCC">
        <w:rPr>
          <w:rFonts w:ascii="Times New Roman" w:hAnsi="Times New Roman" w:cs="Times New Roman"/>
          <w:b/>
          <w:sz w:val="28"/>
          <w:szCs w:val="28"/>
          <w:lang w:val="ru-RU"/>
        </w:rPr>
        <w:t>обучающихся по укрупненной группе специальностей 35.00.00</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 xml:space="preserve">Время выполнения задания 45 минут (1 </w:t>
      </w:r>
      <w:proofErr w:type="spellStart"/>
      <w:r w:rsidRPr="00F00BCC">
        <w:rPr>
          <w:rFonts w:ascii="Times New Roman" w:hAnsi="Times New Roman" w:cs="Times New Roman"/>
          <w:sz w:val="28"/>
          <w:szCs w:val="28"/>
          <w:lang w:val="ru-RU"/>
        </w:rPr>
        <w:t>ак</w:t>
      </w:r>
      <w:proofErr w:type="gramStart"/>
      <w:r w:rsidRPr="00F00BCC">
        <w:rPr>
          <w:rFonts w:ascii="Times New Roman" w:hAnsi="Times New Roman" w:cs="Times New Roman"/>
          <w:sz w:val="28"/>
          <w:szCs w:val="28"/>
          <w:lang w:val="ru-RU"/>
        </w:rPr>
        <w:t>.ч</w:t>
      </w:r>
      <w:proofErr w:type="gramEnd"/>
      <w:r w:rsidRPr="00F00BCC">
        <w:rPr>
          <w:rFonts w:ascii="Times New Roman" w:hAnsi="Times New Roman" w:cs="Times New Roman"/>
          <w:sz w:val="28"/>
          <w:szCs w:val="28"/>
          <w:lang w:val="ru-RU"/>
        </w:rPr>
        <w:t>ас</w:t>
      </w:r>
      <w:proofErr w:type="spellEnd"/>
      <w:r w:rsidRPr="00F00BCC">
        <w:rPr>
          <w:rFonts w:ascii="Times New Roman" w:hAnsi="Times New Roman" w:cs="Times New Roman"/>
          <w:sz w:val="28"/>
          <w:szCs w:val="28"/>
          <w:lang w:val="ru-RU"/>
        </w:rPr>
        <w:t>).</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 xml:space="preserve">Максимальное количество баллов за практические конкурсные задания </w:t>
      </w:r>
      <w:r w:rsidRPr="00F00BCC">
        <w:rPr>
          <w:rFonts w:ascii="Times New Roman" w:hAnsi="Times New Roman" w:cs="Times New Roman"/>
          <w:sz w:val="28"/>
          <w:szCs w:val="28"/>
        </w:rPr>
        <w:t>I</w:t>
      </w:r>
      <w:r w:rsidRPr="00F00BCC">
        <w:rPr>
          <w:rFonts w:ascii="Times New Roman" w:hAnsi="Times New Roman" w:cs="Times New Roman"/>
          <w:sz w:val="28"/>
          <w:szCs w:val="28"/>
          <w:lang w:val="ru-RU"/>
        </w:rPr>
        <w:t xml:space="preserve"> уровня: «Перевод профессионального текста» составляет 10 баллов.</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Оценивание конкурсного задания «Перевод профессионального текста»</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осуществляется следующим образом:</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1 задача - перевод текста - 5 баллов;</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2 задача – ответы на вопросы – 5 баллов.</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Задание позволяет оценить уровень сформированности:</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 умений применять лексику и грамматику иностранного языка для перевода текста на профессиональную тему;</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 умений общаться на иностранном языке на профессиональные темы.</w:t>
      </w:r>
    </w:p>
    <w:p w:rsidR="00F00BCC" w:rsidRPr="00F00BCC" w:rsidRDefault="00F00BCC" w:rsidP="00E7793D">
      <w:pPr>
        <w:tabs>
          <w:tab w:val="left" w:pos="851"/>
        </w:tabs>
        <w:adjustRightInd w:val="0"/>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b/>
          <w:sz w:val="28"/>
          <w:szCs w:val="28"/>
          <w:lang w:val="ru-RU"/>
        </w:rPr>
        <w:t>Задача 1.</w:t>
      </w:r>
      <w:r w:rsidRPr="00F00BCC">
        <w:rPr>
          <w:rFonts w:ascii="Times New Roman" w:hAnsi="Times New Roman" w:cs="Times New Roman"/>
          <w:sz w:val="28"/>
          <w:szCs w:val="28"/>
          <w:lang w:val="ru-RU"/>
        </w:rPr>
        <w:t xml:space="preserve"> Выполнить письменный перевод текста, включающего профессиональную лексику, с иностранного языка на русский при помощи словаря.</w:t>
      </w:r>
    </w:p>
    <w:p w:rsidR="00F00BCC" w:rsidRPr="00F00BCC" w:rsidRDefault="00F00BCC" w:rsidP="006179EB">
      <w:pPr>
        <w:tabs>
          <w:tab w:val="left" w:pos="851"/>
        </w:tabs>
        <w:adjustRightInd w:val="0"/>
        <w:spacing w:before="0" w:after="0"/>
        <w:ind w:left="0" w:firstLine="709"/>
        <w:rPr>
          <w:rFonts w:ascii="Times New Roman" w:hAnsi="Times New Roman" w:cs="Times New Roman"/>
          <w:b/>
          <w:bCs/>
          <w:sz w:val="28"/>
          <w:szCs w:val="28"/>
        </w:rPr>
      </w:pPr>
      <w:r w:rsidRPr="00F00BCC">
        <w:rPr>
          <w:rFonts w:ascii="Times New Roman" w:hAnsi="Times New Roman" w:cs="Times New Roman"/>
          <w:b/>
          <w:bCs/>
          <w:sz w:val="28"/>
          <w:szCs w:val="28"/>
        </w:rPr>
        <w:t>АНГЛИЙСКИЙ ЯЗЫК</w:t>
      </w:r>
    </w:p>
    <w:p w:rsidR="00F00BCC" w:rsidRPr="00F00BCC" w:rsidRDefault="00F00BCC" w:rsidP="006179EB">
      <w:pPr>
        <w:pStyle w:val="Heading4"/>
        <w:tabs>
          <w:tab w:val="left" w:pos="851"/>
        </w:tabs>
        <w:ind w:left="0" w:firstLine="709"/>
        <w:jc w:val="center"/>
        <w:rPr>
          <w:sz w:val="28"/>
          <w:szCs w:val="28"/>
        </w:rPr>
      </w:pPr>
      <w:r w:rsidRPr="00F00BCC">
        <w:rPr>
          <w:sz w:val="28"/>
          <w:szCs w:val="28"/>
        </w:rPr>
        <w:t>Flowering Plants</w:t>
      </w:r>
    </w:p>
    <w:p w:rsidR="00F00BCC" w:rsidRPr="00F00BCC" w:rsidRDefault="00F00BCC" w:rsidP="00E7793D">
      <w:pPr>
        <w:pStyle w:val="af4"/>
        <w:tabs>
          <w:tab w:val="left" w:pos="851"/>
        </w:tabs>
        <w:ind w:firstLine="709"/>
        <w:jc w:val="both"/>
        <w:rPr>
          <w:sz w:val="28"/>
          <w:szCs w:val="28"/>
        </w:rPr>
      </w:pPr>
      <w:r w:rsidRPr="00F00BCC">
        <w:rPr>
          <w:sz w:val="28"/>
          <w:szCs w:val="28"/>
        </w:rPr>
        <w:t xml:space="preserve">Flowering plants are divided into: </w:t>
      </w:r>
      <w:proofErr w:type="spellStart"/>
      <w:r w:rsidRPr="00F00BCC">
        <w:rPr>
          <w:sz w:val="28"/>
          <w:szCs w:val="28"/>
        </w:rPr>
        <w:t>dicots</w:t>
      </w:r>
      <w:proofErr w:type="spellEnd"/>
      <w:r w:rsidRPr="00F00BCC">
        <w:rPr>
          <w:sz w:val="28"/>
          <w:szCs w:val="28"/>
        </w:rPr>
        <w:t xml:space="preserve"> and monocots. There are more than 200,000 different kinds, or species of </w:t>
      </w:r>
      <w:proofErr w:type="spellStart"/>
      <w:r w:rsidRPr="00F00BCC">
        <w:rPr>
          <w:sz w:val="28"/>
          <w:szCs w:val="28"/>
        </w:rPr>
        <w:t>dicots</w:t>
      </w:r>
      <w:proofErr w:type="spellEnd"/>
      <w:r w:rsidRPr="00F00BCC">
        <w:rPr>
          <w:sz w:val="28"/>
          <w:szCs w:val="28"/>
        </w:rPr>
        <w:t>. They usually have broad leaves with veins running across them. Their flowers mostly have four or five petals. Their seeds contain two tiny leaves called seed-leaves or cotyledons. These usually grow up when the seed begins to grow. They make food for the young plant until the proper leaves are ready. The monocots nearly all have narrow leaves with veins that run from top to bottom. Their flowers contain only one cotyledon. Palm trees are monocotyledons, but most of plants in the monocotyledon group are small. More than half of all plants are classified as flowering plants. The highest forms of plant life, the most diversified and widespread are angiosperms – plants with enclosed seeds. The angiosperms are enormously successful for a number of reasons, and the most important of these is the flower, a unique angiosperm structure. The flower is far more efficient reproductively than separate male and female cones of the conifers. Usually containing both pollen and ovules, it may be pollinated either by the wind, as in the conifers, or by the insects it attracts, or even by itself. If insects are to do the job, the plant must have striking or fragrant blossoms to attract them, but the wind does its work anyway, so that wind-pollinated plants do not need to grow large and showy flowers. The various parts of a flower are located inside of it: in the centre is the female carpel, pollen- caching stigmas topping the slender, supporting style, seed-containing ovary (female organ) and the pollen-producing anther. The carpel and stamens are surrounded by the petals, and this whole array, in turn, is embraced by the sepals that enclosed the entire complex structure in a tiny</w:t>
      </w:r>
      <w:r w:rsidRPr="00F00BCC">
        <w:rPr>
          <w:spacing w:val="-18"/>
          <w:sz w:val="28"/>
          <w:szCs w:val="28"/>
        </w:rPr>
        <w:t xml:space="preserve"> </w:t>
      </w:r>
      <w:r w:rsidRPr="00F00BCC">
        <w:rPr>
          <w:sz w:val="28"/>
          <w:szCs w:val="28"/>
        </w:rPr>
        <w:t>bud.</w:t>
      </w:r>
    </w:p>
    <w:p w:rsidR="00F00BCC" w:rsidRPr="00F00BCC" w:rsidRDefault="00F00BCC" w:rsidP="00E7793D">
      <w:pPr>
        <w:pStyle w:val="af4"/>
        <w:tabs>
          <w:tab w:val="left" w:pos="851"/>
        </w:tabs>
        <w:ind w:firstLine="709"/>
        <w:jc w:val="both"/>
        <w:rPr>
          <w:sz w:val="28"/>
          <w:szCs w:val="28"/>
        </w:rPr>
      </w:pPr>
      <w:r w:rsidRPr="00F00BCC">
        <w:rPr>
          <w:sz w:val="28"/>
          <w:szCs w:val="28"/>
        </w:rPr>
        <w:t>The earliest seed plants that have survived to the present day are conifers, members of the pine and spruce family. They are among the most successful plants in the world. Pine, spruce and fir populate about a third of all existing forest areas. Where the living is difficult for other plants</w:t>
      </w:r>
    </w:p>
    <w:p w:rsidR="00F00BCC" w:rsidRPr="00F00BCC" w:rsidRDefault="00F00BCC" w:rsidP="00E7793D">
      <w:pPr>
        <w:pStyle w:val="af4"/>
        <w:tabs>
          <w:tab w:val="left" w:pos="851"/>
        </w:tabs>
        <w:ind w:firstLine="709"/>
        <w:rPr>
          <w:sz w:val="28"/>
          <w:szCs w:val="28"/>
          <w:lang w:val="ru-RU"/>
        </w:rPr>
      </w:pPr>
      <w:r w:rsidRPr="00F00BCC">
        <w:rPr>
          <w:sz w:val="28"/>
          <w:szCs w:val="28"/>
        </w:rPr>
        <w:t xml:space="preserve">– </w:t>
      </w:r>
      <w:proofErr w:type="gramStart"/>
      <w:r w:rsidRPr="00F00BCC">
        <w:rPr>
          <w:sz w:val="28"/>
          <w:szCs w:val="28"/>
        </w:rPr>
        <w:t>in</w:t>
      </w:r>
      <w:proofErr w:type="gramEnd"/>
      <w:r w:rsidRPr="00F00BCC">
        <w:rPr>
          <w:sz w:val="28"/>
          <w:szCs w:val="28"/>
        </w:rPr>
        <w:t xml:space="preserve"> the Arctic, up in the mountains and on the borders of deserts – conifers are usually the last outpost trees. </w:t>
      </w:r>
      <w:r w:rsidRPr="00F00BCC">
        <w:rPr>
          <w:sz w:val="28"/>
          <w:szCs w:val="28"/>
          <w:lang w:val="ru-RU"/>
        </w:rPr>
        <w:t>2002знака</w:t>
      </w:r>
    </w:p>
    <w:p w:rsidR="00F00BCC" w:rsidRPr="00F00BCC" w:rsidRDefault="00F00BCC" w:rsidP="00E7793D">
      <w:pPr>
        <w:tabs>
          <w:tab w:val="left" w:pos="851"/>
        </w:tabs>
        <w:spacing w:before="0" w:after="0"/>
        <w:ind w:left="0" w:firstLine="709"/>
        <w:jc w:val="both"/>
        <w:rPr>
          <w:rFonts w:ascii="Times New Roman" w:hAnsi="Times New Roman" w:cs="Times New Roman"/>
          <w:sz w:val="28"/>
          <w:szCs w:val="28"/>
          <w:lang w:val="ru-RU"/>
        </w:rPr>
      </w:pPr>
      <w:r w:rsidRPr="00F00BCC">
        <w:rPr>
          <w:rFonts w:ascii="Times New Roman" w:hAnsi="Times New Roman" w:cs="Times New Roman"/>
          <w:b/>
          <w:sz w:val="28"/>
          <w:szCs w:val="28"/>
          <w:lang w:val="ru-RU"/>
        </w:rPr>
        <w:t>Задача 2.</w:t>
      </w:r>
      <w:r w:rsidRPr="00F00BCC">
        <w:rPr>
          <w:rFonts w:ascii="Times New Roman" w:hAnsi="Times New Roman" w:cs="Times New Roman"/>
          <w:sz w:val="28"/>
          <w:szCs w:val="28"/>
          <w:lang w:val="ru-RU"/>
        </w:rPr>
        <w:t xml:space="preserve"> Ответьте письменно на вопросы.</w:t>
      </w:r>
    </w:p>
    <w:p w:rsidR="00F00BCC" w:rsidRPr="007F545E" w:rsidRDefault="00F00BCC" w:rsidP="006179EB">
      <w:pPr>
        <w:pStyle w:val="ab"/>
        <w:tabs>
          <w:tab w:val="left" w:pos="851"/>
          <w:tab w:val="left" w:pos="1562"/>
        </w:tabs>
        <w:spacing w:before="0" w:after="0"/>
        <w:ind w:left="0" w:firstLine="709"/>
        <w:contextualSpacing w:val="0"/>
        <w:jc w:val="left"/>
        <w:rPr>
          <w:rFonts w:ascii="Times New Roman" w:hAnsi="Times New Roman" w:cs="Times New Roman"/>
          <w:sz w:val="28"/>
          <w:szCs w:val="28"/>
          <w:lang w:val="ru-RU"/>
        </w:rPr>
      </w:pPr>
      <w:r w:rsidRPr="007F545E">
        <w:rPr>
          <w:rFonts w:ascii="Times New Roman" w:hAnsi="Times New Roman" w:cs="Times New Roman"/>
          <w:sz w:val="28"/>
          <w:szCs w:val="28"/>
          <w:lang w:val="ru-RU"/>
        </w:rPr>
        <w:t xml:space="preserve">1. </w:t>
      </w:r>
      <w:r w:rsidRPr="00F00BCC">
        <w:rPr>
          <w:rFonts w:ascii="Times New Roman" w:hAnsi="Times New Roman" w:cs="Times New Roman"/>
          <w:sz w:val="28"/>
          <w:szCs w:val="28"/>
        </w:rPr>
        <w:t>What</w:t>
      </w:r>
      <w:r w:rsidRPr="007F545E">
        <w:rPr>
          <w:rFonts w:ascii="Times New Roman" w:hAnsi="Times New Roman" w:cs="Times New Roman"/>
          <w:sz w:val="28"/>
          <w:szCs w:val="28"/>
          <w:lang w:val="ru-RU"/>
        </w:rPr>
        <w:t xml:space="preserve"> </w:t>
      </w:r>
      <w:r w:rsidRPr="00F00BCC">
        <w:rPr>
          <w:rFonts w:ascii="Times New Roman" w:hAnsi="Times New Roman" w:cs="Times New Roman"/>
          <w:sz w:val="28"/>
          <w:szCs w:val="28"/>
        </w:rPr>
        <w:t>leaves</w:t>
      </w:r>
      <w:r w:rsidRPr="007F545E">
        <w:rPr>
          <w:rFonts w:ascii="Times New Roman" w:hAnsi="Times New Roman" w:cs="Times New Roman"/>
          <w:sz w:val="28"/>
          <w:szCs w:val="28"/>
          <w:lang w:val="ru-RU"/>
        </w:rPr>
        <w:t xml:space="preserve"> </w:t>
      </w:r>
      <w:r w:rsidRPr="00F00BCC">
        <w:rPr>
          <w:rFonts w:ascii="Times New Roman" w:hAnsi="Times New Roman" w:cs="Times New Roman"/>
          <w:sz w:val="28"/>
          <w:szCs w:val="28"/>
        </w:rPr>
        <w:t>do</w:t>
      </w:r>
      <w:r w:rsidRPr="007F545E">
        <w:rPr>
          <w:rFonts w:ascii="Times New Roman" w:hAnsi="Times New Roman" w:cs="Times New Roman"/>
          <w:sz w:val="28"/>
          <w:szCs w:val="28"/>
          <w:lang w:val="ru-RU"/>
        </w:rPr>
        <w:t xml:space="preserve"> </w:t>
      </w:r>
      <w:proofErr w:type="spellStart"/>
      <w:r w:rsidRPr="00F00BCC">
        <w:rPr>
          <w:rFonts w:ascii="Times New Roman" w:hAnsi="Times New Roman" w:cs="Times New Roman"/>
          <w:sz w:val="28"/>
          <w:szCs w:val="28"/>
        </w:rPr>
        <w:t>dicots</w:t>
      </w:r>
      <w:proofErr w:type="spellEnd"/>
      <w:r w:rsidRPr="007F545E">
        <w:rPr>
          <w:rFonts w:ascii="Times New Roman" w:hAnsi="Times New Roman" w:cs="Times New Roman"/>
          <w:spacing w:val="-1"/>
          <w:sz w:val="28"/>
          <w:szCs w:val="28"/>
          <w:lang w:val="ru-RU"/>
        </w:rPr>
        <w:t xml:space="preserve"> </w:t>
      </w:r>
      <w:r w:rsidRPr="00F00BCC">
        <w:rPr>
          <w:rFonts w:ascii="Times New Roman" w:hAnsi="Times New Roman" w:cs="Times New Roman"/>
          <w:sz w:val="28"/>
          <w:szCs w:val="28"/>
        </w:rPr>
        <w:t>have</w:t>
      </w:r>
      <w:r w:rsidRPr="007F545E">
        <w:rPr>
          <w:rFonts w:ascii="Times New Roman" w:hAnsi="Times New Roman" w:cs="Times New Roman"/>
          <w:sz w:val="28"/>
          <w:szCs w:val="28"/>
          <w:lang w:val="ru-RU"/>
        </w:rPr>
        <w:t>?</w:t>
      </w:r>
    </w:p>
    <w:p w:rsidR="00F00BCC" w:rsidRPr="00F00BCC" w:rsidRDefault="00F00BCC" w:rsidP="006179EB">
      <w:pPr>
        <w:pStyle w:val="ab"/>
        <w:tabs>
          <w:tab w:val="left" w:pos="851"/>
          <w:tab w:val="left" w:pos="1562"/>
        </w:tabs>
        <w:spacing w:before="0" w:after="0"/>
        <w:ind w:left="0" w:firstLine="709"/>
        <w:contextualSpacing w:val="0"/>
        <w:jc w:val="left"/>
        <w:rPr>
          <w:rFonts w:ascii="Times New Roman" w:hAnsi="Times New Roman" w:cs="Times New Roman"/>
          <w:sz w:val="28"/>
          <w:szCs w:val="28"/>
        </w:rPr>
      </w:pPr>
      <w:r w:rsidRPr="00F00BCC">
        <w:rPr>
          <w:rFonts w:ascii="Times New Roman" w:hAnsi="Times New Roman" w:cs="Times New Roman"/>
          <w:sz w:val="28"/>
          <w:szCs w:val="28"/>
        </w:rPr>
        <w:t>2. What trees are the examples of</w:t>
      </w:r>
      <w:r w:rsidRPr="00F00BCC">
        <w:rPr>
          <w:rFonts w:ascii="Times New Roman" w:hAnsi="Times New Roman" w:cs="Times New Roman"/>
          <w:spacing w:val="57"/>
          <w:sz w:val="28"/>
          <w:szCs w:val="28"/>
        </w:rPr>
        <w:t xml:space="preserve"> </w:t>
      </w:r>
      <w:r w:rsidRPr="00F00BCC">
        <w:rPr>
          <w:rFonts w:ascii="Times New Roman" w:hAnsi="Times New Roman" w:cs="Times New Roman"/>
          <w:sz w:val="28"/>
          <w:szCs w:val="28"/>
        </w:rPr>
        <w:t>monocotyledons?</w:t>
      </w:r>
    </w:p>
    <w:p w:rsidR="00F00BCC" w:rsidRPr="00F00BCC" w:rsidRDefault="00F00BCC" w:rsidP="006179EB">
      <w:pPr>
        <w:pStyle w:val="ab"/>
        <w:tabs>
          <w:tab w:val="left" w:pos="851"/>
          <w:tab w:val="left" w:pos="1562"/>
        </w:tabs>
        <w:spacing w:before="0" w:after="0"/>
        <w:ind w:left="0" w:firstLine="709"/>
        <w:contextualSpacing w:val="0"/>
        <w:jc w:val="left"/>
        <w:rPr>
          <w:rFonts w:ascii="Times New Roman" w:hAnsi="Times New Roman" w:cs="Times New Roman"/>
          <w:sz w:val="28"/>
          <w:szCs w:val="28"/>
        </w:rPr>
      </w:pPr>
      <w:r w:rsidRPr="00F00BCC">
        <w:rPr>
          <w:rFonts w:ascii="Times New Roman" w:hAnsi="Times New Roman" w:cs="Times New Roman"/>
          <w:sz w:val="28"/>
          <w:szCs w:val="28"/>
        </w:rPr>
        <w:t>3. Why are angiosperms enormously</w:t>
      </w:r>
      <w:r w:rsidRPr="00F00BCC">
        <w:rPr>
          <w:rFonts w:ascii="Times New Roman" w:hAnsi="Times New Roman" w:cs="Times New Roman"/>
          <w:spacing w:val="-11"/>
          <w:sz w:val="28"/>
          <w:szCs w:val="28"/>
        </w:rPr>
        <w:t xml:space="preserve"> </w:t>
      </w:r>
      <w:r w:rsidRPr="00F00BCC">
        <w:rPr>
          <w:rFonts w:ascii="Times New Roman" w:hAnsi="Times New Roman" w:cs="Times New Roman"/>
          <w:sz w:val="28"/>
          <w:szCs w:val="28"/>
        </w:rPr>
        <w:t>successful?</w:t>
      </w:r>
    </w:p>
    <w:p w:rsidR="00F00BCC" w:rsidRPr="00F00BCC" w:rsidRDefault="00F00BCC" w:rsidP="006179EB">
      <w:pPr>
        <w:pStyle w:val="ab"/>
        <w:tabs>
          <w:tab w:val="left" w:pos="851"/>
          <w:tab w:val="left" w:pos="1562"/>
        </w:tabs>
        <w:spacing w:before="0" w:after="0"/>
        <w:ind w:left="0" w:firstLine="709"/>
        <w:contextualSpacing w:val="0"/>
        <w:jc w:val="left"/>
        <w:rPr>
          <w:rFonts w:ascii="Times New Roman" w:hAnsi="Times New Roman" w:cs="Times New Roman"/>
          <w:sz w:val="28"/>
          <w:szCs w:val="28"/>
        </w:rPr>
      </w:pPr>
      <w:r w:rsidRPr="00F00BCC">
        <w:rPr>
          <w:rFonts w:ascii="Times New Roman" w:hAnsi="Times New Roman" w:cs="Times New Roman"/>
          <w:sz w:val="28"/>
          <w:szCs w:val="28"/>
        </w:rPr>
        <w:t xml:space="preserve">4. What part of all existing forests </w:t>
      </w:r>
      <w:proofErr w:type="gramStart"/>
      <w:r w:rsidRPr="00F00BCC">
        <w:rPr>
          <w:rFonts w:ascii="Times New Roman" w:hAnsi="Times New Roman" w:cs="Times New Roman"/>
          <w:sz w:val="28"/>
          <w:szCs w:val="28"/>
        </w:rPr>
        <w:t>are</w:t>
      </w:r>
      <w:proofErr w:type="gramEnd"/>
      <w:r w:rsidRPr="00F00BCC">
        <w:rPr>
          <w:rFonts w:ascii="Times New Roman" w:hAnsi="Times New Roman" w:cs="Times New Roman"/>
          <w:sz w:val="28"/>
          <w:szCs w:val="28"/>
        </w:rPr>
        <w:t xml:space="preserve"> covered with members of the pine and spruce</w:t>
      </w:r>
      <w:r w:rsidRPr="00F00BCC">
        <w:rPr>
          <w:rFonts w:ascii="Times New Roman" w:hAnsi="Times New Roman" w:cs="Times New Roman"/>
          <w:spacing w:val="-8"/>
          <w:sz w:val="28"/>
          <w:szCs w:val="28"/>
        </w:rPr>
        <w:t xml:space="preserve"> </w:t>
      </w:r>
      <w:r w:rsidRPr="00F00BCC">
        <w:rPr>
          <w:rFonts w:ascii="Times New Roman" w:hAnsi="Times New Roman" w:cs="Times New Roman"/>
          <w:sz w:val="28"/>
          <w:szCs w:val="28"/>
        </w:rPr>
        <w:t>family?</w:t>
      </w:r>
    </w:p>
    <w:p w:rsidR="00F00BCC" w:rsidRPr="00F00BCC" w:rsidRDefault="00F00BCC" w:rsidP="006179EB">
      <w:pPr>
        <w:pStyle w:val="ab"/>
        <w:tabs>
          <w:tab w:val="left" w:pos="851"/>
          <w:tab w:val="left" w:pos="1562"/>
        </w:tabs>
        <w:spacing w:before="0" w:after="0"/>
        <w:ind w:left="0" w:firstLine="709"/>
        <w:contextualSpacing w:val="0"/>
        <w:jc w:val="left"/>
        <w:rPr>
          <w:rFonts w:ascii="Times New Roman" w:hAnsi="Times New Roman" w:cs="Times New Roman"/>
          <w:sz w:val="28"/>
          <w:szCs w:val="28"/>
        </w:rPr>
      </w:pPr>
      <w:r w:rsidRPr="00F00BCC">
        <w:rPr>
          <w:rFonts w:ascii="Times New Roman" w:hAnsi="Times New Roman" w:cs="Times New Roman"/>
          <w:sz w:val="28"/>
          <w:szCs w:val="28"/>
        </w:rPr>
        <w:t>5. Do conifers grow in the</w:t>
      </w:r>
      <w:r w:rsidRPr="00F00BCC">
        <w:rPr>
          <w:rFonts w:ascii="Times New Roman" w:hAnsi="Times New Roman" w:cs="Times New Roman"/>
          <w:spacing w:val="1"/>
          <w:sz w:val="28"/>
          <w:szCs w:val="28"/>
        </w:rPr>
        <w:t xml:space="preserve"> </w:t>
      </w:r>
      <w:r w:rsidRPr="00F00BCC">
        <w:rPr>
          <w:rFonts w:ascii="Times New Roman" w:hAnsi="Times New Roman" w:cs="Times New Roman"/>
          <w:sz w:val="28"/>
          <w:szCs w:val="28"/>
        </w:rPr>
        <w:t>Arctic?</w:t>
      </w:r>
    </w:p>
    <w:p w:rsidR="00F00BCC" w:rsidRPr="00F00BCC" w:rsidRDefault="00F00BCC" w:rsidP="006179EB">
      <w:pPr>
        <w:tabs>
          <w:tab w:val="left" w:pos="851"/>
        </w:tabs>
        <w:adjustRightInd w:val="0"/>
        <w:spacing w:before="0" w:after="0"/>
        <w:ind w:left="0" w:firstLine="709"/>
        <w:rPr>
          <w:rFonts w:ascii="Times New Roman" w:hAnsi="Times New Roman" w:cs="Times New Roman"/>
          <w:b/>
          <w:bCs/>
          <w:sz w:val="28"/>
          <w:szCs w:val="28"/>
        </w:rPr>
      </w:pPr>
      <w:bookmarkStart w:id="0" w:name="нем"/>
      <w:bookmarkEnd w:id="0"/>
      <w:r w:rsidRPr="00F00BCC">
        <w:rPr>
          <w:rFonts w:ascii="Times New Roman" w:hAnsi="Times New Roman" w:cs="Times New Roman"/>
          <w:b/>
          <w:bCs/>
          <w:sz w:val="28"/>
          <w:szCs w:val="28"/>
        </w:rPr>
        <w:t>НЕМЕЦКИЙ ЯЗЫК</w:t>
      </w:r>
    </w:p>
    <w:p w:rsidR="00F00BCC" w:rsidRPr="00F00BCC" w:rsidRDefault="00F00BCC" w:rsidP="006179EB">
      <w:pPr>
        <w:pStyle w:val="af4"/>
        <w:tabs>
          <w:tab w:val="left" w:pos="851"/>
        </w:tabs>
        <w:ind w:firstLine="709"/>
        <w:jc w:val="center"/>
        <w:rPr>
          <w:b/>
          <w:sz w:val="28"/>
          <w:szCs w:val="28"/>
        </w:rPr>
      </w:pPr>
      <w:proofErr w:type="spellStart"/>
      <w:r w:rsidRPr="00F00BCC">
        <w:rPr>
          <w:b/>
          <w:sz w:val="28"/>
          <w:szCs w:val="28"/>
        </w:rPr>
        <w:t>Waldnaturschutz</w:t>
      </w:r>
      <w:proofErr w:type="spellEnd"/>
    </w:p>
    <w:p w:rsidR="00F00BCC" w:rsidRPr="00F00BCC" w:rsidRDefault="00F00BCC" w:rsidP="00E7793D">
      <w:pPr>
        <w:pStyle w:val="af4"/>
        <w:tabs>
          <w:tab w:val="left" w:pos="851"/>
        </w:tabs>
        <w:ind w:firstLine="709"/>
        <w:jc w:val="both"/>
        <w:rPr>
          <w:sz w:val="28"/>
          <w:szCs w:val="28"/>
        </w:rPr>
      </w:pPr>
      <w:proofErr w:type="spellStart"/>
      <w:r w:rsidRPr="00F00BCC">
        <w:rPr>
          <w:sz w:val="28"/>
          <w:szCs w:val="28"/>
        </w:rPr>
        <w:t>Bis</w:t>
      </w:r>
      <w:proofErr w:type="spellEnd"/>
      <w:r w:rsidRPr="00F00BCC">
        <w:rPr>
          <w:sz w:val="28"/>
          <w:szCs w:val="28"/>
        </w:rPr>
        <w:t xml:space="preserve"> </w:t>
      </w:r>
      <w:proofErr w:type="spellStart"/>
      <w:r w:rsidRPr="00F00BCC">
        <w:rPr>
          <w:sz w:val="28"/>
          <w:szCs w:val="28"/>
        </w:rPr>
        <w:t>zu</w:t>
      </w:r>
      <w:proofErr w:type="spellEnd"/>
      <w:r w:rsidRPr="00F00BCC">
        <w:rPr>
          <w:sz w:val="28"/>
          <w:szCs w:val="28"/>
        </w:rPr>
        <w:t xml:space="preserve"> 10.000 Tier- und </w:t>
      </w:r>
      <w:proofErr w:type="spellStart"/>
      <w:r w:rsidRPr="00F00BCC">
        <w:rPr>
          <w:sz w:val="28"/>
          <w:szCs w:val="28"/>
        </w:rPr>
        <w:t>Pflanzenarten</w:t>
      </w:r>
      <w:proofErr w:type="spellEnd"/>
      <w:r w:rsidRPr="00F00BCC">
        <w:rPr>
          <w:sz w:val="28"/>
          <w:szCs w:val="28"/>
        </w:rPr>
        <w:t xml:space="preserve"> – </w:t>
      </w:r>
      <w:proofErr w:type="spellStart"/>
      <w:r w:rsidRPr="00F00BCC">
        <w:rPr>
          <w:sz w:val="28"/>
          <w:szCs w:val="28"/>
        </w:rPr>
        <w:t>davon</w:t>
      </w:r>
      <w:proofErr w:type="spellEnd"/>
      <w:r w:rsidRPr="00F00BCC">
        <w:rPr>
          <w:sz w:val="28"/>
          <w:szCs w:val="28"/>
        </w:rPr>
        <w:t xml:space="preserve"> </w:t>
      </w:r>
      <w:proofErr w:type="spellStart"/>
      <w:r w:rsidRPr="00F00BCC">
        <w:rPr>
          <w:sz w:val="28"/>
          <w:szCs w:val="28"/>
        </w:rPr>
        <w:t>allein</w:t>
      </w:r>
      <w:proofErr w:type="spellEnd"/>
      <w:r w:rsidRPr="00F00BCC">
        <w:rPr>
          <w:sz w:val="28"/>
          <w:szCs w:val="28"/>
        </w:rPr>
        <w:t xml:space="preserve"> 72 </w:t>
      </w:r>
      <w:proofErr w:type="spellStart"/>
      <w:r w:rsidRPr="00F00BCC">
        <w:rPr>
          <w:sz w:val="28"/>
          <w:szCs w:val="28"/>
        </w:rPr>
        <w:t>Baumarten</w:t>
      </w:r>
      <w:proofErr w:type="spellEnd"/>
      <w:r w:rsidRPr="00F00BCC">
        <w:rPr>
          <w:sz w:val="28"/>
          <w:szCs w:val="28"/>
        </w:rPr>
        <w:t xml:space="preserve"> – </w:t>
      </w:r>
      <w:proofErr w:type="spellStart"/>
      <w:r w:rsidRPr="00F00BCC">
        <w:rPr>
          <w:sz w:val="28"/>
          <w:szCs w:val="28"/>
        </w:rPr>
        <w:t>bevölkern</w:t>
      </w:r>
      <w:proofErr w:type="spellEnd"/>
      <w:r w:rsidRPr="00F00BCC">
        <w:rPr>
          <w:sz w:val="28"/>
          <w:szCs w:val="28"/>
        </w:rPr>
        <w:t xml:space="preserve"> den </w:t>
      </w:r>
      <w:proofErr w:type="spellStart"/>
      <w:r w:rsidRPr="00F00BCC">
        <w:rPr>
          <w:sz w:val="28"/>
          <w:szCs w:val="28"/>
        </w:rPr>
        <w:t>heimischen</w:t>
      </w:r>
      <w:proofErr w:type="spellEnd"/>
      <w:r w:rsidRPr="00F00BCC">
        <w:rPr>
          <w:sz w:val="28"/>
          <w:szCs w:val="28"/>
        </w:rPr>
        <w:t xml:space="preserve"> Wald und </w:t>
      </w:r>
      <w:proofErr w:type="spellStart"/>
      <w:r w:rsidRPr="00F00BCC">
        <w:rPr>
          <w:sz w:val="28"/>
          <w:szCs w:val="28"/>
        </w:rPr>
        <w:t>bilden</w:t>
      </w:r>
      <w:proofErr w:type="spellEnd"/>
      <w:r w:rsidRPr="00F00BCC">
        <w:rPr>
          <w:sz w:val="28"/>
          <w:szCs w:val="28"/>
        </w:rPr>
        <w:t xml:space="preserve"> </w:t>
      </w:r>
      <w:proofErr w:type="spellStart"/>
      <w:r w:rsidRPr="00F00BCC">
        <w:rPr>
          <w:sz w:val="28"/>
          <w:szCs w:val="28"/>
        </w:rPr>
        <w:t>eine</w:t>
      </w:r>
      <w:proofErr w:type="spellEnd"/>
      <w:r w:rsidRPr="00F00BCC">
        <w:rPr>
          <w:sz w:val="28"/>
          <w:szCs w:val="28"/>
        </w:rPr>
        <w:t xml:space="preserve"> </w:t>
      </w:r>
      <w:proofErr w:type="spellStart"/>
      <w:r w:rsidRPr="00F00BCC">
        <w:rPr>
          <w:sz w:val="28"/>
          <w:szCs w:val="28"/>
        </w:rPr>
        <w:t>komplexe</w:t>
      </w:r>
      <w:proofErr w:type="spellEnd"/>
      <w:r w:rsidRPr="00F00BCC">
        <w:rPr>
          <w:sz w:val="28"/>
          <w:szCs w:val="28"/>
        </w:rPr>
        <w:t xml:space="preserve"> </w:t>
      </w:r>
      <w:proofErr w:type="spellStart"/>
      <w:r w:rsidRPr="00F00BCC">
        <w:rPr>
          <w:sz w:val="28"/>
          <w:szCs w:val="28"/>
        </w:rPr>
        <w:t>Lebensgemeinschaft</w:t>
      </w:r>
      <w:proofErr w:type="spellEnd"/>
      <w:r w:rsidRPr="00F00BCC">
        <w:rPr>
          <w:sz w:val="28"/>
          <w:szCs w:val="28"/>
        </w:rPr>
        <w:t xml:space="preserve">. </w:t>
      </w:r>
      <w:proofErr w:type="spellStart"/>
      <w:r w:rsidRPr="00F00BCC">
        <w:rPr>
          <w:sz w:val="28"/>
          <w:szCs w:val="28"/>
        </w:rPr>
        <w:t>Dabei</w:t>
      </w:r>
      <w:proofErr w:type="spellEnd"/>
      <w:r w:rsidRPr="00F00BCC">
        <w:rPr>
          <w:sz w:val="28"/>
          <w:szCs w:val="28"/>
        </w:rPr>
        <w:t xml:space="preserve"> </w:t>
      </w:r>
      <w:proofErr w:type="spellStart"/>
      <w:r w:rsidRPr="00F00BCC">
        <w:rPr>
          <w:sz w:val="28"/>
          <w:szCs w:val="28"/>
        </w:rPr>
        <w:t>beherbergt</w:t>
      </w:r>
      <w:proofErr w:type="spellEnd"/>
      <w:r w:rsidRPr="00F00BCC">
        <w:rPr>
          <w:sz w:val="28"/>
          <w:szCs w:val="28"/>
        </w:rPr>
        <w:t xml:space="preserve"> </w:t>
      </w:r>
      <w:proofErr w:type="spellStart"/>
      <w:r w:rsidRPr="00F00BCC">
        <w:rPr>
          <w:sz w:val="28"/>
          <w:szCs w:val="28"/>
        </w:rPr>
        <w:t>schon</w:t>
      </w:r>
      <w:proofErr w:type="spellEnd"/>
      <w:r w:rsidRPr="00F00BCC">
        <w:rPr>
          <w:sz w:val="28"/>
          <w:szCs w:val="28"/>
        </w:rPr>
        <w:t xml:space="preserve"> </w:t>
      </w:r>
      <w:proofErr w:type="spellStart"/>
      <w:r w:rsidRPr="00F00BCC">
        <w:rPr>
          <w:sz w:val="28"/>
          <w:szCs w:val="28"/>
        </w:rPr>
        <w:t>ein</w:t>
      </w:r>
      <w:proofErr w:type="spellEnd"/>
      <w:r w:rsidRPr="00F00BCC">
        <w:rPr>
          <w:sz w:val="28"/>
          <w:szCs w:val="28"/>
        </w:rPr>
        <w:t xml:space="preserve"> </w:t>
      </w:r>
      <w:proofErr w:type="spellStart"/>
      <w:r w:rsidRPr="00F00BCC">
        <w:rPr>
          <w:sz w:val="28"/>
          <w:szCs w:val="28"/>
        </w:rPr>
        <w:t>Löffel</w:t>
      </w:r>
      <w:proofErr w:type="spellEnd"/>
      <w:r w:rsidRPr="00F00BCC">
        <w:rPr>
          <w:sz w:val="28"/>
          <w:szCs w:val="28"/>
        </w:rPr>
        <w:t xml:space="preserve"> </w:t>
      </w:r>
      <w:proofErr w:type="spellStart"/>
      <w:r w:rsidRPr="00F00BCC">
        <w:rPr>
          <w:sz w:val="28"/>
          <w:szCs w:val="28"/>
        </w:rPr>
        <w:t>Waldboden</w:t>
      </w:r>
      <w:proofErr w:type="spellEnd"/>
      <w:r w:rsidRPr="00F00BCC">
        <w:rPr>
          <w:sz w:val="28"/>
          <w:szCs w:val="28"/>
        </w:rPr>
        <w:t xml:space="preserve"> </w:t>
      </w:r>
      <w:proofErr w:type="spellStart"/>
      <w:r w:rsidRPr="00F00BCC">
        <w:rPr>
          <w:sz w:val="28"/>
          <w:szCs w:val="28"/>
        </w:rPr>
        <w:t>mehr</w:t>
      </w:r>
      <w:proofErr w:type="spellEnd"/>
      <w:r w:rsidRPr="00F00BCC">
        <w:rPr>
          <w:sz w:val="28"/>
          <w:szCs w:val="28"/>
        </w:rPr>
        <w:t xml:space="preserve"> </w:t>
      </w:r>
      <w:proofErr w:type="spellStart"/>
      <w:r w:rsidRPr="00F00BCC">
        <w:rPr>
          <w:sz w:val="28"/>
          <w:szCs w:val="28"/>
        </w:rPr>
        <w:t>Organismen</w:t>
      </w:r>
      <w:proofErr w:type="spellEnd"/>
      <w:r w:rsidRPr="00F00BCC">
        <w:rPr>
          <w:sz w:val="28"/>
          <w:szCs w:val="28"/>
        </w:rPr>
        <w:t xml:space="preserve">, </w:t>
      </w:r>
      <w:proofErr w:type="spellStart"/>
      <w:proofErr w:type="gramStart"/>
      <w:r w:rsidRPr="00F00BCC">
        <w:rPr>
          <w:sz w:val="28"/>
          <w:szCs w:val="28"/>
        </w:rPr>
        <w:t>als</w:t>
      </w:r>
      <w:proofErr w:type="spellEnd"/>
      <w:proofErr w:type="gramEnd"/>
      <w:r w:rsidRPr="00F00BCC">
        <w:rPr>
          <w:sz w:val="28"/>
          <w:szCs w:val="28"/>
        </w:rPr>
        <w:t xml:space="preserve"> </w:t>
      </w:r>
      <w:proofErr w:type="spellStart"/>
      <w:r w:rsidRPr="00F00BCC">
        <w:rPr>
          <w:sz w:val="28"/>
          <w:szCs w:val="28"/>
        </w:rPr>
        <w:t>Menschen</w:t>
      </w:r>
      <w:proofErr w:type="spellEnd"/>
      <w:r w:rsidRPr="00F00BCC">
        <w:rPr>
          <w:sz w:val="28"/>
          <w:szCs w:val="28"/>
        </w:rPr>
        <w:t xml:space="preserve"> auf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Erde</w:t>
      </w:r>
      <w:proofErr w:type="spellEnd"/>
      <w:r w:rsidRPr="00F00BCC">
        <w:rPr>
          <w:sz w:val="28"/>
          <w:szCs w:val="28"/>
        </w:rPr>
        <w:t xml:space="preserve"> </w:t>
      </w:r>
      <w:proofErr w:type="spellStart"/>
      <w:r w:rsidRPr="00F00BCC">
        <w:rPr>
          <w:sz w:val="28"/>
          <w:szCs w:val="28"/>
        </w:rPr>
        <w:t>leben</w:t>
      </w:r>
      <w:proofErr w:type="spellEnd"/>
      <w:r w:rsidRPr="00F00BCC">
        <w:rPr>
          <w:sz w:val="28"/>
          <w:szCs w:val="28"/>
        </w:rPr>
        <w:t>.</w:t>
      </w:r>
    </w:p>
    <w:p w:rsidR="00F00BCC" w:rsidRPr="00F00BCC" w:rsidRDefault="00F00BCC" w:rsidP="00E7793D">
      <w:pPr>
        <w:pStyle w:val="af4"/>
        <w:tabs>
          <w:tab w:val="left" w:pos="851"/>
        </w:tabs>
        <w:ind w:firstLine="709"/>
        <w:jc w:val="both"/>
        <w:rPr>
          <w:sz w:val="28"/>
          <w:szCs w:val="28"/>
        </w:rPr>
      </w:pPr>
      <w:proofErr w:type="spellStart"/>
      <w:r w:rsidRPr="00F00BCC">
        <w:rPr>
          <w:sz w:val="28"/>
          <w:szCs w:val="28"/>
        </w:rPr>
        <w:t>Über</w:t>
      </w:r>
      <w:proofErr w:type="spellEnd"/>
      <w:r w:rsidRPr="00F00BCC">
        <w:rPr>
          <w:sz w:val="28"/>
          <w:szCs w:val="28"/>
        </w:rPr>
        <w:t xml:space="preserve"> 90 </w:t>
      </w:r>
      <w:proofErr w:type="spellStart"/>
      <w:r w:rsidRPr="00F00BCC">
        <w:rPr>
          <w:sz w:val="28"/>
          <w:szCs w:val="28"/>
        </w:rPr>
        <w:t>Prozent</w:t>
      </w:r>
      <w:proofErr w:type="spellEnd"/>
      <w:r w:rsidRPr="00F00BCC">
        <w:rPr>
          <w:sz w:val="28"/>
          <w:szCs w:val="28"/>
        </w:rPr>
        <w:t xml:space="preserve">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deutschen</w:t>
      </w:r>
      <w:proofErr w:type="spellEnd"/>
      <w:r w:rsidRPr="00F00BCC">
        <w:rPr>
          <w:sz w:val="28"/>
          <w:szCs w:val="28"/>
        </w:rPr>
        <w:t xml:space="preserve"> </w:t>
      </w:r>
      <w:proofErr w:type="spellStart"/>
      <w:r w:rsidRPr="00F00BCC">
        <w:rPr>
          <w:sz w:val="28"/>
          <w:szCs w:val="28"/>
        </w:rPr>
        <w:t>Wälder</w:t>
      </w:r>
      <w:proofErr w:type="spellEnd"/>
      <w:r w:rsidRPr="00F00BCC">
        <w:rPr>
          <w:sz w:val="28"/>
          <w:szCs w:val="28"/>
        </w:rPr>
        <w:t xml:space="preserve"> </w:t>
      </w:r>
      <w:proofErr w:type="spellStart"/>
      <w:r w:rsidRPr="00F00BCC">
        <w:rPr>
          <w:sz w:val="28"/>
          <w:szCs w:val="28"/>
        </w:rPr>
        <w:t>stehen</w:t>
      </w:r>
      <w:proofErr w:type="spellEnd"/>
      <w:r w:rsidRPr="00F00BCC">
        <w:rPr>
          <w:sz w:val="28"/>
          <w:szCs w:val="28"/>
        </w:rPr>
        <w:t xml:space="preserve"> </w:t>
      </w:r>
      <w:proofErr w:type="spellStart"/>
      <w:r w:rsidRPr="00F00BCC">
        <w:rPr>
          <w:sz w:val="28"/>
          <w:szCs w:val="28"/>
        </w:rPr>
        <w:t>unter</w:t>
      </w:r>
      <w:proofErr w:type="spellEnd"/>
      <w:r w:rsidRPr="00F00BCC">
        <w:rPr>
          <w:sz w:val="28"/>
          <w:szCs w:val="28"/>
        </w:rPr>
        <w:t xml:space="preserve"> </w:t>
      </w:r>
      <w:proofErr w:type="spellStart"/>
      <w:r w:rsidRPr="00F00BCC">
        <w:rPr>
          <w:sz w:val="28"/>
          <w:szCs w:val="28"/>
        </w:rPr>
        <w:t>Schutz</w:t>
      </w:r>
      <w:proofErr w:type="spellEnd"/>
      <w:r w:rsidRPr="00F00BCC">
        <w:rPr>
          <w:sz w:val="28"/>
          <w:szCs w:val="28"/>
        </w:rPr>
        <w:t xml:space="preserve"> </w:t>
      </w:r>
      <w:proofErr w:type="spellStart"/>
      <w:proofErr w:type="gramStart"/>
      <w:r w:rsidRPr="00F00BCC">
        <w:rPr>
          <w:sz w:val="28"/>
          <w:szCs w:val="28"/>
        </w:rPr>
        <w:t>oder</w:t>
      </w:r>
      <w:proofErr w:type="spellEnd"/>
      <w:proofErr w:type="gramEnd"/>
      <w:r w:rsidRPr="00F00BCC">
        <w:rPr>
          <w:sz w:val="28"/>
          <w:szCs w:val="28"/>
        </w:rPr>
        <w:t xml:space="preserve"> </w:t>
      </w:r>
      <w:proofErr w:type="spellStart"/>
      <w:r w:rsidRPr="00F00BCC">
        <w:rPr>
          <w:sz w:val="28"/>
          <w:szCs w:val="28"/>
        </w:rPr>
        <w:t>erfüllen</w:t>
      </w:r>
      <w:proofErr w:type="spellEnd"/>
      <w:r w:rsidRPr="00F00BCC">
        <w:rPr>
          <w:sz w:val="28"/>
          <w:szCs w:val="28"/>
        </w:rPr>
        <w:t xml:space="preserve"> </w:t>
      </w:r>
      <w:proofErr w:type="spellStart"/>
      <w:r w:rsidRPr="00F00BCC">
        <w:rPr>
          <w:sz w:val="28"/>
          <w:szCs w:val="28"/>
        </w:rPr>
        <w:t>wichtige</w:t>
      </w:r>
      <w:proofErr w:type="spellEnd"/>
      <w:r w:rsidRPr="00F00BCC">
        <w:rPr>
          <w:sz w:val="28"/>
          <w:szCs w:val="28"/>
        </w:rPr>
        <w:t xml:space="preserve"> </w:t>
      </w:r>
      <w:proofErr w:type="spellStart"/>
      <w:r w:rsidRPr="00F00BCC">
        <w:rPr>
          <w:sz w:val="28"/>
          <w:szCs w:val="28"/>
        </w:rPr>
        <w:t>Schutzfunktionen</w:t>
      </w:r>
      <w:proofErr w:type="spellEnd"/>
      <w:r w:rsidRPr="00F00BCC">
        <w:rPr>
          <w:sz w:val="28"/>
          <w:szCs w:val="28"/>
        </w:rPr>
        <w:t xml:space="preserve">. </w:t>
      </w:r>
      <w:proofErr w:type="spellStart"/>
      <w:proofErr w:type="gramStart"/>
      <w:r w:rsidRPr="00F00BCC">
        <w:rPr>
          <w:sz w:val="28"/>
          <w:szCs w:val="28"/>
        </w:rPr>
        <w:t>Darunter</w:t>
      </w:r>
      <w:proofErr w:type="spellEnd"/>
      <w:r w:rsidRPr="00F00BCC">
        <w:rPr>
          <w:sz w:val="28"/>
          <w:szCs w:val="28"/>
        </w:rPr>
        <w:t xml:space="preserve"> </w:t>
      </w:r>
      <w:proofErr w:type="spellStart"/>
      <w:r w:rsidRPr="00F00BCC">
        <w:rPr>
          <w:sz w:val="28"/>
          <w:szCs w:val="28"/>
        </w:rPr>
        <w:t>befinden</w:t>
      </w:r>
      <w:proofErr w:type="spellEnd"/>
      <w:r w:rsidRPr="00F00BCC">
        <w:rPr>
          <w:sz w:val="28"/>
          <w:szCs w:val="28"/>
        </w:rPr>
        <w:t xml:space="preserve"> </w:t>
      </w:r>
      <w:proofErr w:type="spellStart"/>
      <w:r w:rsidRPr="00F00BCC">
        <w:rPr>
          <w:sz w:val="28"/>
          <w:szCs w:val="28"/>
        </w:rPr>
        <w:t>sich</w:t>
      </w:r>
      <w:proofErr w:type="spellEnd"/>
      <w:r w:rsidRPr="00F00BCC">
        <w:rPr>
          <w:sz w:val="28"/>
          <w:szCs w:val="28"/>
        </w:rPr>
        <w:t xml:space="preserve"> </w:t>
      </w:r>
      <w:proofErr w:type="spellStart"/>
      <w:r w:rsidRPr="00F00BCC">
        <w:rPr>
          <w:sz w:val="28"/>
          <w:szCs w:val="28"/>
        </w:rPr>
        <w:t>Gebiete</w:t>
      </w:r>
      <w:proofErr w:type="spellEnd"/>
      <w:r w:rsidRPr="00F00BCC">
        <w:rPr>
          <w:sz w:val="28"/>
          <w:szCs w:val="28"/>
        </w:rPr>
        <w:t xml:space="preserve"> </w:t>
      </w:r>
      <w:proofErr w:type="spellStart"/>
      <w:r w:rsidRPr="00F00BCC">
        <w:rPr>
          <w:sz w:val="28"/>
          <w:szCs w:val="28"/>
        </w:rPr>
        <w:t>nach</w:t>
      </w:r>
      <w:proofErr w:type="spellEnd"/>
      <w:r w:rsidRPr="00F00BCC">
        <w:rPr>
          <w:sz w:val="28"/>
          <w:szCs w:val="28"/>
        </w:rPr>
        <w:t xml:space="preserve"> </w:t>
      </w:r>
      <w:proofErr w:type="spellStart"/>
      <w:r w:rsidRPr="00F00BCC">
        <w:rPr>
          <w:sz w:val="28"/>
          <w:szCs w:val="28"/>
        </w:rPr>
        <w:t>Naturschutzrecht</w:t>
      </w:r>
      <w:proofErr w:type="spellEnd"/>
      <w:r w:rsidRPr="00F00BCC">
        <w:rPr>
          <w:sz w:val="28"/>
          <w:szCs w:val="28"/>
        </w:rPr>
        <w:t xml:space="preserve"> </w:t>
      </w:r>
      <w:proofErr w:type="spellStart"/>
      <w:r w:rsidRPr="00F00BCC">
        <w:rPr>
          <w:sz w:val="28"/>
          <w:szCs w:val="28"/>
        </w:rPr>
        <w:t>wie</w:t>
      </w:r>
      <w:proofErr w:type="spellEnd"/>
      <w:r w:rsidRPr="00F00BCC">
        <w:rPr>
          <w:sz w:val="28"/>
          <w:szCs w:val="28"/>
        </w:rPr>
        <w:t xml:space="preserve"> </w:t>
      </w:r>
      <w:proofErr w:type="spellStart"/>
      <w:r w:rsidRPr="00F00BCC">
        <w:rPr>
          <w:sz w:val="28"/>
          <w:szCs w:val="28"/>
        </w:rPr>
        <w:t>Nationalparks</w:t>
      </w:r>
      <w:proofErr w:type="spellEnd"/>
      <w:r w:rsidRPr="00F00BCC">
        <w:rPr>
          <w:sz w:val="28"/>
          <w:szCs w:val="28"/>
        </w:rPr>
        <w:t xml:space="preserve"> und </w:t>
      </w:r>
      <w:proofErr w:type="spellStart"/>
      <w:r w:rsidRPr="00F00BCC">
        <w:rPr>
          <w:sz w:val="28"/>
          <w:szCs w:val="28"/>
        </w:rPr>
        <w:t>Naturschutzgebiete</w:t>
      </w:r>
      <w:proofErr w:type="spellEnd"/>
      <w:r w:rsidRPr="00F00BCC">
        <w:rPr>
          <w:sz w:val="28"/>
          <w:szCs w:val="28"/>
        </w:rPr>
        <w:t xml:space="preserve"> </w:t>
      </w:r>
      <w:proofErr w:type="spellStart"/>
      <w:r w:rsidRPr="00F00BCC">
        <w:rPr>
          <w:sz w:val="28"/>
          <w:szCs w:val="28"/>
        </w:rPr>
        <w:t>sowie</w:t>
      </w:r>
      <w:proofErr w:type="spellEnd"/>
      <w:r w:rsidRPr="00F00BCC">
        <w:rPr>
          <w:sz w:val="28"/>
          <w:szCs w:val="28"/>
        </w:rPr>
        <w:t xml:space="preserve"> </w:t>
      </w:r>
      <w:proofErr w:type="spellStart"/>
      <w:r w:rsidRPr="00F00BCC">
        <w:rPr>
          <w:sz w:val="28"/>
          <w:szCs w:val="28"/>
        </w:rPr>
        <w:t>Areale</w:t>
      </w:r>
      <w:proofErr w:type="spellEnd"/>
      <w:r w:rsidRPr="00F00BCC">
        <w:rPr>
          <w:sz w:val="28"/>
          <w:szCs w:val="28"/>
        </w:rPr>
        <w:t xml:space="preserve"> </w:t>
      </w:r>
      <w:proofErr w:type="spellStart"/>
      <w:r w:rsidRPr="00F00BCC">
        <w:rPr>
          <w:sz w:val="28"/>
          <w:szCs w:val="28"/>
        </w:rPr>
        <w:t>nach</w:t>
      </w:r>
      <w:proofErr w:type="spellEnd"/>
      <w:r w:rsidRPr="00F00BCC">
        <w:rPr>
          <w:sz w:val="28"/>
          <w:szCs w:val="28"/>
        </w:rPr>
        <w:t xml:space="preserve"> </w:t>
      </w:r>
      <w:proofErr w:type="spellStart"/>
      <w:r w:rsidRPr="00F00BCC">
        <w:rPr>
          <w:sz w:val="28"/>
          <w:szCs w:val="28"/>
        </w:rPr>
        <w:t>Forstrecht</w:t>
      </w:r>
      <w:proofErr w:type="spellEnd"/>
      <w:r w:rsidRPr="00F00BCC">
        <w:rPr>
          <w:sz w:val="28"/>
          <w:szCs w:val="28"/>
        </w:rPr>
        <w:t xml:space="preserve"> </w:t>
      </w:r>
      <w:proofErr w:type="spellStart"/>
      <w:r w:rsidRPr="00F00BCC">
        <w:rPr>
          <w:sz w:val="28"/>
          <w:szCs w:val="28"/>
        </w:rPr>
        <w:t>wie</w:t>
      </w:r>
      <w:proofErr w:type="spellEnd"/>
      <w:r w:rsidRPr="00F00BCC">
        <w:rPr>
          <w:sz w:val="28"/>
          <w:szCs w:val="28"/>
        </w:rPr>
        <w:t xml:space="preserve"> </w:t>
      </w:r>
      <w:proofErr w:type="spellStart"/>
      <w:r w:rsidRPr="00F00BCC">
        <w:rPr>
          <w:sz w:val="28"/>
          <w:szCs w:val="28"/>
        </w:rPr>
        <w:t>Wasser</w:t>
      </w:r>
      <w:proofErr w:type="spellEnd"/>
      <w:r w:rsidRPr="00F00BCC">
        <w:rPr>
          <w:sz w:val="28"/>
          <w:szCs w:val="28"/>
        </w:rPr>
        <w:t xml:space="preserve">- und </w:t>
      </w:r>
      <w:proofErr w:type="spellStart"/>
      <w:r w:rsidRPr="00F00BCC">
        <w:rPr>
          <w:sz w:val="28"/>
          <w:szCs w:val="28"/>
        </w:rPr>
        <w:t>Bodenschutzwälder</w:t>
      </w:r>
      <w:proofErr w:type="spellEnd"/>
      <w:r w:rsidRPr="00F00BCC">
        <w:rPr>
          <w:sz w:val="28"/>
          <w:szCs w:val="28"/>
        </w:rPr>
        <w:t>.</w:t>
      </w:r>
      <w:proofErr w:type="gramEnd"/>
      <w:r w:rsidRPr="00F00BCC">
        <w:rPr>
          <w:sz w:val="28"/>
          <w:szCs w:val="28"/>
        </w:rPr>
        <w:t xml:space="preserve"> </w:t>
      </w:r>
      <w:proofErr w:type="spellStart"/>
      <w:r w:rsidRPr="00F00BCC">
        <w:rPr>
          <w:sz w:val="28"/>
          <w:szCs w:val="28"/>
        </w:rPr>
        <w:t>Während</w:t>
      </w:r>
      <w:proofErr w:type="spellEnd"/>
      <w:r w:rsidRPr="00F00BCC">
        <w:rPr>
          <w:sz w:val="28"/>
          <w:szCs w:val="28"/>
        </w:rPr>
        <w:t xml:space="preserve"> die </w:t>
      </w:r>
      <w:proofErr w:type="spellStart"/>
      <w:r w:rsidRPr="00F00BCC">
        <w:rPr>
          <w:sz w:val="28"/>
          <w:szCs w:val="28"/>
        </w:rPr>
        <w:t>Waldbewirtschaftung</w:t>
      </w:r>
      <w:proofErr w:type="spellEnd"/>
      <w:r w:rsidRPr="00F00BCC">
        <w:rPr>
          <w:sz w:val="28"/>
          <w:szCs w:val="28"/>
        </w:rPr>
        <w:t xml:space="preserve"> in </w:t>
      </w:r>
      <w:proofErr w:type="spellStart"/>
      <w:r w:rsidRPr="00F00BCC">
        <w:rPr>
          <w:sz w:val="28"/>
          <w:szCs w:val="28"/>
        </w:rPr>
        <w:t>Landschaftsschutzgebieten</w:t>
      </w:r>
      <w:proofErr w:type="spellEnd"/>
      <w:r w:rsidRPr="00F00BCC">
        <w:rPr>
          <w:sz w:val="28"/>
          <w:szCs w:val="28"/>
        </w:rPr>
        <w:t xml:space="preserve"> </w:t>
      </w:r>
      <w:proofErr w:type="spellStart"/>
      <w:r w:rsidRPr="00F00BCC">
        <w:rPr>
          <w:sz w:val="28"/>
          <w:szCs w:val="28"/>
        </w:rPr>
        <w:t>kaum</w:t>
      </w:r>
      <w:proofErr w:type="spellEnd"/>
      <w:r w:rsidRPr="00F00BCC">
        <w:rPr>
          <w:sz w:val="28"/>
          <w:szCs w:val="28"/>
        </w:rPr>
        <w:t xml:space="preserve"> </w:t>
      </w:r>
      <w:proofErr w:type="spellStart"/>
      <w:r w:rsidRPr="00F00BCC">
        <w:rPr>
          <w:sz w:val="28"/>
          <w:szCs w:val="28"/>
        </w:rPr>
        <w:t>eingeschränkt</w:t>
      </w:r>
      <w:proofErr w:type="spellEnd"/>
      <w:r w:rsidRPr="00F00BCC">
        <w:rPr>
          <w:sz w:val="28"/>
          <w:szCs w:val="28"/>
        </w:rPr>
        <w:t xml:space="preserve"> </w:t>
      </w:r>
      <w:proofErr w:type="spellStart"/>
      <w:proofErr w:type="gramStart"/>
      <w:r w:rsidRPr="00F00BCC">
        <w:rPr>
          <w:sz w:val="28"/>
          <w:szCs w:val="28"/>
        </w:rPr>
        <w:t>ist</w:t>
      </w:r>
      <w:proofErr w:type="spellEnd"/>
      <w:proofErr w:type="gramEnd"/>
      <w:r w:rsidRPr="00F00BCC">
        <w:rPr>
          <w:sz w:val="28"/>
          <w:szCs w:val="28"/>
        </w:rPr>
        <w:t xml:space="preserve">, </w:t>
      </w:r>
      <w:proofErr w:type="spellStart"/>
      <w:r w:rsidRPr="00F00BCC">
        <w:rPr>
          <w:sz w:val="28"/>
          <w:szCs w:val="28"/>
        </w:rPr>
        <w:t>haben</w:t>
      </w:r>
      <w:proofErr w:type="spellEnd"/>
      <w:r w:rsidRPr="00F00BCC">
        <w:rPr>
          <w:sz w:val="28"/>
          <w:szCs w:val="28"/>
        </w:rPr>
        <w:t xml:space="preserve"> </w:t>
      </w:r>
      <w:proofErr w:type="spellStart"/>
      <w:r w:rsidRPr="00F00BCC">
        <w:rPr>
          <w:sz w:val="28"/>
          <w:szCs w:val="28"/>
        </w:rPr>
        <w:t>Naturschutzziele</w:t>
      </w:r>
      <w:proofErr w:type="spellEnd"/>
      <w:r w:rsidRPr="00F00BCC">
        <w:rPr>
          <w:sz w:val="28"/>
          <w:szCs w:val="28"/>
        </w:rPr>
        <w:t xml:space="preserve"> in </w:t>
      </w:r>
      <w:proofErr w:type="spellStart"/>
      <w:r w:rsidRPr="00F00BCC">
        <w:rPr>
          <w:sz w:val="28"/>
          <w:szCs w:val="28"/>
        </w:rPr>
        <w:t>anderen</w:t>
      </w:r>
      <w:proofErr w:type="spellEnd"/>
      <w:r w:rsidRPr="00F00BCC">
        <w:rPr>
          <w:sz w:val="28"/>
          <w:szCs w:val="28"/>
        </w:rPr>
        <w:t xml:space="preserve"> </w:t>
      </w:r>
      <w:proofErr w:type="spellStart"/>
      <w:r w:rsidRPr="00F00BCC">
        <w:rPr>
          <w:sz w:val="28"/>
          <w:szCs w:val="28"/>
        </w:rPr>
        <w:t>Gebieten</w:t>
      </w:r>
      <w:proofErr w:type="spellEnd"/>
      <w:r w:rsidRPr="00F00BCC">
        <w:rPr>
          <w:sz w:val="28"/>
          <w:szCs w:val="28"/>
        </w:rPr>
        <w:t xml:space="preserve"> </w:t>
      </w:r>
      <w:proofErr w:type="spellStart"/>
      <w:r w:rsidRPr="00F00BCC">
        <w:rPr>
          <w:sz w:val="28"/>
          <w:szCs w:val="28"/>
        </w:rPr>
        <w:t>Vorrangfunktion</w:t>
      </w:r>
      <w:proofErr w:type="spellEnd"/>
      <w:r w:rsidRPr="00F00BCC">
        <w:rPr>
          <w:sz w:val="28"/>
          <w:szCs w:val="28"/>
        </w:rPr>
        <w:t xml:space="preserve">. In </w:t>
      </w:r>
      <w:proofErr w:type="spellStart"/>
      <w:r w:rsidRPr="00F00BCC">
        <w:rPr>
          <w:sz w:val="28"/>
          <w:szCs w:val="28"/>
        </w:rPr>
        <w:t>Nationalparken</w:t>
      </w:r>
      <w:proofErr w:type="spellEnd"/>
      <w:r w:rsidRPr="00F00BCC">
        <w:rPr>
          <w:sz w:val="28"/>
          <w:szCs w:val="28"/>
        </w:rPr>
        <w:t xml:space="preserve"> </w:t>
      </w:r>
      <w:proofErr w:type="spellStart"/>
      <w:proofErr w:type="gramStart"/>
      <w:r w:rsidRPr="00F00BCC">
        <w:rPr>
          <w:sz w:val="28"/>
          <w:szCs w:val="28"/>
        </w:rPr>
        <w:t>oder</w:t>
      </w:r>
      <w:proofErr w:type="spellEnd"/>
      <w:proofErr w:type="gramEnd"/>
      <w:r w:rsidRPr="00F00BCC">
        <w:rPr>
          <w:sz w:val="28"/>
          <w:szCs w:val="28"/>
        </w:rPr>
        <w:t xml:space="preserve"> </w:t>
      </w:r>
      <w:proofErr w:type="spellStart"/>
      <w:r w:rsidRPr="00F00BCC">
        <w:rPr>
          <w:sz w:val="28"/>
          <w:szCs w:val="28"/>
        </w:rPr>
        <w:t>Naturschutzgebieten</w:t>
      </w:r>
      <w:proofErr w:type="spellEnd"/>
      <w:r w:rsidRPr="00F00BCC">
        <w:rPr>
          <w:sz w:val="28"/>
          <w:szCs w:val="28"/>
        </w:rPr>
        <w:t xml:space="preserve"> </w:t>
      </w:r>
      <w:proofErr w:type="spellStart"/>
      <w:r w:rsidRPr="00F00BCC">
        <w:rPr>
          <w:sz w:val="28"/>
          <w:szCs w:val="28"/>
        </w:rPr>
        <w:t>haben</w:t>
      </w:r>
      <w:proofErr w:type="spellEnd"/>
      <w:r w:rsidRPr="00F00BCC">
        <w:rPr>
          <w:sz w:val="28"/>
          <w:szCs w:val="28"/>
        </w:rPr>
        <w:t xml:space="preserve"> </w:t>
      </w:r>
      <w:proofErr w:type="spellStart"/>
      <w:r w:rsidRPr="00F00BCC">
        <w:rPr>
          <w:sz w:val="28"/>
          <w:szCs w:val="28"/>
        </w:rPr>
        <w:t>sich</w:t>
      </w:r>
      <w:proofErr w:type="spellEnd"/>
      <w:r w:rsidRPr="00F00BCC">
        <w:rPr>
          <w:sz w:val="28"/>
          <w:szCs w:val="28"/>
        </w:rPr>
        <w:t xml:space="preserve"> </w:t>
      </w:r>
      <w:proofErr w:type="spellStart"/>
      <w:r w:rsidRPr="00F00BCC">
        <w:rPr>
          <w:sz w:val="28"/>
          <w:szCs w:val="28"/>
        </w:rPr>
        <w:t>alle</w:t>
      </w:r>
      <w:proofErr w:type="spellEnd"/>
      <w:r w:rsidRPr="00F00BCC">
        <w:rPr>
          <w:sz w:val="28"/>
          <w:szCs w:val="28"/>
        </w:rPr>
        <w:t xml:space="preserve"> </w:t>
      </w:r>
      <w:proofErr w:type="spellStart"/>
      <w:r w:rsidRPr="00F00BCC">
        <w:rPr>
          <w:sz w:val="28"/>
          <w:szCs w:val="28"/>
        </w:rPr>
        <w:t>anderen</w:t>
      </w:r>
      <w:proofErr w:type="spellEnd"/>
      <w:r w:rsidRPr="00F00BCC">
        <w:rPr>
          <w:sz w:val="28"/>
          <w:szCs w:val="28"/>
        </w:rPr>
        <w:t xml:space="preserve"> </w:t>
      </w:r>
      <w:proofErr w:type="spellStart"/>
      <w:r w:rsidRPr="00F00BCC">
        <w:rPr>
          <w:sz w:val="28"/>
          <w:szCs w:val="28"/>
        </w:rPr>
        <w:t>Nutzungen</w:t>
      </w:r>
      <w:proofErr w:type="spellEnd"/>
      <w:r w:rsidRPr="00F00BCC">
        <w:rPr>
          <w:sz w:val="28"/>
          <w:szCs w:val="28"/>
        </w:rPr>
        <w:t xml:space="preserve"> </w:t>
      </w:r>
      <w:proofErr w:type="spellStart"/>
      <w:r w:rsidRPr="00F00BCC">
        <w:rPr>
          <w:sz w:val="28"/>
          <w:szCs w:val="28"/>
        </w:rPr>
        <w:t>dem</w:t>
      </w:r>
      <w:proofErr w:type="spellEnd"/>
      <w:r w:rsidRPr="00F00BCC">
        <w:rPr>
          <w:sz w:val="28"/>
          <w:szCs w:val="28"/>
        </w:rPr>
        <w:t xml:space="preserve"> </w:t>
      </w:r>
      <w:proofErr w:type="spellStart"/>
      <w:r w:rsidRPr="00F00BCC">
        <w:rPr>
          <w:sz w:val="28"/>
          <w:szCs w:val="28"/>
        </w:rPr>
        <w:t>Schutzzweck</w:t>
      </w:r>
      <w:proofErr w:type="spellEnd"/>
      <w:r w:rsidRPr="00F00BCC">
        <w:rPr>
          <w:sz w:val="28"/>
          <w:szCs w:val="28"/>
        </w:rPr>
        <w:t xml:space="preserve"> </w:t>
      </w:r>
      <w:proofErr w:type="spellStart"/>
      <w:r w:rsidRPr="00F00BCC">
        <w:rPr>
          <w:sz w:val="28"/>
          <w:szCs w:val="28"/>
        </w:rPr>
        <w:t>unterzuordnen</w:t>
      </w:r>
      <w:proofErr w:type="spellEnd"/>
      <w:r w:rsidRPr="00F00BCC">
        <w:rPr>
          <w:sz w:val="28"/>
          <w:szCs w:val="28"/>
        </w:rPr>
        <w:t xml:space="preserve">, </w:t>
      </w:r>
      <w:proofErr w:type="spellStart"/>
      <w:r w:rsidRPr="00F00BCC">
        <w:rPr>
          <w:sz w:val="28"/>
          <w:szCs w:val="28"/>
        </w:rPr>
        <w:t>es</w:t>
      </w:r>
      <w:proofErr w:type="spellEnd"/>
      <w:r w:rsidRPr="00F00BCC">
        <w:rPr>
          <w:sz w:val="28"/>
          <w:szCs w:val="28"/>
        </w:rPr>
        <w:t xml:space="preserve"> </w:t>
      </w:r>
      <w:proofErr w:type="spellStart"/>
      <w:r w:rsidRPr="00F00BCC">
        <w:rPr>
          <w:sz w:val="28"/>
          <w:szCs w:val="28"/>
        </w:rPr>
        <w:t>ergeben</w:t>
      </w:r>
      <w:proofErr w:type="spellEnd"/>
      <w:r w:rsidRPr="00F00BCC">
        <w:rPr>
          <w:sz w:val="28"/>
          <w:szCs w:val="28"/>
        </w:rPr>
        <w:t xml:space="preserve"> </w:t>
      </w:r>
      <w:proofErr w:type="spellStart"/>
      <w:r w:rsidRPr="00F00BCC">
        <w:rPr>
          <w:sz w:val="28"/>
          <w:szCs w:val="28"/>
        </w:rPr>
        <w:t>sich</w:t>
      </w:r>
      <w:proofErr w:type="spellEnd"/>
      <w:r w:rsidRPr="00F00BCC">
        <w:rPr>
          <w:sz w:val="28"/>
          <w:szCs w:val="28"/>
        </w:rPr>
        <w:t xml:space="preserve"> </w:t>
      </w:r>
      <w:proofErr w:type="spellStart"/>
      <w:r w:rsidRPr="00F00BCC">
        <w:rPr>
          <w:sz w:val="28"/>
          <w:szCs w:val="28"/>
        </w:rPr>
        <w:t>große</w:t>
      </w:r>
      <w:proofErr w:type="spellEnd"/>
      <w:r w:rsidRPr="00F00BCC">
        <w:rPr>
          <w:sz w:val="28"/>
          <w:szCs w:val="28"/>
        </w:rPr>
        <w:t xml:space="preserve"> </w:t>
      </w:r>
      <w:proofErr w:type="spellStart"/>
      <w:r w:rsidRPr="00F00BCC">
        <w:rPr>
          <w:sz w:val="28"/>
          <w:szCs w:val="28"/>
        </w:rPr>
        <w:t>Bewirtschaftungseinschränkungen</w:t>
      </w:r>
      <w:proofErr w:type="spellEnd"/>
      <w:r w:rsidRPr="00F00BCC">
        <w:rPr>
          <w:sz w:val="28"/>
          <w:szCs w:val="28"/>
        </w:rPr>
        <w:t>.</w:t>
      </w:r>
    </w:p>
    <w:p w:rsidR="00F00BCC" w:rsidRPr="00F00BCC" w:rsidRDefault="00F00BCC" w:rsidP="00E7793D">
      <w:pPr>
        <w:pStyle w:val="af4"/>
        <w:tabs>
          <w:tab w:val="left" w:pos="851"/>
        </w:tabs>
        <w:ind w:firstLine="709"/>
        <w:jc w:val="both"/>
        <w:rPr>
          <w:sz w:val="28"/>
          <w:szCs w:val="28"/>
        </w:rPr>
      </w:pPr>
      <w:proofErr w:type="spellStart"/>
      <w:r w:rsidRPr="00F00BCC">
        <w:rPr>
          <w:sz w:val="28"/>
          <w:szCs w:val="28"/>
        </w:rPr>
        <w:t>Der</w:t>
      </w:r>
      <w:proofErr w:type="spellEnd"/>
      <w:r w:rsidRPr="00F00BCC">
        <w:rPr>
          <w:sz w:val="28"/>
          <w:szCs w:val="28"/>
        </w:rPr>
        <w:t xml:space="preserve"> </w:t>
      </w:r>
      <w:proofErr w:type="spellStart"/>
      <w:r w:rsidRPr="00F00BCC">
        <w:rPr>
          <w:sz w:val="28"/>
          <w:szCs w:val="28"/>
        </w:rPr>
        <w:t>Anteil</w:t>
      </w:r>
      <w:proofErr w:type="spellEnd"/>
      <w:r w:rsidRPr="00F00BCC">
        <w:rPr>
          <w:sz w:val="28"/>
          <w:szCs w:val="28"/>
        </w:rPr>
        <w:t xml:space="preserve">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komplett</w:t>
      </w:r>
      <w:proofErr w:type="spellEnd"/>
      <w:r w:rsidRPr="00F00BCC">
        <w:rPr>
          <w:sz w:val="28"/>
          <w:szCs w:val="28"/>
        </w:rPr>
        <w:t xml:space="preserve"> von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Nutzung</w:t>
      </w:r>
      <w:proofErr w:type="spellEnd"/>
      <w:r w:rsidRPr="00F00BCC">
        <w:rPr>
          <w:sz w:val="28"/>
          <w:szCs w:val="28"/>
        </w:rPr>
        <w:t xml:space="preserve"> </w:t>
      </w:r>
      <w:proofErr w:type="spellStart"/>
      <w:r w:rsidRPr="00F00BCC">
        <w:rPr>
          <w:sz w:val="28"/>
          <w:szCs w:val="28"/>
        </w:rPr>
        <w:t>ausgenommenen</w:t>
      </w:r>
      <w:proofErr w:type="spellEnd"/>
      <w:r w:rsidRPr="00F00BCC">
        <w:rPr>
          <w:sz w:val="28"/>
          <w:szCs w:val="28"/>
        </w:rPr>
        <w:t xml:space="preserve"> </w:t>
      </w:r>
      <w:proofErr w:type="spellStart"/>
      <w:r w:rsidRPr="00F00BCC">
        <w:rPr>
          <w:sz w:val="28"/>
          <w:szCs w:val="28"/>
        </w:rPr>
        <w:t>Wälder</w:t>
      </w:r>
      <w:proofErr w:type="spellEnd"/>
      <w:r w:rsidRPr="00F00BCC">
        <w:rPr>
          <w:sz w:val="28"/>
          <w:szCs w:val="28"/>
        </w:rPr>
        <w:t xml:space="preserve"> </w:t>
      </w:r>
      <w:proofErr w:type="spellStart"/>
      <w:r w:rsidRPr="00F00BCC">
        <w:rPr>
          <w:sz w:val="28"/>
          <w:szCs w:val="28"/>
        </w:rPr>
        <w:t>soll</w:t>
      </w:r>
      <w:proofErr w:type="spellEnd"/>
      <w:r w:rsidRPr="00F00BCC">
        <w:rPr>
          <w:sz w:val="28"/>
          <w:szCs w:val="28"/>
        </w:rPr>
        <w:t xml:space="preserve"> </w:t>
      </w:r>
      <w:proofErr w:type="spellStart"/>
      <w:r w:rsidRPr="00F00BCC">
        <w:rPr>
          <w:sz w:val="28"/>
          <w:szCs w:val="28"/>
        </w:rPr>
        <w:t>laut</w:t>
      </w:r>
      <w:proofErr w:type="spellEnd"/>
      <w:r w:rsidRPr="00F00BCC">
        <w:rPr>
          <w:sz w:val="28"/>
          <w:szCs w:val="28"/>
        </w:rPr>
        <w:t xml:space="preserve">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Nationalen</w:t>
      </w:r>
      <w:proofErr w:type="spellEnd"/>
      <w:r w:rsidRPr="00F00BCC">
        <w:rPr>
          <w:sz w:val="28"/>
          <w:szCs w:val="28"/>
        </w:rPr>
        <w:t xml:space="preserve"> </w:t>
      </w:r>
      <w:proofErr w:type="spellStart"/>
      <w:r w:rsidRPr="00F00BCC">
        <w:rPr>
          <w:sz w:val="28"/>
          <w:szCs w:val="28"/>
        </w:rPr>
        <w:t>Strategie</w:t>
      </w:r>
      <w:proofErr w:type="spellEnd"/>
      <w:r w:rsidRPr="00F00BCC">
        <w:rPr>
          <w:sz w:val="28"/>
          <w:szCs w:val="28"/>
        </w:rPr>
        <w:t xml:space="preserve"> </w:t>
      </w:r>
      <w:proofErr w:type="spellStart"/>
      <w:r w:rsidRPr="00F00BCC">
        <w:rPr>
          <w:sz w:val="28"/>
          <w:szCs w:val="28"/>
        </w:rPr>
        <w:t>zur</w:t>
      </w:r>
      <w:proofErr w:type="spellEnd"/>
      <w:r w:rsidRPr="00F00BCC">
        <w:rPr>
          <w:sz w:val="28"/>
          <w:szCs w:val="28"/>
        </w:rPr>
        <w:t xml:space="preserve"> </w:t>
      </w:r>
      <w:proofErr w:type="spellStart"/>
      <w:r w:rsidRPr="00F00BCC">
        <w:rPr>
          <w:sz w:val="28"/>
          <w:szCs w:val="28"/>
        </w:rPr>
        <w:t>biologischen</w:t>
      </w:r>
      <w:proofErr w:type="spellEnd"/>
      <w:r w:rsidRPr="00F00BCC">
        <w:rPr>
          <w:sz w:val="28"/>
          <w:szCs w:val="28"/>
        </w:rPr>
        <w:t xml:space="preserve"> </w:t>
      </w:r>
      <w:proofErr w:type="spellStart"/>
      <w:r w:rsidRPr="00F00BCC">
        <w:rPr>
          <w:sz w:val="28"/>
          <w:szCs w:val="28"/>
        </w:rPr>
        <w:t>Vielfalt</w:t>
      </w:r>
      <w:proofErr w:type="spellEnd"/>
      <w:r w:rsidRPr="00F00BCC">
        <w:rPr>
          <w:sz w:val="28"/>
          <w:szCs w:val="28"/>
        </w:rPr>
        <w:t xml:space="preserve">“ </w:t>
      </w:r>
      <w:proofErr w:type="spellStart"/>
      <w:r w:rsidRPr="00F00BCC">
        <w:rPr>
          <w:sz w:val="28"/>
          <w:szCs w:val="28"/>
        </w:rPr>
        <w:t>bis</w:t>
      </w:r>
      <w:proofErr w:type="spellEnd"/>
      <w:r w:rsidRPr="00F00BCC">
        <w:rPr>
          <w:sz w:val="28"/>
          <w:szCs w:val="28"/>
        </w:rPr>
        <w:t xml:space="preserve"> </w:t>
      </w:r>
      <w:proofErr w:type="spellStart"/>
      <w:r w:rsidRPr="00F00BCC">
        <w:rPr>
          <w:sz w:val="28"/>
          <w:szCs w:val="28"/>
        </w:rPr>
        <w:t>zum</w:t>
      </w:r>
      <w:proofErr w:type="spellEnd"/>
      <w:r w:rsidRPr="00F00BCC">
        <w:rPr>
          <w:sz w:val="28"/>
          <w:szCs w:val="28"/>
        </w:rPr>
        <w:t xml:space="preserve"> </w:t>
      </w:r>
      <w:proofErr w:type="spellStart"/>
      <w:r w:rsidRPr="00F00BCC">
        <w:rPr>
          <w:sz w:val="28"/>
          <w:szCs w:val="28"/>
        </w:rPr>
        <w:t>Jahr</w:t>
      </w:r>
      <w:proofErr w:type="spellEnd"/>
      <w:r w:rsidRPr="00F00BCC">
        <w:rPr>
          <w:sz w:val="28"/>
          <w:szCs w:val="28"/>
        </w:rPr>
        <w:t xml:space="preserve"> 2020 </w:t>
      </w:r>
      <w:proofErr w:type="spellStart"/>
      <w:r w:rsidRPr="00F00BCC">
        <w:rPr>
          <w:sz w:val="28"/>
          <w:szCs w:val="28"/>
        </w:rPr>
        <w:t>fünf</w:t>
      </w:r>
      <w:proofErr w:type="spellEnd"/>
      <w:r w:rsidRPr="00F00BCC">
        <w:rPr>
          <w:sz w:val="28"/>
          <w:szCs w:val="28"/>
        </w:rPr>
        <w:t xml:space="preserve"> </w:t>
      </w:r>
      <w:proofErr w:type="spellStart"/>
      <w:r w:rsidRPr="00F00BCC">
        <w:rPr>
          <w:sz w:val="28"/>
          <w:szCs w:val="28"/>
        </w:rPr>
        <w:t>Prozent</w:t>
      </w:r>
      <w:proofErr w:type="spellEnd"/>
      <w:r w:rsidRPr="00F00BCC">
        <w:rPr>
          <w:sz w:val="28"/>
          <w:szCs w:val="28"/>
        </w:rPr>
        <w:t xml:space="preserve">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Waldfläche</w:t>
      </w:r>
      <w:proofErr w:type="spellEnd"/>
      <w:r w:rsidRPr="00F00BCC">
        <w:rPr>
          <w:sz w:val="28"/>
          <w:szCs w:val="28"/>
        </w:rPr>
        <w:t xml:space="preserve"> </w:t>
      </w:r>
      <w:proofErr w:type="spellStart"/>
      <w:r w:rsidRPr="00F00BCC">
        <w:rPr>
          <w:sz w:val="28"/>
          <w:szCs w:val="28"/>
        </w:rPr>
        <w:t>betragen</w:t>
      </w:r>
      <w:proofErr w:type="spellEnd"/>
      <w:r w:rsidRPr="00F00BCC">
        <w:rPr>
          <w:sz w:val="28"/>
          <w:szCs w:val="28"/>
        </w:rPr>
        <w:t xml:space="preserve">. Knapp 330.000 ha (3%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Gesamtwaldfläche</w:t>
      </w:r>
      <w:proofErr w:type="spellEnd"/>
      <w:r w:rsidRPr="00F00BCC">
        <w:rPr>
          <w:sz w:val="28"/>
          <w:szCs w:val="28"/>
        </w:rPr>
        <w:t xml:space="preserve"> von 11 </w:t>
      </w:r>
      <w:proofErr w:type="spellStart"/>
      <w:r w:rsidRPr="00F00BCC">
        <w:rPr>
          <w:sz w:val="28"/>
          <w:szCs w:val="28"/>
        </w:rPr>
        <w:t>Millionen</w:t>
      </w:r>
      <w:proofErr w:type="spellEnd"/>
      <w:r w:rsidRPr="00F00BCC">
        <w:rPr>
          <w:sz w:val="28"/>
          <w:szCs w:val="28"/>
        </w:rPr>
        <w:t xml:space="preserve"> ha) </w:t>
      </w:r>
      <w:proofErr w:type="spellStart"/>
      <w:r w:rsidRPr="00F00BCC">
        <w:rPr>
          <w:sz w:val="28"/>
          <w:szCs w:val="28"/>
        </w:rPr>
        <w:t>werden</w:t>
      </w:r>
      <w:proofErr w:type="spellEnd"/>
      <w:r w:rsidRPr="00F00BCC">
        <w:rPr>
          <w:sz w:val="28"/>
          <w:szCs w:val="28"/>
        </w:rPr>
        <w:t xml:space="preserve"> </w:t>
      </w:r>
      <w:proofErr w:type="spellStart"/>
      <w:r w:rsidRPr="00F00BCC">
        <w:rPr>
          <w:sz w:val="28"/>
          <w:szCs w:val="28"/>
        </w:rPr>
        <w:t>bereits</w:t>
      </w:r>
      <w:proofErr w:type="spellEnd"/>
      <w:r w:rsidRPr="00F00BCC">
        <w:rPr>
          <w:sz w:val="28"/>
          <w:szCs w:val="28"/>
        </w:rPr>
        <w:t xml:space="preserve"> </w:t>
      </w:r>
      <w:proofErr w:type="spellStart"/>
      <w:r w:rsidRPr="00F00BCC">
        <w:rPr>
          <w:sz w:val="28"/>
          <w:szCs w:val="28"/>
        </w:rPr>
        <w:t>heute</w:t>
      </w:r>
      <w:proofErr w:type="spellEnd"/>
      <w:r w:rsidRPr="00F00BCC">
        <w:rPr>
          <w:sz w:val="28"/>
          <w:szCs w:val="28"/>
        </w:rPr>
        <w:t xml:space="preserve"> </w:t>
      </w:r>
      <w:proofErr w:type="spellStart"/>
      <w:proofErr w:type="gramStart"/>
      <w:r w:rsidRPr="00F00BCC">
        <w:rPr>
          <w:sz w:val="28"/>
          <w:szCs w:val="28"/>
        </w:rPr>
        <w:t>oder</w:t>
      </w:r>
      <w:proofErr w:type="spellEnd"/>
      <w:proofErr w:type="gramEnd"/>
      <w:r w:rsidRPr="00F00BCC">
        <w:rPr>
          <w:sz w:val="28"/>
          <w:szCs w:val="28"/>
        </w:rPr>
        <w:t xml:space="preserve"> </w:t>
      </w:r>
      <w:proofErr w:type="spellStart"/>
      <w:r w:rsidRPr="00F00BCC">
        <w:rPr>
          <w:sz w:val="28"/>
          <w:szCs w:val="28"/>
        </w:rPr>
        <w:t>mittelfristig</w:t>
      </w:r>
      <w:proofErr w:type="spellEnd"/>
      <w:r w:rsidRPr="00F00BCC">
        <w:rPr>
          <w:sz w:val="28"/>
          <w:szCs w:val="28"/>
        </w:rPr>
        <w:t xml:space="preserve"> </w:t>
      </w:r>
      <w:proofErr w:type="spellStart"/>
      <w:r w:rsidRPr="00F00BCC">
        <w:rPr>
          <w:sz w:val="28"/>
          <w:szCs w:val="28"/>
        </w:rPr>
        <w:t>nicht</w:t>
      </w:r>
      <w:proofErr w:type="spellEnd"/>
      <w:r w:rsidRPr="00F00BCC">
        <w:rPr>
          <w:sz w:val="28"/>
          <w:szCs w:val="28"/>
        </w:rPr>
        <w:t xml:space="preserve"> </w:t>
      </w:r>
      <w:proofErr w:type="spellStart"/>
      <w:r w:rsidRPr="00F00BCC">
        <w:rPr>
          <w:sz w:val="28"/>
          <w:szCs w:val="28"/>
        </w:rPr>
        <w:t>genutzt</w:t>
      </w:r>
      <w:proofErr w:type="spellEnd"/>
      <w:r w:rsidRPr="00F00BCC">
        <w:rPr>
          <w:sz w:val="28"/>
          <w:szCs w:val="28"/>
        </w:rPr>
        <w:t xml:space="preserve"> und </w:t>
      </w:r>
      <w:proofErr w:type="spellStart"/>
      <w:r w:rsidRPr="00F00BCC">
        <w:rPr>
          <w:sz w:val="28"/>
          <w:szCs w:val="28"/>
        </w:rPr>
        <w:t>dauerhaft</w:t>
      </w:r>
      <w:proofErr w:type="spellEnd"/>
      <w:r w:rsidRPr="00F00BCC">
        <w:rPr>
          <w:sz w:val="28"/>
          <w:szCs w:val="28"/>
        </w:rPr>
        <w:t xml:space="preserve"> </w:t>
      </w:r>
      <w:proofErr w:type="spellStart"/>
      <w:r w:rsidRPr="00F00BCC">
        <w:rPr>
          <w:sz w:val="28"/>
          <w:szCs w:val="28"/>
        </w:rPr>
        <w:t>ihrer</w:t>
      </w:r>
      <w:proofErr w:type="spellEnd"/>
      <w:r w:rsidRPr="00F00BCC">
        <w:rPr>
          <w:sz w:val="28"/>
          <w:szCs w:val="28"/>
        </w:rPr>
        <w:t xml:space="preserve"> </w:t>
      </w:r>
      <w:proofErr w:type="spellStart"/>
      <w:r w:rsidRPr="00F00BCC">
        <w:rPr>
          <w:sz w:val="28"/>
          <w:szCs w:val="28"/>
        </w:rPr>
        <w:t>natürlichen</w:t>
      </w:r>
      <w:proofErr w:type="spellEnd"/>
      <w:r w:rsidRPr="00F00BCC">
        <w:rPr>
          <w:sz w:val="28"/>
          <w:szCs w:val="28"/>
        </w:rPr>
        <w:t xml:space="preserve"> </w:t>
      </w:r>
      <w:proofErr w:type="spellStart"/>
      <w:r w:rsidRPr="00F00BCC">
        <w:rPr>
          <w:sz w:val="28"/>
          <w:szCs w:val="28"/>
        </w:rPr>
        <w:t>Waldentwicklung</w:t>
      </w:r>
      <w:proofErr w:type="spellEnd"/>
      <w:r w:rsidRPr="00F00BCC">
        <w:rPr>
          <w:sz w:val="28"/>
          <w:szCs w:val="28"/>
        </w:rPr>
        <w:t xml:space="preserve"> </w:t>
      </w:r>
      <w:proofErr w:type="spellStart"/>
      <w:r w:rsidRPr="00F00BCC">
        <w:rPr>
          <w:sz w:val="28"/>
          <w:szCs w:val="28"/>
        </w:rPr>
        <w:t>überlassen</w:t>
      </w:r>
      <w:proofErr w:type="spellEnd"/>
      <w:r w:rsidRPr="00F00BCC">
        <w:rPr>
          <w:sz w:val="28"/>
          <w:szCs w:val="28"/>
        </w:rPr>
        <w:t xml:space="preserve">. </w:t>
      </w:r>
      <w:proofErr w:type="spellStart"/>
      <w:r w:rsidRPr="00F00BCC">
        <w:rPr>
          <w:sz w:val="28"/>
          <w:szCs w:val="28"/>
        </w:rPr>
        <w:t>Entwicklungszonen</w:t>
      </w:r>
      <w:proofErr w:type="spellEnd"/>
      <w:r w:rsidRPr="00F00BCC">
        <w:rPr>
          <w:sz w:val="28"/>
          <w:szCs w:val="28"/>
        </w:rPr>
        <w:t xml:space="preserve"> von </w:t>
      </w:r>
      <w:proofErr w:type="spellStart"/>
      <w:r w:rsidRPr="00F00BCC">
        <w:rPr>
          <w:sz w:val="28"/>
          <w:szCs w:val="28"/>
        </w:rPr>
        <w:t>Nationalparks</w:t>
      </w:r>
      <w:proofErr w:type="spellEnd"/>
      <w:r w:rsidRPr="00F00BCC">
        <w:rPr>
          <w:sz w:val="28"/>
          <w:szCs w:val="28"/>
        </w:rPr>
        <w:t xml:space="preserve"> </w:t>
      </w:r>
      <w:proofErr w:type="spellStart"/>
      <w:proofErr w:type="gramStart"/>
      <w:r w:rsidRPr="00F00BCC">
        <w:rPr>
          <w:sz w:val="28"/>
          <w:szCs w:val="28"/>
        </w:rPr>
        <w:t>oder</w:t>
      </w:r>
      <w:proofErr w:type="spellEnd"/>
      <w:proofErr w:type="gramEnd"/>
      <w:r w:rsidRPr="00F00BCC">
        <w:rPr>
          <w:sz w:val="28"/>
          <w:szCs w:val="28"/>
        </w:rPr>
        <w:t xml:space="preserve"> </w:t>
      </w:r>
      <w:proofErr w:type="spellStart"/>
      <w:r w:rsidRPr="00F00BCC">
        <w:rPr>
          <w:sz w:val="28"/>
          <w:szCs w:val="28"/>
        </w:rPr>
        <w:t>anderen</w:t>
      </w:r>
      <w:proofErr w:type="spellEnd"/>
      <w:r w:rsidRPr="00F00BCC">
        <w:rPr>
          <w:sz w:val="28"/>
          <w:szCs w:val="28"/>
        </w:rPr>
        <w:t xml:space="preserve"> </w:t>
      </w:r>
      <w:proofErr w:type="spellStart"/>
      <w:r w:rsidRPr="00F00BCC">
        <w:rPr>
          <w:sz w:val="28"/>
          <w:szCs w:val="28"/>
        </w:rPr>
        <w:t>Schutzgebieten</w:t>
      </w:r>
      <w:proofErr w:type="spellEnd"/>
      <w:r w:rsidRPr="00F00BCC">
        <w:rPr>
          <w:sz w:val="28"/>
          <w:szCs w:val="28"/>
        </w:rPr>
        <w:t xml:space="preserve">, </w:t>
      </w:r>
      <w:proofErr w:type="spellStart"/>
      <w:r w:rsidRPr="00F00BCC">
        <w:rPr>
          <w:sz w:val="28"/>
          <w:szCs w:val="28"/>
        </w:rPr>
        <w:t>deren</w:t>
      </w:r>
      <w:proofErr w:type="spellEnd"/>
      <w:r w:rsidRPr="00F00BCC">
        <w:rPr>
          <w:sz w:val="28"/>
          <w:szCs w:val="28"/>
        </w:rPr>
        <w:t xml:space="preserve"> </w:t>
      </w:r>
      <w:proofErr w:type="spellStart"/>
      <w:r w:rsidRPr="00F00BCC">
        <w:rPr>
          <w:sz w:val="28"/>
          <w:szCs w:val="28"/>
        </w:rPr>
        <w:t>Pflege</w:t>
      </w:r>
      <w:proofErr w:type="spellEnd"/>
      <w:r w:rsidRPr="00F00BCC">
        <w:rPr>
          <w:sz w:val="28"/>
          <w:szCs w:val="28"/>
        </w:rPr>
        <w:t xml:space="preserve"> </w:t>
      </w:r>
      <w:proofErr w:type="spellStart"/>
      <w:r w:rsidRPr="00F00BCC">
        <w:rPr>
          <w:sz w:val="28"/>
          <w:szCs w:val="28"/>
        </w:rPr>
        <w:t>über</w:t>
      </w:r>
      <w:proofErr w:type="spellEnd"/>
      <w:r w:rsidRPr="00F00BCC">
        <w:rPr>
          <w:sz w:val="28"/>
          <w:szCs w:val="28"/>
        </w:rPr>
        <w:t xml:space="preserve"> die </w:t>
      </w:r>
      <w:proofErr w:type="spellStart"/>
      <w:r w:rsidRPr="00F00BCC">
        <w:rPr>
          <w:sz w:val="28"/>
          <w:szCs w:val="28"/>
        </w:rPr>
        <w:t>jeweiligen</w:t>
      </w:r>
      <w:proofErr w:type="spellEnd"/>
      <w:r w:rsidRPr="00F00BCC">
        <w:rPr>
          <w:sz w:val="28"/>
          <w:szCs w:val="28"/>
        </w:rPr>
        <w:t xml:space="preserve"> </w:t>
      </w:r>
      <w:proofErr w:type="spellStart"/>
      <w:r w:rsidRPr="00F00BCC">
        <w:rPr>
          <w:sz w:val="28"/>
          <w:szCs w:val="28"/>
        </w:rPr>
        <w:t>Stichjahre</w:t>
      </w:r>
      <w:proofErr w:type="spellEnd"/>
      <w:r w:rsidRPr="00F00BCC">
        <w:rPr>
          <w:sz w:val="28"/>
          <w:szCs w:val="28"/>
        </w:rPr>
        <w:t xml:space="preserve"> 2013 </w:t>
      </w:r>
      <w:proofErr w:type="spellStart"/>
      <w:r w:rsidRPr="00F00BCC">
        <w:rPr>
          <w:sz w:val="28"/>
          <w:szCs w:val="28"/>
        </w:rPr>
        <w:t>bzw</w:t>
      </w:r>
      <w:proofErr w:type="spellEnd"/>
      <w:r w:rsidRPr="00F00BCC">
        <w:rPr>
          <w:sz w:val="28"/>
          <w:szCs w:val="28"/>
        </w:rPr>
        <w:t xml:space="preserve">. </w:t>
      </w:r>
      <w:proofErr w:type="gramStart"/>
      <w:r w:rsidRPr="00F00BCC">
        <w:rPr>
          <w:sz w:val="28"/>
          <w:szCs w:val="28"/>
        </w:rPr>
        <w:t xml:space="preserve">2020 </w:t>
      </w:r>
      <w:proofErr w:type="spellStart"/>
      <w:r w:rsidRPr="00F00BCC">
        <w:rPr>
          <w:sz w:val="28"/>
          <w:szCs w:val="28"/>
        </w:rPr>
        <w:t>hinausgeht</w:t>
      </w:r>
      <w:proofErr w:type="spellEnd"/>
      <w:r w:rsidRPr="00F00BCC">
        <w:rPr>
          <w:sz w:val="28"/>
          <w:szCs w:val="28"/>
        </w:rPr>
        <w:t xml:space="preserve">, </w:t>
      </w:r>
      <w:proofErr w:type="spellStart"/>
      <w:r w:rsidRPr="00F00BCC">
        <w:rPr>
          <w:sz w:val="28"/>
          <w:szCs w:val="28"/>
        </w:rPr>
        <w:t>haben</w:t>
      </w:r>
      <w:proofErr w:type="spellEnd"/>
      <w:r w:rsidRPr="00F00BCC">
        <w:rPr>
          <w:sz w:val="28"/>
          <w:szCs w:val="28"/>
        </w:rPr>
        <w:t xml:space="preserve"> </w:t>
      </w:r>
      <w:proofErr w:type="spellStart"/>
      <w:r w:rsidRPr="00F00BCC">
        <w:rPr>
          <w:sz w:val="28"/>
          <w:szCs w:val="28"/>
        </w:rPr>
        <w:t>hier</w:t>
      </w:r>
      <w:proofErr w:type="spellEnd"/>
      <w:r w:rsidRPr="00F00BCC">
        <w:rPr>
          <w:sz w:val="28"/>
          <w:szCs w:val="28"/>
        </w:rPr>
        <w:t xml:space="preserve"> </w:t>
      </w:r>
      <w:proofErr w:type="spellStart"/>
      <w:r w:rsidRPr="00F00BCC">
        <w:rPr>
          <w:sz w:val="28"/>
          <w:szCs w:val="28"/>
        </w:rPr>
        <w:t>trotz</w:t>
      </w:r>
      <w:proofErr w:type="spellEnd"/>
      <w:r w:rsidRPr="00F00BCC">
        <w:rPr>
          <w:sz w:val="28"/>
          <w:szCs w:val="28"/>
        </w:rPr>
        <w:t xml:space="preserve"> </w:t>
      </w:r>
      <w:proofErr w:type="spellStart"/>
      <w:r w:rsidRPr="00F00BCC">
        <w:rPr>
          <w:sz w:val="28"/>
          <w:szCs w:val="28"/>
        </w:rPr>
        <w:t>ihrer</w:t>
      </w:r>
      <w:proofErr w:type="spellEnd"/>
      <w:r w:rsidRPr="00F00BCC">
        <w:rPr>
          <w:sz w:val="28"/>
          <w:szCs w:val="28"/>
        </w:rPr>
        <w:t xml:space="preserve"> </w:t>
      </w:r>
      <w:proofErr w:type="spellStart"/>
      <w:r w:rsidRPr="00F00BCC">
        <w:rPr>
          <w:sz w:val="28"/>
          <w:szCs w:val="28"/>
        </w:rPr>
        <w:t>perspektivischen</w:t>
      </w:r>
      <w:proofErr w:type="spellEnd"/>
      <w:r w:rsidRPr="00F00BCC">
        <w:rPr>
          <w:sz w:val="28"/>
          <w:szCs w:val="28"/>
        </w:rPr>
        <w:t xml:space="preserve"> </w:t>
      </w:r>
      <w:proofErr w:type="spellStart"/>
      <w:r w:rsidRPr="00F00BCC">
        <w:rPr>
          <w:sz w:val="28"/>
          <w:szCs w:val="28"/>
        </w:rPr>
        <w:t>Nichtnutzung</w:t>
      </w:r>
      <w:proofErr w:type="spellEnd"/>
      <w:r w:rsidRPr="00F00BCC">
        <w:rPr>
          <w:sz w:val="28"/>
          <w:szCs w:val="28"/>
        </w:rPr>
        <w:t xml:space="preserve"> </w:t>
      </w:r>
      <w:proofErr w:type="spellStart"/>
      <w:r w:rsidRPr="00F00BCC">
        <w:rPr>
          <w:sz w:val="28"/>
          <w:szCs w:val="28"/>
        </w:rPr>
        <w:t>bisher</w:t>
      </w:r>
      <w:proofErr w:type="spellEnd"/>
      <w:r w:rsidRPr="00F00BCC">
        <w:rPr>
          <w:sz w:val="28"/>
          <w:szCs w:val="28"/>
        </w:rPr>
        <w:t xml:space="preserve"> </w:t>
      </w:r>
      <w:proofErr w:type="spellStart"/>
      <w:r w:rsidRPr="00F00BCC">
        <w:rPr>
          <w:sz w:val="28"/>
          <w:szCs w:val="28"/>
        </w:rPr>
        <w:t>keinen</w:t>
      </w:r>
      <w:proofErr w:type="spellEnd"/>
      <w:r w:rsidRPr="00F00BCC">
        <w:rPr>
          <w:sz w:val="28"/>
          <w:szCs w:val="28"/>
        </w:rPr>
        <w:t xml:space="preserve"> </w:t>
      </w:r>
      <w:proofErr w:type="spellStart"/>
      <w:r w:rsidRPr="00F00BCC">
        <w:rPr>
          <w:sz w:val="28"/>
          <w:szCs w:val="28"/>
        </w:rPr>
        <w:t>Eingang</w:t>
      </w:r>
      <w:proofErr w:type="spellEnd"/>
      <w:r w:rsidRPr="00F00BCC">
        <w:rPr>
          <w:sz w:val="28"/>
          <w:szCs w:val="28"/>
        </w:rPr>
        <w:t xml:space="preserve"> in die </w:t>
      </w:r>
      <w:proofErr w:type="spellStart"/>
      <w:r w:rsidRPr="00F00BCC">
        <w:rPr>
          <w:sz w:val="28"/>
          <w:szCs w:val="28"/>
        </w:rPr>
        <w:t>Bilanz</w:t>
      </w:r>
      <w:proofErr w:type="spellEnd"/>
      <w:r w:rsidRPr="00F00BCC">
        <w:rPr>
          <w:sz w:val="28"/>
          <w:szCs w:val="28"/>
        </w:rPr>
        <w:t>.</w:t>
      </w:r>
      <w:proofErr w:type="gramEnd"/>
      <w:r w:rsidRPr="00F00BCC">
        <w:rPr>
          <w:sz w:val="28"/>
          <w:szCs w:val="28"/>
        </w:rPr>
        <w:t xml:space="preserve"> </w:t>
      </w:r>
      <w:proofErr w:type="spellStart"/>
      <w:r w:rsidRPr="00F00BCC">
        <w:rPr>
          <w:sz w:val="28"/>
          <w:szCs w:val="28"/>
        </w:rPr>
        <w:t>Nicht</w:t>
      </w:r>
      <w:proofErr w:type="spellEnd"/>
      <w:r w:rsidRPr="00F00BCC">
        <w:rPr>
          <w:sz w:val="28"/>
          <w:szCs w:val="28"/>
        </w:rPr>
        <w:t xml:space="preserve"> </w:t>
      </w:r>
      <w:proofErr w:type="spellStart"/>
      <w:r w:rsidRPr="00F00BCC">
        <w:rPr>
          <w:sz w:val="28"/>
          <w:szCs w:val="28"/>
        </w:rPr>
        <w:t>einberechnet</w:t>
      </w:r>
      <w:proofErr w:type="spellEnd"/>
      <w:r w:rsidRPr="00F00BCC">
        <w:rPr>
          <w:sz w:val="28"/>
          <w:szCs w:val="28"/>
        </w:rPr>
        <w:t xml:space="preserve"> </w:t>
      </w:r>
      <w:proofErr w:type="spellStart"/>
      <w:r w:rsidRPr="00F00BCC">
        <w:rPr>
          <w:sz w:val="28"/>
          <w:szCs w:val="28"/>
        </w:rPr>
        <w:t>wurden</w:t>
      </w:r>
      <w:proofErr w:type="spellEnd"/>
      <w:r w:rsidRPr="00F00BCC">
        <w:rPr>
          <w:sz w:val="28"/>
          <w:szCs w:val="28"/>
        </w:rPr>
        <w:t xml:space="preserve"> </w:t>
      </w:r>
      <w:proofErr w:type="spellStart"/>
      <w:r w:rsidRPr="00F00BCC">
        <w:rPr>
          <w:sz w:val="28"/>
          <w:szCs w:val="28"/>
        </w:rPr>
        <w:t>u.a</w:t>
      </w:r>
      <w:proofErr w:type="spellEnd"/>
      <w:r w:rsidRPr="00F00BCC">
        <w:rPr>
          <w:sz w:val="28"/>
          <w:szCs w:val="28"/>
        </w:rPr>
        <w:t xml:space="preserve">. </w:t>
      </w:r>
      <w:proofErr w:type="spellStart"/>
      <w:r w:rsidRPr="00F00BCC">
        <w:rPr>
          <w:sz w:val="28"/>
          <w:szCs w:val="28"/>
        </w:rPr>
        <w:t>auch</w:t>
      </w:r>
      <w:proofErr w:type="spellEnd"/>
      <w:r w:rsidRPr="00F00BCC">
        <w:rPr>
          <w:sz w:val="28"/>
          <w:szCs w:val="28"/>
        </w:rPr>
        <w:t xml:space="preserve"> </w:t>
      </w:r>
      <w:proofErr w:type="spellStart"/>
      <w:r w:rsidRPr="00F00BCC">
        <w:rPr>
          <w:sz w:val="28"/>
          <w:szCs w:val="28"/>
        </w:rPr>
        <w:t>Flächen</w:t>
      </w:r>
      <w:proofErr w:type="spellEnd"/>
      <w:r w:rsidRPr="00F00BCC">
        <w:rPr>
          <w:sz w:val="28"/>
          <w:szCs w:val="28"/>
        </w:rPr>
        <w:t xml:space="preserve">, die </w:t>
      </w:r>
      <w:proofErr w:type="spellStart"/>
      <w:r w:rsidRPr="00F00BCC">
        <w:rPr>
          <w:sz w:val="28"/>
          <w:szCs w:val="28"/>
        </w:rPr>
        <w:t>aus</w:t>
      </w:r>
      <w:proofErr w:type="spellEnd"/>
      <w:r w:rsidRPr="00F00BCC">
        <w:rPr>
          <w:sz w:val="28"/>
          <w:szCs w:val="28"/>
        </w:rPr>
        <w:t xml:space="preserve"> </w:t>
      </w:r>
      <w:proofErr w:type="spellStart"/>
      <w:r w:rsidRPr="00F00BCC">
        <w:rPr>
          <w:sz w:val="28"/>
          <w:szCs w:val="28"/>
        </w:rPr>
        <w:t>arten</w:t>
      </w:r>
      <w:proofErr w:type="spellEnd"/>
      <w:r w:rsidRPr="00F00BCC">
        <w:rPr>
          <w:sz w:val="28"/>
          <w:szCs w:val="28"/>
        </w:rPr>
        <w:t xml:space="preserve">- </w:t>
      </w:r>
      <w:proofErr w:type="spellStart"/>
      <w:proofErr w:type="gramStart"/>
      <w:r w:rsidRPr="00F00BCC">
        <w:rPr>
          <w:sz w:val="28"/>
          <w:szCs w:val="28"/>
        </w:rPr>
        <w:t>oder</w:t>
      </w:r>
      <w:proofErr w:type="spellEnd"/>
      <w:proofErr w:type="gramEnd"/>
      <w:r w:rsidRPr="00F00BCC">
        <w:rPr>
          <w:sz w:val="28"/>
          <w:szCs w:val="28"/>
        </w:rPr>
        <w:t xml:space="preserve"> </w:t>
      </w:r>
      <w:proofErr w:type="spellStart"/>
      <w:r w:rsidRPr="00F00BCC">
        <w:rPr>
          <w:sz w:val="28"/>
          <w:szCs w:val="28"/>
        </w:rPr>
        <w:t>naturschutzfachlichen</w:t>
      </w:r>
      <w:proofErr w:type="spellEnd"/>
      <w:r w:rsidRPr="00F00BCC">
        <w:rPr>
          <w:sz w:val="28"/>
          <w:szCs w:val="28"/>
        </w:rPr>
        <w:t xml:space="preserve"> </w:t>
      </w:r>
      <w:proofErr w:type="spellStart"/>
      <w:r w:rsidRPr="00F00BCC">
        <w:rPr>
          <w:sz w:val="28"/>
          <w:szCs w:val="28"/>
        </w:rPr>
        <w:t>Gründen</w:t>
      </w:r>
      <w:proofErr w:type="spellEnd"/>
      <w:r w:rsidRPr="00F00BCC">
        <w:rPr>
          <w:sz w:val="28"/>
          <w:szCs w:val="28"/>
        </w:rPr>
        <w:t xml:space="preserve"> </w:t>
      </w:r>
      <w:proofErr w:type="spellStart"/>
      <w:r w:rsidRPr="00F00BCC">
        <w:rPr>
          <w:sz w:val="28"/>
          <w:szCs w:val="28"/>
        </w:rPr>
        <w:t>gepflegt</w:t>
      </w:r>
      <w:proofErr w:type="spellEnd"/>
      <w:r w:rsidRPr="00F00BCC">
        <w:rPr>
          <w:sz w:val="28"/>
          <w:szCs w:val="28"/>
        </w:rPr>
        <w:t xml:space="preserve"> </w:t>
      </w:r>
      <w:proofErr w:type="spellStart"/>
      <w:r w:rsidRPr="00F00BCC">
        <w:rPr>
          <w:sz w:val="28"/>
          <w:szCs w:val="28"/>
        </w:rPr>
        <w:t>werden</w:t>
      </w:r>
      <w:proofErr w:type="spellEnd"/>
      <w:r w:rsidRPr="00F00BCC">
        <w:rPr>
          <w:sz w:val="28"/>
          <w:szCs w:val="28"/>
        </w:rPr>
        <w:t xml:space="preserve">, </w:t>
      </w:r>
      <w:proofErr w:type="spellStart"/>
      <w:r w:rsidRPr="00F00BCC">
        <w:rPr>
          <w:sz w:val="28"/>
          <w:szCs w:val="28"/>
        </w:rPr>
        <w:t>beispielsweise</w:t>
      </w:r>
      <w:proofErr w:type="spellEnd"/>
      <w:r w:rsidRPr="00F00BCC">
        <w:rPr>
          <w:sz w:val="28"/>
          <w:szCs w:val="28"/>
        </w:rPr>
        <w:t xml:space="preserve"> </w:t>
      </w:r>
      <w:proofErr w:type="spellStart"/>
      <w:r w:rsidRPr="00F00BCC">
        <w:rPr>
          <w:sz w:val="28"/>
          <w:szCs w:val="28"/>
        </w:rPr>
        <w:t>zum</w:t>
      </w:r>
      <w:proofErr w:type="spellEnd"/>
      <w:r w:rsidRPr="00F00BCC">
        <w:rPr>
          <w:sz w:val="28"/>
          <w:szCs w:val="28"/>
        </w:rPr>
        <w:t xml:space="preserve"> </w:t>
      </w:r>
      <w:proofErr w:type="spellStart"/>
      <w:r w:rsidRPr="00F00BCC">
        <w:rPr>
          <w:sz w:val="28"/>
          <w:szCs w:val="28"/>
        </w:rPr>
        <w:t>Erhalt</w:t>
      </w:r>
      <w:proofErr w:type="spellEnd"/>
      <w:r w:rsidRPr="00F00BCC">
        <w:rPr>
          <w:sz w:val="28"/>
          <w:szCs w:val="28"/>
        </w:rPr>
        <w:t xml:space="preserve"> </w:t>
      </w:r>
      <w:proofErr w:type="spellStart"/>
      <w:r w:rsidRPr="00F00BCC">
        <w:rPr>
          <w:sz w:val="28"/>
          <w:szCs w:val="28"/>
        </w:rPr>
        <w:t>historischer</w:t>
      </w:r>
      <w:proofErr w:type="spellEnd"/>
      <w:r w:rsidRPr="00F00BCC">
        <w:rPr>
          <w:sz w:val="28"/>
          <w:szCs w:val="28"/>
        </w:rPr>
        <w:t xml:space="preserve"> </w:t>
      </w:r>
      <w:proofErr w:type="spellStart"/>
      <w:r w:rsidRPr="00F00BCC">
        <w:rPr>
          <w:sz w:val="28"/>
          <w:szCs w:val="28"/>
        </w:rPr>
        <w:t>Waldformen</w:t>
      </w:r>
      <w:proofErr w:type="spellEnd"/>
      <w:r w:rsidRPr="00F00BCC">
        <w:rPr>
          <w:sz w:val="28"/>
          <w:szCs w:val="28"/>
        </w:rPr>
        <w:t xml:space="preserve"> </w:t>
      </w:r>
      <w:proofErr w:type="spellStart"/>
      <w:r w:rsidRPr="00F00BCC">
        <w:rPr>
          <w:sz w:val="28"/>
          <w:szCs w:val="28"/>
        </w:rPr>
        <w:t>oder</w:t>
      </w:r>
      <w:proofErr w:type="spellEnd"/>
      <w:r w:rsidRPr="00F00BCC">
        <w:rPr>
          <w:sz w:val="28"/>
          <w:szCs w:val="28"/>
        </w:rPr>
        <w:t xml:space="preserve"> </w:t>
      </w:r>
      <w:proofErr w:type="spellStart"/>
      <w:r w:rsidRPr="00F00BCC">
        <w:rPr>
          <w:sz w:val="28"/>
          <w:szCs w:val="28"/>
        </w:rPr>
        <w:t>zur</w:t>
      </w:r>
      <w:proofErr w:type="spellEnd"/>
      <w:r w:rsidRPr="00F00BCC">
        <w:rPr>
          <w:sz w:val="28"/>
          <w:szCs w:val="28"/>
        </w:rPr>
        <w:t xml:space="preserve"> </w:t>
      </w:r>
      <w:proofErr w:type="spellStart"/>
      <w:r w:rsidRPr="00F00BCC">
        <w:rPr>
          <w:sz w:val="28"/>
          <w:szCs w:val="28"/>
        </w:rPr>
        <w:t>Biotoperhaltung</w:t>
      </w:r>
      <w:proofErr w:type="spellEnd"/>
      <w:r w:rsidRPr="00F00BCC">
        <w:rPr>
          <w:sz w:val="28"/>
          <w:szCs w:val="28"/>
        </w:rPr>
        <w:t xml:space="preserve"> </w:t>
      </w:r>
      <w:proofErr w:type="spellStart"/>
      <w:r w:rsidRPr="00F00BCC">
        <w:rPr>
          <w:sz w:val="28"/>
          <w:szCs w:val="28"/>
        </w:rPr>
        <w:t>für</w:t>
      </w:r>
      <w:proofErr w:type="spellEnd"/>
      <w:r w:rsidRPr="00F00BCC">
        <w:rPr>
          <w:sz w:val="28"/>
          <w:szCs w:val="28"/>
        </w:rPr>
        <w:t xml:space="preserve"> </w:t>
      </w:r>
      <w:proofErr w:type="spellStart"/>
      <w:r w:rsidRPr="00F00BCC">
        <w:rPr>
          <w:sz w:val="28"/>
          <w:szCs w:val="28"/>
        </w:rPr>
        <w:t>Tierarten</w:t>
      </w:r>
      <w:proofErr w:type="spellEnd"/>
      <w:r w:rsidRPr="00F00BCC">
        <w:rPr>
          <w:sz w:val="28"/>
          <w:szCs w:val="28"/>
        </w:rPr>
        <w:t xml:space="preserve"> </w:t>
      </w:r>
      <w:proofErr w:type="spellStart"/>
      <w:r w:rsidRPr="00F00BCC">
        <w:rPr>
          <w:sz w:val="28"/>
          <w:szCs w:val="28"/>
        </w:rPr>
        <w:t>wie</w:t>
      </w:r>
      <w:proofErr w:type="spellEnd"/>
      <w:r w:rsidRPr="00F00BCC">
        <w:rPr>
          <w:sz w:val="28"/>
          <w:szCs w:val="28"/>
        </w:rPr>
        <w:t xml:space="preserve"> </w:t>
      </w:r>
      <w:proofErr w:type="spellStart"/>
      <w:r w:rsidRPr="00F00BCC">
        <w:rPr>
          <w:sz w:val="28"/>
          <w:szCs w:val="28"/>
        </w:rPr>
        <w:t>Auerhahn</w:t>
      </w:r>
      <w:proofErr w:type="spellEnd"/>
      <w:r w:rsidRPr="00F00BCC">
        <w:rPr>
          <w:sz w:val="28"/>
          <w:szCs w:val="28"/>
        </w:rPr>
        <w:t xml:space="preserve"> und </w:t>
      </w:r>
      <w:proofErr w:type="spellStart"/>
      <w:r w:rsidRPr="00F00BCC">
        <w:rPr>
          <w:sz w:val="28"/>
          <w:szCs w:val="28"/>
        </w:rPr>
        <w:t>Biber</w:t>
      </w:r>
      <w:proofErr w:type="spellEnd"/>
      <w:r w:rsidRPr="00F00BCC">
        <w:rPr>
          <w:sz w:val="28"/>
          <w:szCs w:val="28"/>
        </w:rPr>
        <w:t>.</w:t>
      </w:r>
    </w:p>
    <w:p w:rsidR="00F00BCC" w:rsidRPr="00F00BCC" w:rsidRDefault="00F00BCC" w:rsidP="00E7793D">
      <w:pPr>
        <w:pStyle w:val="af4"/>
        <w:tabs>
          <w:tab w:val="left" w:pos="851"/>
        </w:tabs>
        <w:ind w:firstLine="709"/>
        <w:rPr>
          <w:sz w:val="28"/>
          <w:szCs w:val="28"/>
        </w:rPr>
      </w:pPr>
      <w:proofErr w:type="spellStart"/>
      <w:r w:rsidRPr="00F00BCC">
        <w:rPr>
          <w:sz w:val="28"/>
          <w:szCs w:val="28"/>
        </w:rPr>
        <w:t>Für</w:t>
      </w:r>
      <w:proofErr w:type="spellEnd"/>
      <w:r w:rsidRPr="00F00BCC">
        <w:rPr>
          <w:sz w:val="28"/>
          <w:szCs w:val="28"/>
        </w:rPr>
        <w:t xml:space="preserve"> den </w:t>
      </w:r>
      <w:proofErr w:type="spellStart"/>
      <w:r w:rsidRPr="00F00BCC">
        <w:rPr>
          <w:sz w:val="28"/>
          <w:szCs w:val="28"/>
        </w:rPr>
        <w:t>Landschaftsraum</w:t>
      </w:r>
      <w:proofErr w:type="spellEnd"/>
      <w:r w:rsidRPr="00F00BCC">
        <w:rPr>
          <w:sz w:val="28"/>
          <w:szCs w:val="28"/>
        </w:rPr>
        <w:t xml:space="preserve"> Wald </w:t>
      </w:r>
      <w:proofErr w:type="spellStart"/>
      <w:r w:rsidRPr="00F00BCC">
        <w:rPr>
          <w:sz w:val="28"/>
          <w:szCs w:val="28"/>
        </w:rPr>
        <w:t>bestätigt</w:t>
      </w:r>
      <w:proofErr w:type="spellEnd"/>
      <w:r w:rsidRPr="00F00BCC">
        <w:rPr>
          <w:sz w:val="28"/>
          <w:szCs w:val="28"/>
        </w:rPr>
        <w:t xml:space="preserve">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Indikatorenbericht</w:t>
      </w:r>
      <w:proofErr w:type="spellEnd"/>
      <w:r w:rsidRPr="00F00BCC">
        <w:rPr>
          <w:sz w:val="28"/>
          <w:szCs w:val="28"/>
        </w:rPr>
        <w:t xml:space="preserve"> </w:t>
      </w:r>
      <w:proofErr w:type="spellStart"/>
      <w:r w:rsidRPr="00F00BCC">
        <w:rPr>
          <w:sz w:val="28"/>
          <w:szCs w:val="28"/>
        </w:rPr>
        <w:t>der</w:t>
      </w:r>
      <w:proofErr w:type="spellEnd"/>
      <w:r w:rsidRPr="00F00BCC">
        <w:rPr>
          <w:sz w:val="28"/>
          <w:szCs w:val="28"/>
        </w:rPr>
        <w:t xml:space="preserve"> </w:t>
      </w:r>
      <w:proofErr w:type="spellStart"/>
      <w:r w:rsidRPr="00F00BCC">
        <w:rPr>
          <w:sz w:val="28"/>
          <w:szCs w:val="28"/>
        </w:rPr>
        <w:t>Bundesregierung</w:t>
      </w:r>
      <w:proofErr w:type="spellEnd"/>
      <w:r w:rsidRPr="00F00BCC">
        <w:rPr>
          <w:sz w:val="28"/>
          <w:szCs w:val="28"/>
        </w:rPr>
        <w:t xml:space="preserve"> </w:t>
      </w:r>
      <w:proofErr w:type="spellStart"/>
      <w:r w:rsidRPr="00F00BCC">
        <w:rPr>
          <w:sz w:val="28"/>
          <w:szCs w:val="28"/>
        </w:rPr>
        <w:t>zur</w:t>
      </w:r>
      <w:proofErr w:type="spellEnd"/>
      <w:r w:rsidRPr="00F00BCC">
        <w:rPr>
          <w:sz w:val="28"/>
          <w:szCs w:val="28"/>
        </w:rPr>
        <w:t xml:space="preserve"> „</w:t>
      </w:r>
      <w:proofErr w:type="spellStart"/>
      <w:r w:rsidRPr="00F00BCC">
        <w:rPr>
          <w:sz w:val="28"/>
          <w:szCs w:val="28"/>
        </w:rPr>
        <w:t>Nationalen</w:t>
      </w:r>
      <w:proofErr w:type="spellEnd"/>
      <w:r w:rsidRPr="00F00BCC">
        <w:rPr>
          <w:sz w:val="28"/>
          <w:szCs w:val="28"/>
        </w:rPr>
        <w:t xml:space="preserve"> </w:t>
      </w:r>
      <w:proofErr w:type="spellStart"/>
      <w:r w:rsidRPr="00F00BCC">
        <w:rPr>
          <w:sz w:val="28"/>
          <w:szCs w:val="28"/>
        </w:rPr>
        <w:t>Strategie</w:t>
      </w:r>
      <w:proofErr w:type="spellEnd"/>
      <w:r w:rsidRPr="00F00BCC">
        <w:rPr>
          <w:sz w:val="28"/>
          <w:szCs w:val="28"/>
        </w:rPr>
        <w:t xml:space="preserve"> </w:t>
      </w:r>
      <w:proofErr w:type="spellStart"/>
      <w:r w:rsidRPr="00F00BCC">
        <w:rPr>
          <w:sz w:val="28"/>
          <w:szCs w:val="28"/>
        </w:rPr>
        <w:t>zur</w:t>
      </w:r>
      <w:proofErr w:type="spellEnd"/>
      <w:r w:rsidRPr="00F00BCC">
        <w:rPr>
          <w:sz w:val="28"/>
          <w:szCs w:val="28"/>
        </w:rPr>
        <w:t xml:space="preserve"> </w:t>
      </w:r>
      <w:proofErr w:type="spellStart"/>
      <w:r w:rsidRPr="00F00BCC">
        <w:rPr>
          <w:sz w:val="28"/>
          <w:szCs w:val="28"/>
        </w:rPr>
        <w:t>biologischen</w:t>
      </w:r>
      <w:proofErr w:type="spellEnd"/>
      <w:r w:rsidRPr="00F00BCC">
        <w:rPr>
          <w:sz w:val="28"/>
          <w:szCs w:val="28"/>
        </w:rPr>
        <w:t xml:space="preserve"> </w:t>
      </w:r>
      <w:proofErr w:type="spellStart"/>
      <w:r w:rsidRPr="00F00BCC">
        <w:rPr>
          <w:sz w:val="28"/>
          <w:szCs w:val="28"/>
        </w:rPr>
        <w:t>Vielfalt</w:t>
      </w:r>
      <w:proofErr w:type="spellEnd"/>
      <w:r w:rsidRPr="00F00BCC">
        <w:rPr>
          <w:sz w:val="28"/>
          <w:szCs w:val="28"/>
        </w:rPr>
        <w:t xml:space="preserve">“ </w:t>
      </w:r>
      <w:proofErr w:type="spellStart"/>
      <w:r w:rsidRPr="00F00BCC">
        <w:rPr>
          <w:sz w:val="28"/>
          <w:szCs w:val="28"/>
        </w:rPr>
        <w:t>der</w:t>
      </w:r>
      <w:proofErr w:type="spellEnd"/>
      <w:r w:rsidRPr="00F00BCC">
        <w:rPr>
          <w:sz w:val="28"/>
          <w:szCs w:val="28"/>
        </w:rPr>
        <w:t xml:space="preserve"> </w:t>
      </w:r>
      <w:hyperlink r:id="rId11">
        <w:proofErr w:type="spellStart"/>
        <w:r w:rsidRPr="00F00BCC">
          <w:rPr>
            <w:sz w:val="28"/>
            <w:szCs w:val="28"/>
          </w:rPr>
          <w:t>Forstwirtschaft</w:t>
        </w:r>
        <w:proofErr w:type="spellEnd"/>
      </w:hyperlink>
      <w:r w:rsidRPr="00F00BCC">
        <w:rPr>
          <w:sz w:val="28"/>
          <w:szCs w:val="28"/>
        </w:rPr>
        <w:t xml:space="preserve"> </w:t>
      </w:r>
      <w:proofErr w:type="spellStart"/>
      <w:r w:rsidRPr="00F00BCC">
        <w:rPr>
          <w:sz w:val="28"/>
          <w:szCs w:val="28"/>
        </w:rPr>
        <w:t>gute</w:t>
      </w:r>
      <w:proofErr w:type="spellEnd"/>
      <w:r w:rsidRPr="00F00BCC">
        <w:rPr>
          <w:sz w:val="28"/>
          <w:szCs w:val="28"/>
        </w:rPr>
        <w:t xml:space="preserve"> </w:t>
      </w:r>
      <w:proofErr w:type="spellStart"/>
      <w:r w:rsidRPr="00F00BCC">
        <w:rPr>
          <w:sz w:val="28"/>
          <w:szCs w:val="28"/>
        </w:rPr>
        <w:t>Werte</w:t>
      </w:r>
      <w:proofErr w:type="spellEnd"/>
      <w:r w:rsidRPr="00F00BCC">
        <w:rPr>
          <w:sz w:val="28"/>
          <w:szCs w:val="28"/>
        </w:rPr>
        <w:t xml:space="preserve">. </w:t>
      </w:r>
      <w:proofErr w:type="spellStart"/>
      <w:r w:rsidRPr="00F00BCC">
        <w:rPr>
          <w:sz w:val="28"/>
          <w:szCs w:val="28"/>
        </w:rPr>
        <w:t>Demnach</w:t>
      </w:r>
      <w:proofErr w:type="spellEnd"/>
      <w:r w:rsidRPr="00F00BCC">
        <w:rPr>
          <w:sz w:val="28"/>
          <w:szCs w:val="28"/>
        </w:rPr>
        <w:t xml:space="preserve"> </w:t>
      </w:r>
      <w:proofErr w:type="spellStart"/>
      <w:r w:rsidRPr="00F00BCC">
        <w:rPr>
          <w:sz w:val="28"/>
          <w:szCs w:val="28"/>
        </w:rPr>
        <w:t>fördert</w:t>
      </w:r>
      <w:proofErr w:type="spellEnd"/>
      <w:r w:rsidRPr="00F00BCC">
        <w:rPr>
          <w:sz w:val="28"/>
          <w:szCs w:val="28"/>
        </w:rPr>
        <w:t xml:space="preserve"> die </w:t>
      </w:r>
      <w:proofErr w:type="spellStart"/>
      <w:r w:rsidRPr="00F00BCC">
        <w:rPr>
          <w:sz w:val="28"/>
          <w:szCs w:val="28"/>
        </w:rPr>
        <w:t>moderne</w:t>
      </w:r>
      <w:proofErr w:type="spellEnd"/>
      <w:r w:rsidRPr="00F00BCC">
        <w:rPr>
          <w:sz w:val="28"/>
          <w:szCs w:val="28"/>
        </w:rPr>
        <w:t xml:space="preserve"> </w:t>
      </w:r>
      <w:proofErr w:type="spellStart"/>
      <w:r w:rsidRPr="00F00BCC">
        <w:rPr>
          <w:sz w:val="28"/>
          <w:szCs w:val="28"/>
        </w:rPr>
        <w:t>Waldbewirtschaftung</w:t>
      </w:r>
      <w:proofErr w:type="spellEnd"/>
      <w:r w:rsidRPr="00F00BCC">
        <w:rPr>
          <w:sz w:val="28"/>
          <w:szCs w:val="28"/>
        </w:rPr>
        <w:t xml:space="preserve"> die </w:t>
      </w:r>
      <w:proofErr w:type="spellStart"/>
      <w:r w:rsidRPr="00F00BCC">
        <w:rPr>
          <w:sz w:val="28"/>
          <w:szCs w:val="28"/>
        </w:rPr>
        <w:t>biologische</w:t>
      </w:r>
      <w:proofErr w:type="spellEnd"/>
      <w:r w:rsidRPr="00F00BCC">
        <w:rPr>
          <w:sz w:val="28"/>
          <w:szCs w:val="28"/>
        </w:rPr>
        <w:t xml:space="preserve"> </w:t>
      </w:r>
      <w:proofErr w:type="spellStart"/>
      <w:r w:rsidRPr="00F00BCC">
        <w:rPr>
          <w:sz w:val="28"/>
          <w:szCs w:val="28"/>
        </w:rPr>
        <w:t>Vielfalt</w:t>
      </w:r>
      <w:proofErr w:type="spellEnd"/>
      <w:r w:rsidRPr="00F00BCC">
        <w:rPr>
          <w:sz w:val="28"/>
          <w:szCs w:val="28"/>
        </w:rPr>
        <w:t xml:space="preserve"> und </w:t>
      </w:r>
      <w:proofErr w:type="spellStart"/>
      <w:r w:rsidRPr="00F00BCC">
        <w:rPr>
          <w:sz w:val="28"/>
          <w:szCs w:val="28"/>
        </w:rPr>
        <w:t>verbessert</w:t>
      </w:r>
      <w:proofErr w:type="spellEnd"/>
      <w:r w:rsidRPr="00F00BCC">
        <w:rPr>
          <w:sz w:val="28"/>
          <w:szCs w:val="28"/>
        </w:rPr>
        <w:t xml:space="preserve"> </w:t>
      </w:r>
      <w:proofErr w:type="spellStart"/>
      <w:r w:rsidRPr="00F00BCC">
        <w:rPr>
          <w:sz w:val="28"/>
          <w:szCs w:val="28"/>
        </w:rPr>
        <w:t>deren</w:t>
      </w:r>
      <w:proofErr w:type="spellEnd"/>
      <w:r w:rsidRPr="00F00BCC">
        <w:rPr>
          <w:spacing w:val="-18"/>
          <w:sz w:val="28"/>
          <w:szCs w:val="28"/>
        </w:rPr>
        <w:t xml:space="preserve"> </w:t>
      </w:r>
      <w:r w:rsidRPr="00F00BCC">
        <w:rPr>
          <w:sz w:val="28"/>
          <w:szCs w:val="28"/>
        </w:rPr>
        <w:t>Status. 1826</w:t>
      </w:r>
      <w:proofErr w:type="spellStart"/>
      <w:r w:rsidRPr="00F00BCC">
        <w:rPr>
          <w:sz w:val="28"/>
          <w:szCs w:val="28"/>
          <w:lang w:val="ru-RU"/>
        </w:rPr>
        <w:t>зн</w:t>
      </w:r>
      <w:proofErr w:type="spellEnd"/>
    </w:p>
    <w:p w:rsidR="00F00BCC" w:rsidRPr="00F00BCC" w:rsidRDefault="00F00BCC" w:rsidP="00E7793D">
      <w:pPr>
        <w:tabs>
          <w:tab w:val="left" w:pos="851"/>
        </w:tabs>
        <w:spacing w:before="0" w:after="0"/>
        <w:ind w:left="0" w:firstLine="709"/>
        <w:jc w:val="both"/>
        <w:rPr>
          <w:rFonts w:ascii="Times New Roman" w:hAnsi="Times New Roman" w:cs="Times New Roman"/>
          <w:sz w:val="28"/>
          <w:szCs w:val="28"/>
        </w:rPr>
      </w:pPr>
      <w:r w:rsidRPr="00F00BCC">
        <w:rPr>
          <w:rFonts w:ascii="Times New Roman" w:hAnsi="Times New Roman" w:cs="Times New Roman"/>
          <w:b/>
          <w:sz w:val="28"/>
          <w:szCs w:val="28"/>
          <w:lang w:val="ru-RU"/>
        </w:rPr>
        <w:t>Задача</w:t>
      </w:r>
      <w:r w:rsidRPr="00F00BCC">
        <w:rPr>
          <w:rFonts w:ascii="Times New Roman" w:hAnsi="Times New Roman" w:cs="Times New Roman"/>
          <w:b/>
          <w:sz w:val="28"/>
          <w:szCs w:val="28"/>
        </w:rPr>
        <w:t xml:space="preserve"> 2.</w:t>
      </w:r>
      <w:r w:rsidRPr="00F00BCC">
        <w:rPr>
          <w:rFonts w:ascii="Times New Roman" w:hAnsi="Times New Roman" w:cs="Times New Roman"/>
          <w:sz w:val="28"/>
          <w:szCs w:val="28"/>
        </w:rPr>
        <w:t xml:space="preserve"> </w:t>
      </w:r>
      <w:r w:rsidRPr="00F00BCC">
        <w:rPr>
          <w:rFonts w:ascii="Times New Roman" w:hAnsi="Times New Roman" w:cs="Times New Roman"/>
          <w:sz w:val="28"/>
          <w:szCs w:val="28"/>
          <w:lang w:val="ru-RU"/>
        </w:rPr>
        <w:t>Ответьте</w:t>
      </w:r>
      <w:r w:rsidRPr="00F00BCC">
        <w:rPr>
          <w:rFonts w:ascii="Times New Roman" w:hAnsi="Times New Roman" w:cs="Times New Roman"/>
          <w:sz w:val="28"/>
          <w:szCs w:val="28"/>
        </w:rPr>
        <w:t xml:space="preserve"> </w:t>
      </w:r>
      <w:r w:rsidRPr="00F00BCC">
        <w:rPr>
          <w:rFonts w:ascii="Times New Roman" w:hAnsi="Times New Roman" w:cs="Times New Roman"/>
          <w:sz w:val="28"/>
          <w:szCs w:val="28"/>
          <w:lang w:val="ru-RU"/>
        </w:rPr>
        <w:t>письменно</w:t>
      </w:r>
      <w:r w:rsidRPr="00F00BCC">
        <w:rPr>
          <w:rFonts w:ascii="Times New Roman" w:hAnsi="Times New Roman" w:cs="Times New Roman"/>
          <w:sz w:val="28"/>
          <w:szCs w:val="28"/>
        </w:rPr>
        <w:t xml:space="preserve"> </w:t>
      </w:r>
      <w:r w:rsidRPr="00F00BCC">
        <w:rPr>
          <w:rFonts w:ascii="Times New Roman" w:hAnsi="Times New Roman" w:cs="Times New Roman"/>
          <w:sz w:val="28"/>
          <w:szCs w:val="28"/>
          <w:lang w:val="ru-RU"/>
        </w:rPr>
        <w:t>на</w:t>
      </w:r>
      <w:r w:rsidRPr="00F00BCC">
        <w:rPr>
          <w:rFonts w:ascii="Times New Roman" w:hAnsi="Times New Roman" w:cs="Times New Roman"/>
          <w:sz w:val="28"/>
          <w:szCs w:val="28"/>
        </w:rPr>
        <w:t xml:space="preserve"> </w:t>
      </w:r>
      <w:r w:rsidRPr="00F00BCC">
        <w:rPr>
          <w:rFonts w:ascii="Times New Roman" w:hAnsi="Times New Roman" w:cs="Times New Roman"/>
          <w:sz w:val="28"/>
          <w:szCs w:val="28"/>
          <w:lang w:val="ru-RU"/>
        </w:rPr>
        <w:t>вопросы</w:t>
      </w:r>
      <w:r w:rsidRPr="00F00BCC">
        <w:rPr>
          <w:rFonts w:ascii="Times New Roman" w:hAnsi="Times New Roman" w:cs="Times New Roman"/>
          <w:sz w:val="28"/>
          <w:szCs w:val="28"/>
        </w:rPr>
        <w:t>.</w:t>
      </w:r>
    </w:p>
    <w:p w:rsidR="00F00BCC" w:rsidRPr="00F00BCC" w:rsidRDefault="00F00BCC" w:rsidP="006179EB">
      <w:pPr>
        <w:pStyle w:val="ab"/>
        <w:tabs>
          <w:tab w:val="left" w:pos="851"/>
          <w:tab w:val="left" w:pos="1562"/>
        </w:tabs>
        <w:spacing w:before="0" w:after="0"/>
        <w:ind w:left="0" w:firstLine="709"/>
        <w:contextualSpacing w:val="0"/>
        <w:jc w:val="both"/>
        <w:rPr>
          <w:rFonts w:ascii="Times New Roman" w:hAnsi="Times New Roman" w:cs="Times New Roman"/>
          <w:sz w:val="28"/>
          <w:szCs w:val="28"/>
        </w:rPr>
      </w:pPr>
      <w:r w:rsidRPr="00F00BCC">
        <w:rPr>
          <w:rFonts w:ascii="Times New Roman" w:hAnsi="Times New Roman" w:cs="Times New Roman"/>
          <w:sz w:val="28"/>
          <w:szCs w:val="28"/>
        </w:rPr>
        <w:t xml:space="preserve">1. </w:t>
      </w:r>
      <w:proofErr w:type="spellStart"/>
      <w:r w:rsidRPr="00F00BCC">
        <w:rPr>
          <w:rFonts w:ascii="Times New Roman" w:hAnsi="Times New Roman" w:cs="Times New Roman"/>
          <w:sz w:val="28"/>
          <w:szCs w:val="28"/>
        </w:rPr>
        <w:t>Wie</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viele</w:t>
      </w:r>
      <w:proofErr w:type="spellEnd"/>
      <w:r w:rsidRPr="00F00BCC">
        <w:rPr>
          <w:rFonts w:ascii="Times New Roman" w:hAnsi="Times New Roman" w:cs="Times New Roman"/>
          <w:sz w:val="28"/>
          <w:szCs w:val="28"/>
        </w:rPr>
        <w:t xml:space="preserve"> Tier- und </w:t>
      </w:r>
      <w:proofErr w:type="spellStart"/>
      <w:r w:rsidRPr="00F00BCC">
        <w:rPr>
          <w:rFonts w:ascii="Times New Roman" w:hAnsi="Times New Roman" w:cs="Times New Roman"/>
          <w:sz w:val="28"/>
          <w:szCs w:val="28"/>
        </w:rPr>
        <w:t>Pflanzenarten</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gibt</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es</w:t>
      </w:r>
      <w:proofErr w:type="spellEnd"/>
      <w:r w:rsidRPr="00F00BCC">
        <w:rPr>
          <w:rFonts w:ascii="Times New Roman" w:hAnsi="Times New Roman" w:cs="Times New Roman"/>
          <w:sz w:val="28"/>
          <w:szCs w:val="28"/>
        </w:rPr>
        <w:t xml:space="preserve"> in </w:t>
      </w:r>
      <w:proofErr w:type="spellStart"/>
      <w:r w:rsidRPr="00F00BCC">
        <w:rPr>
          <w:rFonts w:ascii="Times New Roman" w:hAnsi="Times New Roman" w:cs="Times New Roman"/>
          <w:sz w:val="28"/>
          <w:szCs w:val="28"/>
        </w:rPr>
        <w:t>deutschen</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heimischen</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Wäldern</w:t>
      </w:r>
      <w:proofErr w:type="spellEnd"/>
      <w:r w:rsidRPr="00F00BCC">
        <w:rPr>
          <w:rFonts w:ascii="Times New Roman" w:hAnsi="Times New Roman" w:cs="Times New Roman"/>
          <w:sz w:val="28"/>
          <w:szCs w:val="28"/>
        </w:rPr>
        <w:t>?</w:t>
      </w:r>
    </w:p>
    <w:p w:rsidR="00F00BCC" w:rsidRPr="00F00BCC" w:rsidRDefault="00F00BCC" w:rsidP="006179EB">
      <w:pPr>
        <w:pStyle w:val="ab"/>
        <w:tabs>
          <w:tab w:val="left" w:pos="851"/>
          <w:tab w:val="left" w:pos="1562"/>
        </w:tabs>
        <w:spacing w:before="0" w:after="0"/>
        <w:ind w:left="0" w:firstLine="709"/>
        <w:contextualSpacing w:val="0"/>
        <w:jc w:val="both"/>
        <w:rPr>
          <w:rFonts w:ascii="Times New Roman" w:hAnsi="Times New Roman" w:cs="Times New Roman"/>
          <w:sz w:val="28"/>
          <w:szCs w:val="28"/>
        </w:rPr>
      </w:pPr>
      <w:proofErr w:type="gramStart"/>
      <w:r w:rsidRPr="00F00BCC">
        <w:rPr>
          <w:rFonts w:ascii="Times New Roman" w:hAnsi="Times New Roman" w:cs="Times New Roman"/>
          <w:sz w:val="28"/>
          <w:szCs w:val="28"/>
        </w:rPr>
        <w:t xml:space="preserve">2. </w:t>
      </w:r>
      <w:proofErr w:type="spellStart"/>
      <w:r w:rsidRPr="00F00BCC">
        <w:rPr>
          <w:rFonts w:ascii="Times New Roman" w:hAnsi="Times New Roman" w:cs="Times New Roman"/>
          <w:sz w:val="28"/>
          <w:szCs w:val="28"/>
        </w:rPr>
        <w:t>Welche</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Arten</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der</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Landschaftsschutzgebiete</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vorsieht</w:t>
      </w:r>
      <w:proofErr w:type="spellEnd"/>
      <w:r w:rsidRPr="00F00BCC">
        <w:rPr>
          <w:rFonts w:ascii="Times New Roman" w:hAnsi="Times New Roman" w:cs="Times New Roman"/>
          <w:sz w:val="28"/>
          <w:szCs w:val="28"/>
        </w:rPr>
        <w:t xml:space="preserve"> das </w:t>
      </w:r>
      <w:proofErr w:type="spellStart"/>
      <w:r w:rsidRPr="00F00BCC">
        <w:rPr>
          <w:rFonts w:ascii="Times New Roman" w:hAnsi="Times New Roman" w:cs="Times New Roman"/>
          <w:sz w:val="28"/>
          <w:szCs w:val="28"/>
        </w:rPr>
        <w:t>Naturschutzrecht</w:t>
      </w:r>
      <w:proofErr w:type="spellEnd"/>
      <w:r w:rsidRPr="00F00BCC">
        <w:rPr>
          <w:rFonts w:ascii="Times New Roman" w:hAnsi="Times New Roman" w:cs="Times New Roman"/>
          <w:sz w:val="28"/>
          <w:szCs w:val="28"/>
        </w:rPr>
        <w:t xml:space="preserve"> von Deutschland?</w:t>
      </w:r>
      <w:proofErr w:type="gramEnd"/>
    </w:p>
    <w:p w:rsidR="00F00BCC" w:rsidRPr="00F00BCC" w:rsidRDefault="00F00BCC" w:rsidP="006179EB">
      <w:pPr>
        <w:pStyle w:val="ab"/>
        <w:tabs>
          <w:tab w:val="left" w:pos="851"/>
          <w:tab w:val="left" w:pos="1562"/>
        </w:tabs>
        <w:spacing w:before="0" w:after="0"/>
        <w:ind w:left="0" w:firstLine="709"/>
        <w:contextualSpacing w:val="0"/>
        <w:jc w:val="both"/>
        <w:rPr>
          <w:rFonts w:ascii="Times New Roman" w:hAnsi="Times New Roman" w:cs="Times New Roman"/>
          <w:sz w:val="28"/>
          <w:szCs w:val="28"/>
        </w:rPr>
      </w:pPr>
      <w:r w:rsidRPr="00F00BCC">
        <w:rPr>
          <w:rFonts w:ascii="Times New Roman" w:hAnsi="Times New Roman" w:cs="Times New Roman"/>
          <w:sz w:val="28"/>
          <w:szCs w:val="28"/>
        </w:rPr>
        <w:t xml:space="preserve">3. Was </w:t>
      </w:r>
      <w:proofErr w:type="spellStart"/>
      <w:r w:rsidRPr="00F00BCC">
        <w:rPr>
          <w:rFonts w:ascii="Times New Roman" w:hAnsi="Times New Roman" w:cs="Times New Roman"/>
          <w:sz w:val="28"/>
          <w:szCs w:val="28"/>
        </w:rPr>
        <w:t>lautet</w:t>
      </w:r>
      <w:proofErr w:type="spellEnd"/>
      <w:r w:rsidRPr="00F00BCC">
        <w:rPr>
          <w:rFonts w:ascii="Times New Roman" w:hAnsi="Times New Roman" w:cs="Times New Roman"/>
          <w:sz w:val="28"/>
          <w:szCs w:val="28"/>
        </w:rPr>
        <w:t xml:space="preserve"> “die </w:t>
      </w:r>
      <w:proofErr w:type="spellStart"/>
      <w:r w:rsidRPr="00F00BCC">
        <w:rPr>
          <w:rFonts w:ascii="Times New Roman" w:hAnsi="Times New Roman" w:cs="Times New Roman"/>
          <w:sz w:val="28"/>
          <w:szCs w:val="28"/>
        </w:rPr>
        <w:t>Nationale</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Strategie</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zur</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biologischen</w:t>
      </w:r>
      <w:proofErr w:type="spellEnd"/>
      <w:r w:rsidRPr="00F00BCC">
        <w:rPr>
          <w:rFonts w:ascii="Times New Roman" w:hAnsi="Times New Roman" w:cs="Times New Roman"/>
          <w:spacing w:val="-4"/>
          <w:sz w:val="28"/>
          <w:szCs w:val="28"/>
        </w:rPr>
        <w:t xml:space="preserve"> </w:t>
      </w:r>
      <w:proofErr w:type="spellStart"/>
      <w:r w:rsidRPr="00F00BCC">
        <w:rPr>
          <w:rFonts w:ascii="Times New Roman" w:hAnsi="Times New Roman" w:cs="Times New Roman"/>
          <w:sz w:val="28"/>
          <w:szCs w:val="28"/>
        </w:rPr>
        <w:t>Vielfalt</w:t>
      </w:r>
      <w:proofErr w:type="spellEnd"/>
      <w:r w:rsidRPr="00F00BCC">
        <w:rPr>
          <w:rFonts w:ascii="Times New Roman" w:hAnsi="Times New Roman" w:cs="Times New Roman"/>
          <w:sz w:val="28"/>
          <w:szCs w:val="28"/>
        </w:rPr>
        <w:t>“?</w:t>
      </w:r>
    </w:p>
    <w:p w:rsidR="00F00BCC" w:rsidRPr="00F00BCC" w:rsidRDefault="00F00BCC" w:rsidP="006179EB">
      <w:pPr>
        <w:pStyle w:val="ab"/>
        <w:tabs>
          <w:tab w:val="left" w:pos="851"/>
          <w:tab w:val="left" w:pos="1562"/>
        </w:tabs>
        <w:spacing w:before="0" w:after="0"/>
        <w:ind w:left="0" w:firstLine="709"/>
        <w:contextualSpacing w:val="0"/>
        <w:jc w:val="both"/>
        <w:rPr>
          <w:rFonts w:ascii="Times New Roman" w:hAnsi="Times New Roman" w:cs="Times New Roman"/>
          <w:sz w:val="28"/>
          <w:szCs w:val="28"/>
        </w:rPr>
      </w:pPr>
      <w:r w:rsidRPr="00F00BCC">
        <w:rPr>
          <w:rFonts w:ascii="Times New Roman" w:hAnsi="Times New Roman" w:cs="Times New Roman"/>
          <w:sz w:val="28"/>
          <w:szCs w:val="28"/>
        </w:rPr>
        <w:t xml:space="preserve">4. </w:t>
      </w:r>
      <w:proofErr w:type="spellStart"/>
      <w:r w:rsidRPr="00F00BCC">
        <w:rPr>
          <w:rFonts w:ascii="Times New Roman" w:hAnsi="Times New Roman" w:cs="Times New Roman"/>
          <w:sz w:val="28"/>
          <w:szCs w:val="28"/>
        </w:rPr>
        <w:t>Ist</w:t>
      </w:r>
      <w:proofErr w:type="spellEnd"/>
      <w:r w:rsidRPr="00F00BCC">
        <w:rPr>
          <w:rFonts w:ascii="Times New Roman" w:hAnsi="Times New Roman" w:cs="Times New Roman"/>
          <w:sz w:val="28"/>
          <w:szCs w:val="28"/>
        </w:rPr>
        <w:t xml:space="preserve"> </w:t>
      </w:r>
      <w:proofErr w:type="gramStart"/>
      <w:r w:rsidRPr="00F00BCC">
        <w:rPr>
          <w:rFonts w:ascii="Times New Roman" w:hAnsi="Times New Roman" w:cs="Times New Roman"/>
          <w:sz w:val="28"/>
          <w:szCs w:val="28"/>
        </w:rPr>
        <w:t>die</w:t>
      </w:r>
      <w:proofErr w:type="gram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Waldbewirtschaftung</w:t>
      </w:r>
      <w:proofErr w:type="spellEnd"/>
      <w:r w:rsidRPr="00F00BCC">
        <w:rPr>
          <w:rFonts w:ascii="Times New Roman" w:hAnsi="Times New Roman" w:cs="Times New Roman"/>
          <w:sz w:val="28"/>
          <w:szCs w:val="28"/>
        </w:rPr>
        <w:t xml:space="preserve"> in </w:t>
      </w:r>
      <w:proofErr w:type="spellStart"/>
      <w:r w:rsidRPr="00F00BCC">
        <w:rPr>
          <w:rFonts w:ascii="Times New Roman" w:hAnsi="Times New Roman" w:cs="Times New Roman"/>
          <w:sz w:val="28"/>
          <w:szCs w:val="28"/>
        </w:rPr>
        <w:t>Landschaftsschutzgebieten</w:t>
      </w:r>
      <w:proofErr w:type="spellEnd"/>
      <w:r w:rsidRPr="00F00BCC">
        <w:rPr>
          <w:rFonts w:ascii="Times New Roman" w:hAnsi="Times New Roman" w:cs="Times New Roman"/>
          <w:sz w:val="28"/>
          <w:szCs w:val="28"/>
        </w:rPr>
        <w:t xml:space="preserve"> stark </w:t>
      </w:r>
      <w:proofErr w:type="spellStart"/>
      <w:r w:rsidRPr="00F00BCC">
        <w:rPr>
          <w:rFonts w:ascii="Times New Roman" w:hAnsi="Times New Roman" w:cs="Times New Roman"/>
          <w:sz w:val="28"/>
          <w:szCs w:val="28"/>
        </w:rPr>
        <w:t>eingeschränkt</w:t>
      </w:r>
      <w:proofErr w:type="spellEnd"/>
      <w:r w:rsidRPr="00F00BCC">
        <w:rPr>
          <w:rFonts w:ascii="Times New Roman" w:hAnsi="Times New Roman" w:cs="Times New Roman"/>
          <w:sz w:val="28"/>
          <w:szCs w:val="28"/>
        </w:rPr>
        <w:t>?</w:t>
      </w:r>
    </w:p>
    <w:p w:rsidR="00F00BCC" w:rsidRPr="00F00BCC" w:rsidRDefault="00F00BCC" w:rsidP="006179EB">
      <w:pPr>
        <w:pStyle w:val="ab"/>
        <w:tabs>
          <w:tab w:val="left" w:pos="851"/>
          <w:tab w:val="left" w:pos="1562"/>
        </w:tabs>
        <w:spacing w:before="0" w:after="0"/>
        <w:ind w:left="0" w:firstLine="709"/>
        <w:contextualSpacing w:val="0"/>
        <w:jc w:val="both"/>
        <w:rPr>
          <w:rFonts w:ascii="Times New Roman" w:hAnsi="Times New Roman" w:cs="Times New Roman"/>
          <w:sz w:val="28"/>
          <w:szCs w:val="28"/>
        </w:rPr>
      </w:pPr>
      <w:r w:rsidRPr="00F00BCC">
        <w:rPr>
          <w:rFonts w:ascii="Times New Roman" w:hAnsi="Times New Roman" w:cs="Times New Roman"/>
          <w:sz w:val="28"/>
          <w:szCs w:val="28"/>
        </w:rPr>
        <w:t xml:space="preserve">5. </w:t>
      </w:r>
      <w:proofErr w:type="spellStart"/>
      <w:r w:rsidRPr="00F00BCC">
        <w:rPr>
          <w:rFonts w:ascii="Times New Roman" w:hAnsi="Times New Roman" w:cs="Times New Roman"/>
          <w:sz w:val="28"/>
          <w:szCs w:val="28"/>
        </w:rPr>
        <w:t>Wie</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wird</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der</w:t>
      </w:r>
      <w:proofErr w:type="spellEnd"/>
      <w:r w:rsidRPr="00F00BCC">
        <w:rPr>
          <w:rFonts w:ascii="Times New Roman" w:hAnsi="Times New Roman" w:cs="Times New Roman"/>
          <w:sz w:val="28"/>
          <w:szCs w:val="28"/>
        </w:rPr>
        <w:t xml:space="preserve"> Status von </w:t>
      </w:r>
      <w:proofErr w:type="spellStart"/>
      <w:r w:rsidRPr="00F00BCC">
        <w:rPr>
          <w:rFonts w:ascii="Times New Roman" w:hAnsi="Times New Roman" w:cs="Times New Roman"/>
          <w:sz w:val="28"/>
          <w:szCs w:val="28"/>
        </w:rPr>
        <w:t>der</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modernen</w:t>
      </w:r>
      <w:proofErr w:type="spellEnd"/>
      <w:r w:rsidRPr="00F00BCC">
        <w:rPr>
          <w:rFonts w:ascii="Times New Roman" w:hAnsi="Times New Roman" w:cs="Times New Roman"/>
          <w:sz w:val="28"/>
          <w:szCs w:val="28"/>
        </w:rPr>
        <w:t xml:space="preserve"> </w:t>
      </w:r>
      <w:proofErr w:type="spellStart"/>
      <w:r w:rsidRPr="00F00BCC">
        <w:rPr>
          <w:rFonts w:ascii="Times New Roman" w:hAnsi="Times New Roman" w:cs="Times New Roman"/>
          <w:sz w:val="28"/>
          <w:szCs w:val="28"/>
        </w:rPr>
        <w:t>Waldbewirtschaftung</w:t>
      </w:r>
      <w:proofErr w:type="spellEnd"/>
      <w:r w:rsidRPr="00F00BCC">
        <w:rPr>
          <w:rFonts w:ascii="Times New Roman" w:hAnsi="Times New Roman" w:cs="Times New Roman"/>
          <w:spacing w:val="-3"/>
          <w:sz w:val="28"/>
          <w:szCs w:val="28"/>
        </w:rPr>
        <w:t xml:space="preserve"> </w:t>
      </w:r>
      <w:proofErr w:type="spellStart"/>
      <w:r w:rsidRPr="00F00BCC">
        <w:rPr>
          <w:rFonts w:ascii="Times New Roman" w:hAnsi="Times New Roman" w:cs="Times New Roman"/>
          <w:sz w:val="28"/>
          <w:szCs w:val="28"/>
        </w:rPr>
        <w:t>verbessert</w:t>
      </w:r>
      <w:proofErr w:type="spellEnd"/>
      <w:r w:rsidRPr="00F00BCC">
        <w:rPr>
          <w:rFonts w:ascii="Times New Roman" w:hAnsi="Times New Roman" w:cs="Times New Roman"/>
          <w:sz w:val="28"/>
          <w:szCs w:val="28"/>
        </w:rPr>
        <w:t>?</w:t>
      </w:r>
    </w:p>
    <w:p w:rsidR="002C5291" w:rsidRPr="00F00BCC" w:rsidRDefault="002C5291" w:rsidP="00E7793D">
      <w:pPr>
        <w:tabs>
          <w:tab w:val="left" w:pos="851"/>
          <w:tab w:val="left" w:pos="900"/>
        </w:tabs>
        <w:spacing w:before="0" w:after="0"/>
        <w:ind w:left="0" w:firstLine="709"/>
        <w:jc w:val="both"/>
        <w:rPr>
          <w:rFonts w:ascii="Times New Roman" w:hAnsi="Times New Roman" w:cs="Times New Roman"/>
          <w:sz w:val="28"/>
          <w:szCs w:val="28"/>
        </w:rPr>
      </w:pPr>
    </w:p>
    <w:p w:rsidR="006179EB" w:rsidRPr="006179EB" w:rsidRDefault="002C5291" w:rsidP="00E7793D">
      <w:pPr>
        <w:numPr>
          <w:ilvl w:val="1"/>
          <w:numId w:val="1"/>
        </w:numPr>
        <w:tabs>
          <w:tab w:val="left" w:pos="851"/>
          <w:tab w:val="left" w:pos="900"/>
        </w:tabs>
        <w:spacing w:before="0" w:after="0"/>
        <w:ind w:left="0" w:firstLine="709"/>
        <w:jc w:val="both"/>
        <w:rPr>
          <w:rFonts w:ascii="Times New Roman" w:hAnsi="Times New Roman" w:cs="Times New Roman"/>
          <w:b/>
          <w:sz w:val="28"/>
          <w:szCs w:val="28"/>
          <w:lang w:val="ru-RU"/>
        </w:rPr>
      </w:pPr>
      <w:r w:rsidRPr="006179EB">
        <w:rPr>
          <w:rFonts w:ascii="Times New Roman" w:hAnsi="Times New Roman" w:cs="Times New Roman"/>
          <w:b/>
          <w:sz w:val="28"/>
          <w:szCs w:val="28"/>
          <w:lang w:val="ru-RU"/>
        </w:rPr>
        <w:t xml:space="preserve">Решение 2-х задач по организации  работы  коллектива </w:t>
      </w:r>
    </w:p>
    <w:p w:rsidR="002C5291" w:rsidRDefault="002C5291" w:rsidP="006179EB">
      <w:pPr>
        <w:tabs>
          <w:tab w:val="left" w:pos="851"/>
          <w:tab w:val="left" w:pos="900"/>
        </w:tabs>
        <w:spacing w:before="0" w:after="0"/>
        <w:ind w:left="0"/>
        <w:jc w:val="both"/>
        <w:rPr>
          <w:rFonts w:ascii="Times New Roman" w:hAnsi="Times New Roman" w:cs="Times New Roman"/>
          <w:sz w:val="28"/>
          <w:szCs w:val="28"/>
          <w:lang w:val="ru-RU"/>
        </w:rPr>
      </w:pPr>
      <w:r w:rsidRPr="00F00BCC">
        <w:rPr>
          <w:rFonts w:ascii="Times New Roman" w:hAnsi="Times New Roman" w:cs="Times New Roman"/>
          <w:sz w:val="28"/>
          <w:szCs w:val="28"/>
          <w:lang w:val="ru-RU"/>
        </w:rPr>
        <w:t>– проверка умений организовывать производственную деятельность подразделения и заполнять документацию. Решение задач  - 10 баллов, время выполнения – 45 минут.</w:t>
      </w:r>
    </w:p>
    <w:p w:rsidR="006179EB" w:rsidRPr="00F00BCC" w:rsidRDefault="006179EB" w:rsidP="006179EB">
      <w:pPr>
        <w:tabs>
          <w:tab w:val="left" w:pos="851"/>
          <w:tab w:val="left" w:pos="900"/>
        </w:tabs>
        <w:spacing w:before="0" w:after="0"/>
        <w:ind w:left="0"/>
        <w:jc w:val="both"/>
        <w:rPr>
          <w:rFonts w:ascii="Times New Roman" w:hAnsi="Times New Roman" w:cs="Times New Roman"/>
          <w:sz w:val="28"/>
          <w:szCs w:val="28"/>
          <w:lang w:val="ru-RU"/>
        </w:rPr>
      </w:pPr>
    </w:p>
    <w:p w:rsidR="002C5291" w:rsidRPr="00181BBC" w:rsidRDefault="00D25A7B" w:rsidP="00E7793D">
      <w:pPr>
        <w:tabs>
          <w:tab w:val="left" w:pos="851"/>
        </w:tabs>
        <w:spacing w:before="0" w:after="0"/>
        <w:ind w:left="0" w:firstLine="709"/>
        <w:jc w:val="both"/>
        <w:rPr>
          <w:rFonts w:ascii="Times New Roman" w:hAnsi="Times New Roman" w:cs="Times New Roman"/>
          <w:sz w:val="28"/>
          <w:szCs w:val="28"/>
          <w:lang w:val="ru-RU"/>
        </w:rPr>
      </w:pPr>
      <w:r w:rsidRPr="00181BBC">
        <w:rPr>
          <w:rFonts w:ascii="Times New Roman" w:hAnsi="Times New Roman" w:cs="Times New Roman"/>
          <w:sz w:val="28"/>
          <w:szCs w:val="28"/>
          <w:lang w:val="ru-RU"/>
        </w:rPr>
        <w:t xml:space="preserve">Задача 1. </w:t>
      </w:r>
      <w:r w:rsidR="002C5291" w:rsidRPr="00181BBC">
        <w:rPr>
          <w:rFonts w:ascii="Times New Roman" w:hAnsi="Times New Roman" w:cs="Times New Roman"/>
          <w:sz w:val="28"/>
          <w:szCs w:val="28"/>
          <w:lang w:val="ru-RU"/>
        </w:rPr>
        <w:t>Заполнение табеля учета рабочего времени (форма Т-12) работающего согласно заданию</w:t>
      </w:r>
      <w:r w:rsidR="00D54686" w:rsidRPr="00181BBC">
        <w:rPr>
          <w:rFonts w:ascii="Times New Roman" w:hAnsi="Times New Roman" w:cs="Times New Roman"/>
          <w:sz w:val="28"/>
          <w:szCs w:val="28"/>
          <w:lang w:val="ru-RU"/>
        </w:rPr>
        <w:t>.</w:t>
      </w:r>
    </w:p>
    <w:p w:rsidR="002C5291" w:rsidRDefault="00D25A7B" w:rsidP="00E7793D">
      <w:pPr>
        <w:pStyle w:val="TableParagraph"/>
        <w:tabs>
          <w:tab w:val="left" w:pos="851"/>
        </w:tabs>
        <w:ind w:firstLine="709"/>
        <w:jc w:val="both"/>
        <w:rPr>
          <w:rFonts w:eastAsiaTheme="minorHAnsi"/>
          <w:sz w:val="28"/>
          <w:szCs w:val="28"/>
          <w:lang w:val="ru-RU" w:bidi="en-US"/>
        </w:rPr>
      </w:pPr>
      <w:r w:rsidRPr="00181BBC">
        <w:rPr>
          <w:rFonts w:eastAsiaTheme="minorHAnsi"/>
          <w:sz w:val="28"/>
          <w:szCs w:val="28"/>
          <w:lang w:val="ru-RU" w:bidi="en-US"/>
        </w:rPr>
        <w:t>Задача 2.</w:t>
      </w:r>
      <w:r w:rsidRPr="00F00BCC">
        <w:rPr>
          <w:rFonts w:eastAsiaTheme="minorHAnsi"/>
          <w:sz w:val="28"/>
          <w:szCs w:val="28"/>
          <w:lang w:val="ru-RU" w:bidi="en-US"/>
        </w:rPr>
        <w:t xml:space="preserve"> </w:t>
      </w:r>
      <w:r w:rsidR="002C5291" w:rsidRPr="00F00BCC">
        <w:rPr>
          <w:rFonts w:eastAsiaTheme="minorHAnsi"/>
          <w:sz w:val="28"/>
          <w:szCs w:val="28"/>
          <w:lang w:val="ru-RU" w:bidi="en-US"/>
        </w:rPr>
        <w:t>Составление схемы линейно- функциональной организационной структуры управления предприятия согласно заданному кадровому составу</w:t>
      </w:r>
      <w:r w:rsidR="00D54686" w:rsidRPr="00F00BCC">
        <w:rPr>
          <w:rFonts w:eastAsiaTheme="minorHAnsi"/>
          <w:sz w:val="28"/>
          <w:szCs w:val="28"/>
          <w:lang w:val="ru-RU" w:bidi="en-US"/>
        </w:rPr>
        <w:t>.</w:t>
      </w:r>
    </w:p>
    <w:p w:rsidR="006179EB" w:rsidRPr="00F00BCC" w:rsidRDefault="006179EB" w:rsidP="00E7793D">
      <w:pPr>
        <w:pStyle w:val="TableParagraph"/>
        <w:tabs>
          <w:tab w:val="left" w:pos="851"/>
        </w:tabs>
        <w:ind w:firstLine="709"/>
        <w:jc w:val="both"/>
        <w:rPr>
          <w:rFonts w:eastAsiaTheme="minorHAnsi"/>
          <w:sz w:val="28"/>
          <w:szCs w:val="28"/>
          <w:lang w:val="ru-RU" w:bidi="en-US"/>
        </w:rPr>
      </w:pPr>
    </w:p>
    <w:p w:rsidR="006179EB" w:rsidRPr="006179EB" w:rsidRDefault="00D54686" w:rsidP="00E7793D">
      <w:pPr>
        <w:pStyle w:val="Default"/>
        <w:tabs>
          <w:tab w:val="left" w:pos="851"/>
        </w:tabs>
        <w:ind w:firstLine="709"/>
        <w:jc w:val="both"/>
        <w:rPr>
          <w:rFonts w:eastAsia="Times New Roman"/>
          <w:b/>
          <w:sz w:val="28"/>
          <w:szCs w:val="28"/>
          <w:lang w:eastAsia="ru-RU"/>
        </w:rPr>
      </w:pPr>
      <w:r w:rsidRPr="006179EB">
        <w:rPr>
          <w:b/>
          <w:sz w:val="28"/>
          <w:szCs w:val="28"/>
          <w:u w:val="single"/>
        </w:rPr>
        <w:t xml:space="preserve">Задание II этапа </w:t>
      </w:r>
      <w:r w:rsidRPr="006179EB">
        <w:rPr>
          <w:rFonts w:eastAsia="Times New Roman"/>
          <w:b/>
          <w:sz w:val="28"/>
          <w:szCs w:val="28"/>
          <w:lang w:eastAsia="ru-RU"/>
        </w:rPr>
        <w:t>состоит из практических заданий по проектированию, разработке, выполнению работ или изготовлению продукта (изделия и т.д.) по заданным параметрам с контролем соответствия результата существующим требованиям.</w:t>
      </w:r>
    </w:p>
    <w:p w:rsidR="00D54686" w:rsidRDefault="00D54686" w:rsidP="00E7793D">
      <w:pPr>
        <w:pStyle w:val="Default"/>
        <w:tabs>
          <w:tab w:val="left" w:pos="851"/>
        </w:tabs>
        <w:ind w:firstLine="709"/>
        <w:jc w:val="both"/>
        <w:rPr>
          <w:rFonts w:eastAsia="Times New Roman"/>
          <w:sz w:val="28"/>
          <w:szCs w:val="28"/>
          <w:lang w:eastAsia="ru-RU"/>
        </w:rPr>
      </w:pPr>
      <w:r w:rsidRPr="00F00BCC">
        <w:rPr>
          <w:rFonts w:eastAsia="Times New Roman"/>
          <w:sz w:val="28"/>
          <w:szCs w:val="28"/>
          <w:lang w:eastAsia="ru-RU"/>
        </w:rPr>
        <w:t xml:space="preserve">Задание II этапа включает в себя общую и вариативную части задания. Содержание работы охватывает область умений и практического опыта, являющихся, как общими, так и специфическими для специальностей профильного направления. Практические задания II этапа выполняются с использованием прикладных компьютерных программ, лабораторного и промышленного оборудования. </w:t>
      </w:r>
    </w:p>
    <w:p w:rsidR="007F545E" w:rsidRPr="00F00BCC" w:rsidRDefault="007F545E" w:rsidP="00E7793D">
      <w:pPr>
        <w:pStyle w:val="Default"/>
        <w:tabs>
          <w:tab w:val="left" w:pos="851"/>
        </w:tabs>
        <w:ind w:firstLine="709"/>
        <w:jc w:val="both"/>
        <w:rPr>
          <w:rFonts w:eastAsia="Times New Roman"/>
          <w:sz w:val="28"/>
          <w:szCs w:val="28"/>
          <w:lang w:eastAsia="ru-RU"/>
        </w:rPr>
      </w:pPr>
    </w:p>
    <w:p w:rsidR="00D54686" w:rsidRPr="006179EB" w:rsidRDefault="00D54686" w:rsidP="00E7793D">
      <w:pPr>
        <w:numPr>
          <w:ilvl w:val="0"/>
          <w:numId w:val="3"/>
        </w:numPr>
        <w:tabs>
          <w:tab w:val="left" w:pos="851"/>
        </w:tabs>
        <w:autoSpaceDE w:val="0"/>
        <w:autoSpaceDN w:val="0"/>
        <w:adjustRightInd w:val="0"/>
        <w:spacing w:before="0" w:after="0"/>
        <w:ind w:left="0" w:firstLine="709"/>
        <w:jc w:val="both"/>
        <w:rPr>
          <w:rFonts w:ascii="Times New Roman" w:eastAsia="Times New Roman" w:hAnsi="Times New Roman" w:cs="Times New Roman"/>
          <w:b/>
          <w:color w:val="000000"/>
          <w:sz w:val="28"/>
          <w:szCs w:val="28"/>
          <w:lang w:val="ru-RU" w:eastAsia="ru-RU" w:bidi="ar-SA"/>
        </w:rPr>
      </w:pPr>
      <w:r w:rsidRPr="006179EB">
        <w:rPr>
          <w:rFonts w:ascii="Times New Roman" w:eastAsia="Times New Roman" w:hAnsi="Times New Roman" w:cs="Times New Roman"/>
          <w:b/>
          <w:color w:val="000000"/>
          <w:sz w:val="28"/>
          <w:szCs w:val="28"/>
          <w:lang w:val="ru-RU" w:eastAsia="ru-RU" w:bidi="ar-SA"/>
        </w:rPr>
        <w:t>Общая часть конкурсного комплексного задания II этапа:</w:t>
      </w:r>
    </w:p>
    <w:p w:rsidR="00D54686" w:rsidRPr="00F00BCC" w:rsidRDefault="00D54686" w:rsidP="00E7793D">
      <w:pPr>
        <w:tabs>
          <w:tab w:val="left" w:pos="851"/>
        </w:tabs>
        <w:autoSpaceDE w:val="0"/>
        <w:autoSpaceDN w:val="0"/>
        <w:adjustRightInd w:val="0"/>
        <w:spacing w:before="0" w:after="0"/>
        <w:ind w:left="0" w:firstLine="709"/>
        <w:jc w:val="both"/>
        <w:rPr>
          <w:rFonts w:ascii="Times New Roman" w:eastAsia="Times New Roman" w:hAnsi="Times New Roman" w:cs="Times New Roman"/>
          <w:color w:val="000000"/>
          <w:sz w:val="28"/>
          <w:szCs w:val="28"/>
          <w:lang w:val="ru-RU" w:eastAsia="ru-RU" w:bidi="ar-SA"/>
        </w:rPr>
      </w:pPr>
      <w:r w:rsidRPr="00F00BCC">
        <w:rPr>
          <w:rFonts w:ascii="Times New Roman" w:eastAsia="Times New Roman" w:hAnsi="Times New Roman" w:cs="Times New Roman"/>
          <w:color w:val="000000"/>
          <w:sz w:val="28"/>
          <w:szCs w:val="28"/>
          <w:lang w:val="ru-RU" w:eastAsia="ru-RU" w:bidi="ar-SA"/>
        </w:rPr>
        <w:t xml:space="preserve">время выполнения общей части задания – 90 мин.; </w:t>
      </w:r>
    </w:p>
    <w:p w:rsidR="00D54686" w:rsidRPr="00F00BCC" w:rsidRDefault="00D54686" w:rsidP="00E7793D">
      <w:pPr>
        <w:tabs>
          <w:tab w:val="left" w:pos="851"/>
        </w:tabs>
        <w:autoSpaceDE w:val="0"/>
        <w:autoSpaceDN w:val="0"/>
        <w:adjustRightInd w:val="0"/>
        <w:spacing w:before="0" w:after="0"/>
        <w:ind w:left="0" w:firstLine="709"/>
        <w:jc w:val="both"/>
        <w:rPr>
          <w:rFonts w:ascii="Times New Roman" w:eastAsia="Times New Roman" w:hAnsi="Times New Roman" w:cs="Times New Roman"/>
          <w:color w:val="000000"/>
          <w:sz w:val="28"/>
          <w:szCs w:val="28"/>
          <w:lang w:val="ru-RU" w:eastAsia="ru-RU" w:bidi="ar-SA"/>
        </w:rPr>
      </w:pPr>
      <w:r w:rsidRPr="00F00BCC">
        <w:rPr>
          <w:rFonts w:ascii="Times New Roman" w:eastAsia="Times New Roman" w:hAnsi="Times New Roman" w:cs="Times New Roman"/>
          <w:color w:val="000000"/>
          <w:sz w:val="28"/>
          <w:szCs w:val="28"/>
          <w:lang w:val="ru-RU" w:eastAsia="ru-RU" w:bidi="ar-SA"/>
        </w:rPr>
        <w:t xml:space="preserve">оценка за выполнение - 35 баллов. </w:t>
      </w:r>
    </w:p>
    <w:p w:rsidR="007F545E" w:rsidRDefault="007F545E" w:rsidP="00E7793D">
      <w:pPr>
        <w:tabs>
          <w:tab w:val="left" w:pos="851"/>
        </w:tabs>
        <w:spacing w:before="0" w:after="0"/>
        <w:ind w:left="0" w:firstLine="709"/>
        <w:rPr>
          <w:rFonts w:ascii="Times New Roman" w:hAnsi="Times New Roman" w:cs="Times New Roman"/>
          <w:b/>
          <w:sz w:val="28"/>
          <w:szCs w:val="28"/>
          <w:lang w:val="ru-RU"/>
        </w:rPr>
      </w:pPr>
    </w:p>
    <w:p w:rsidR="00000EE0" w:rsidRPr="00000EE0" w:rsidRDefault="00000EE0" w:rsidP="00000EE0">
      <w:pPr>
        <w:spacing w:before="0" w:after="0"/>
        <w:ind w:left="0" w:firstLine="709"/>
        <w:rPr>
          <w:rFonts w:ascii="Times New Roman" w:hAnsi="Times New Roman" w:cs="Times New Roman"/>
          <w:b/>
          <w:sz w:val="28"/>
          <w:szCs w:val="28"/>
          <w:lang w:val="ru-RU"/>
        </w:rPr>
      </w:pPr>
      <w:r w:rsidRPr="00000EE0">
        <w:rPr>
          <w:rFonts w:ascii="Times New Roman" w:hAnsi="Times New Roman" w:cs="Times New Roman"/>
          <w:b/>
          <w:sz w:val="28"/>
          <w:szCs w:val="28"/>
          <w:lang w:val="ru-RU"/>
        </w:rPr>
        <w:t>Проект «Загородный участок»</w:t>
      </w:r>
    </w:p>
    <w:p w:rsidR="00000EE0" w:rsidRPr="00000EE0" w:rsidRDefault="00000EE0" w:rsidP="00000EE0">
      <w:pPr>
        <w:spacing w:before="0" w:after="0"/>
        <w:ind w:left="0" w:firstLine="709"/>
        <w:rPr>
          <w:rFonts w:ascii="Times New Roman" w:hAnsi="Times New Roman" w:cs="Times New Roman"/>
          <w:b/>
          <w:sz w:val="28"/>
          <w:szCs w:val="28"/>
          <w:lang w:val="ru-RU"/>
        </w:rPr>
      </w:pP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Разработайте бюджетный проект «Загородный участок» результаты оформите в виде презентации, согласно требованиям к её составлению. Все пункты задания должны быть отражены в презентации.</w:t>
      </w:r>
    </w:p>
    <w:p w:rsidR="00000EE0" w:rsidRPr="00000EE0" w:rsidRDefault="00000EE0" w:rsidP="00000EE0">
      <w:pPr>
        <w:spacing w:before="0" w:after="0"/>
        <w:ind w:left="0" w:firstLine="567"/>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Форма защиты проекта заочная в электронном виде.</w:t>
      </w:r>
    </w:p>
    <w:p w:rsidR="00000EE0" w:rsidRPr="00000EE0" w:rsidRDefault="00000EE0" w:rsidP="00000EE0">
      <w:pPr>
        <w:spacing w:before="0" w:after="0"/>
        <w:ind w:left="0" w:hanging="142"/>
        <w:rPr>
          <w:rFonts w:ascii="Times New Roman" w:hAnsi="Times New Roman" w:cs="Times New Roman"/>
          <w:b/>
          <w:sz w:val="28"/>
          <w:szCs w:val="28"/>
          <w:lang w:val="ru-RU"/>
        </w:rPr>
      </w:pPr>
    </w:p>
    <w:p w:rsidR="00000EE0" w:rsidRPr="00000EE0" w:rsidRDefault="00000EE0" w:rsidP="00000EE0">
      <w:pPr>
        <w:spacing w:before="0" w:after="0"/>
        <w:ind w:left="0" w:hanging="142"/>
        <w:jc w:val="left"/>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r w:rsidRPr="00000EE0">
        <w:rPr>
          <w:rFonts w:ascii="Times New Roman" w:hAnsi="Times New Roman" w:cs="Times New Roman"/>
          <w:b/>
          <w:sz w:val="28"/>
          <w:szCs w:val="28"/>
          <w:lang w:val="ru-RU"/>
        </w:rPr>
        <w:t>Задание № 1</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Произведите анализ топографического плана загородного участка (</w:t>
      </w:r>
      <w:proofErr w:type="gramStart"/>
      <w:r w:rsidRPr="00000EE0">
        <w:rPr>
          <w:rFonts w:ascii="Times New Roman" w:hAnsi="Times New Roman" w:cs="Times New Roman"/>
          <w:sz w:val="28"/>
          <w:szCs w:val="28"/>
          <w:lang w:val="ru-RU"/>
        </w:rPr>
        <w:t>см</w:t>
      </w:r>
      <w:proofErr w:type="gramEnd"/>
      <w:r w:rsidRPr="00000EE0">
        <w:rPr>
          <w:rFonts w:ascii="Times New Roman" w:hAnsi="Times New Roman" w:cs="Times New Roman"/>
          <w:sz w:val="28"/>
          <w:szCs w:val="28"/>
          <w:lang w:val="ru-RU"/>
        </w:rPr>
        <w:t>. приложение А), укажите на нем</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1.1 значком «квадрат» -  место для расположения беседки для отдыха, с учетом розы ветров и  так, чтобы во второй половине дня она была в тени;</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1.2 значком «круг» - место для расположения клумбы с учетом максимальной её инсоляции; хорошей видимости из беседки и дома.</w:t>
      </w:r>
    </w:p>
    <w:p w:rsidR="00000EE0" w:rsidRPr="00000EE0" w:rsidRDefault="00000EE0" w:rsidP="00000EE0">
      <w:pPr>
        <w:tabs>
          <w:tab w:val="left" w:pos="851"/>
        </w:tabs>
        <w:spacing w:before="0" w:after="0"/>
        <w:ind w:left="0" w:firstLine="709"/>
        <w:jc w:val="both"/>
        <w:rPr>
          <w:rFonts w:ascii="Times New Roman" w:hAnsi="Times New Roman" w:cs="Times New Roman"/>
          <w:b/>
          <w:sz w:val="28"/>
          <w:szCs w:val="28"/>
          <w:lang w:val="ru-RU"/>
        </w:rPr>
      </w:pPr>
    </w:p>
    <w:p w:rsidR="00000EE0" w:rsidRPr="00000EE0" w:rsidRDefault="00000EE0" w:rsidP="00000EE0">
      <w:pPr>
        <w:tabs>
          <w:tab w:val="left" w:pos="851"/>
        </w:tabs>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b/>
          <w:sz w:val="28"/>
          <w:szCs w:val="28"/>
          <w:lang w:val="ru-RU"/>
        </w:rPr>
        <w:t xml:space="preserve">Задание № 2 </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По заданному плану цветника рассчитайте </w:t>
      </w:r>
    </w:p>
    <w:p w:rsidR="00000EE0" w:rsidRDefault="00000EE0" w:rsidP="00000EE0">
      <w:pPr>
        <w:numPr>
          <w:ilvl w:val="0"/>
          <w:numId w:val="45"/>
        </w:numPr>
        <w:suppressAutoHyphens/>
        <w:spacing w:before="0"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площадь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клумбы</w:t>
      </w:r>
      <w:proofErr w:type="spellEnd"/>
      <w:r>
        <w:rPr>
          <w:rFonts w:ascii="Times New Roman" w:hAnsi="Times New Roman" w:cs="Times New Roman"/>
          <w:sz w:val="28"/>
          <w:szCs w:val="28"/>
        </w:rPr>
        <w:t>,</w:t>
      </w:r>
    </w:p>
    <w:p w:rsidR="00000EE0" w:rsidRPr="00000EE0" w:rsidRDefault="00000EE0" w:rsidP="00000EE0">
      <w:pPr>
        <w:numPr>
          <w:ilvl w:val="0"/>
          <w:numId w:val="45"/>
        </w:numPr>
        <w:suppressAutoHyphens/>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площадь, занимаемую каждым видом цветов,</w:t>
      </w:r>
    </w:p>
    <w:p w:rsidR="00000EE0" w:rsidRDefault="00000EE0" w:rsidP="00000EE0">
      <w:pPr>
        <w:numPr>
          <w:ilvl w:val="0"/>
          <w:numId w:val="45"/>
        </w:numPr>
        <w:suppressAutoHyphens/>
        <w:spacing w:before="0" w:after="0"/>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периметр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клумбы</w:t>
      </w:r>
      <w:proofErr w:type="spellEnd"/>
      <w:r>
        <w:rPr>
          <w:rFonts w:ascii="Times New Roman" w:hAnsi="Times New Roman" w:cs="Times New Roman"/>
          <w:sz w:val="28"/>
          <w:szCs w:val="28"/>
        </w:rPr>
        <w:t xml:space="preserve">. </w:t>
      </w:r>
    </w:p>
    <w:p w:rsidR="00000EE0" w:rsidRDefault="00000EE0" w:rsidP="00000EE0">
      <w:pPr>
        <w:spacing w:before="0" w:after="0"/>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Результаты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представьте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таблице</w:t>
      </w:r>
      <w:proofErr w:type="spellEnd"/>
      <w:r>
        <w:rPr>
          <w:rFonts w:ascii="Times New Roman" w:hAnsi="Times New Roman" w:cs="Times New Roman"/>
          <w:sz w:val="28"/>
          <w:szCs w:val="28"/>
        </w:rPr>
        <w:t>.</w:t>
      </w:r>
      <w:proofErr w:type="gramEnd"/>
    </w:p>
    <w:p w:rsidR="00000EE0" w:rsidRDefault="00000EE0" w:rsidP="00000EE0">
      <w:pPr>
        <w:spacing w:before="0" w:after="0"/>
        <w:ind w:left="0" w:firstLine="567"/>
        <w:jc w:val="both"/>
        <w:rPr>
          <w:rFonts w:ascii="Times New Roman" w:hAnsi="Times New Roman" w:cs="Times New Roman"/>
          <w:b/>
          <w:sz w:val="28"/>
          <w:szCs w:val="28"/>
        </w:rPr>
      </w:pPr>
    </w:p>
    <w:p w:rsidR="00000EE0" w:rsidRDefault="00000EE0" w:rsidP="00000EE0">
      <w:pPr>
        <w:spacing w:before="0" w:after="0"/>
        <w:ind w:left="0" w:firstLine="567"/>
        <w:jc w:val="both"/>
        <w:rPr>
          <w:rFonts w:ascii="Times New Roman" w:hAnsi="Times New Roman" w:cs="Times New Roman"/>
          <w:sz w:val="28"/>
          <w:szCs w:val="28"/>
        </w:rPr>
      </w:pPr>
      <w:proofErr w:type="spellStart"/>
      <w:r>
        <w:rPr>
          <w:rFonts w:ascii="Times New Roman" w:hAnsi="Times New Roman" w:cs="Times New Roman"/>
          <w:b/>
          <w:sz w:val="28"/>
          <w:szCs w:val="28"/>
        </w:rPr>
        <w:t>Задание</w:t>
      </w:r>
      <w:proofErr w:type="spellEnd"/>
      <w:r>
        <w:rPr>
          <w:rFonts w:ascii="Times New Roman" w:hAnsi="Times New Roman" w:cs="Times New Roman"/>
          <w:b/>
          <w:sz w:val="28"/>
          <w:szCs w:val="28"/>
        </w:rPr>
        <w:t xml:space="preserve"> № 3 </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3.1</w:t>
      </w:r>
      <w:proofErr w:type="gramStart"/>
      <w:r w:rsidRPr="00000EE0">
        <w:rPr>
          <w:rFonts w:ascii="Times New Roman" w:hAnsi="Times New Roman" w:cs="Times New Roman"/>
          <w:sz w:val="28"/>
          <w:szCs w:val="28"/>
          <w:lang w:val="ru-RU"/>
        </w:rPr>
        <w:t xml:space="preserve"> П</w:t>
      </w:r>
      <w:proofErr w:type="gramEnd"/>
      <w:r w:rsidRPr="00000EE0">
        <w:rPr>
          <w:rFonts w:ascii="Times New Roman" w:hAnsi="Times New Roman" w:cs="Times New Roman"/>
          <w:sz w:val="28"/>
          <w:szCs w:val="28"/>
          <w:lang w:val="ru-RU"/>
        </w:rPr>
        <w:t>роизведите расчет объёма материалов для подготовки места для клумбы, если известно, что в почву надо внести:</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А) торф из расчета … кг/м</w:t>
      </w:r>
      <w:proofErr w:type="gramStart"/>
      <w:r w:rsidRPr="00000EE0">
        <w:rPr>
          <w:rFonts w:ascii="Times New Roman" w:hAnsi="Times New Roman" w:cs="Times New Roman"/>
          <w:sz w:val="28"/>
          <w:szCs w:val="28"/>
          <w:vertAlign w:val="superscript"/>
          <w:lang w:val="ru-RU"/>
        </w:rPr>
        <w:t>2</w:t>
      </w:r>
      <w:proofErr w:type="gramEnd"/>
      <w:r w:rsidRPr="00000EE0">
        <w:rPr>
          <w:rFonts w:ascii="Times New Roman" w:hAnsi="Times New Roman" w:cs="Times New Roman"/>
          <w:sz w:val="28"/>
          <w:szCs w:val="28"/>
          <w:lang w:val="ru-RU"/>
        </w:rPr>
        <w:t xml:space="preserve"> цветника, если известна плотность торфа</w:t>
      </w:r>
      <w:r w:rsidRPr="00000EE0">
        <w:rPr>
          <w:rFonts w:ascii="Times New Roman" w:hAnsi="Times New Roman" w:cs="Times New Roman"/>
          <w:sz w:val="28"/>
          <w:szCs w:val="28"/>
          <w:vertAlign w:val="superscript"/>
          <w:lang w:val="ru-RU"/>
        </w:rPr>
        <w:t xml:space="preserve"> </w:t>
      </w:r>
      <w:r w:rsidRPr="00000EE0">
        <w:rPr>
          <w:rFonts w:ascii="Times New Roman" w:hAnsi="Times New Roman" w:cs="Times New Roman"/>
          <w:sz w:val="28"/>
          <w:szCs w:val="28"/>
          <w:lang w:val="ru-RU"/>
        </w:rPr>
        <w:t>Б) универсальное удобрение из расчета … кг/м</w:t>
      </w:r>
      <w:r w:rsidRPr="00000EE0">
        <w:rPr>
          <w:rFonts w:ascii="Times New Roman" w:hAnsi="Times New Roman" w:cs="Times New Roman"/>
          <w:sz w:val="28"/>
          <w:szCs w:val="28"/>
          <w:vertAlign w:val="superscript"/>
          <w:lang w:val="ru-RU"/>
        </w:rPr>
        <w:t>2</w:t>
      </w:r>
      <w:r w:rsidRPr="00000EE0">
        <w:rPr>
          <w:rFonts w:ascii="Times New Roman" w:hAnsi="Times New Roman" w:cs="Times New Roman"/>
          <w:sz w:val="28"/>
          <w:szCs w:val="28"/>
          <w:lang w:val="ru-RU"/>
        </w:rPr>
        <w:t xml:space="preserve"> цветника</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3.2</w:t>
      </w:r>
      <w:proofErr w:type="gramStart"/>
      <w:r w:rsidRPr="00000EE0">
        <w:rPr>
          <w:rFonts w:ascii="Times New Roman" w:hAnsi="Times New Roman" w:cs="Times New Roman"/>
          <w:sz w:val="28"/>
          <w:szCs w:val="28"/>
          <w:lang w:val="ru-RU"/>
        </w:rPr>
        <w:t xml:space="preserve"> П</w:t>
      </w:r>
      <w:proofErr w:type="gramEnd"/>
      <w:r w:rsidRPr="00000EE0">
        <w:rPr>
          <w:rFonts w:ascii="Times New Roman" w:hAnsi="Times New Roman" w:cs="Times New Roman"/>
          <w:sz w:val="28"/>
          <w:szCs w:val="28"/>
          <w:lang w:val="ru-RU"/>
        </w:rPr>
        <w:t>роизведите расчет стоимости материалов для подготовки места для клумбы, если известна стоимость торфа и удобрения.</w:t>
      </w:r>
    </w:p>
    <w:p w:rsidR="00000EE0" w:rsidRPr="00000EE0" w:rsidRDefault="00000EE0" w:rsidP="00000EE0">
      <w:pPr>
        <w:spacing w:before="0" w:after="0"/>
        <w:ind w:left="0" w:firstLine="567"/>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3.3. Произведите расчет стоимость бордюрного камня, подобрав подходящий вариант, пользуясь прайс-листом на бортовой камень. Результаты представьте в таблице.</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3.4</w:t>
      </w:r>
      <w:proofErr w:type="gramStart"/>
      <w:r w:rsidRPr="00000EE0">
        <w:rPr>
          <w:rFonts w:ascii="Times New Roman" w:hAnsi="Times New Roman" w:cs="Times New Roman"/>
          <w:sz w:val="28"/>
          <w:szCs w:val="28"/>
          <w:lang w:val="ru-RU"/>
        </w:rPr>
        <w:t xml:space="preserve"> П</w:t>
      </w:r>
      <w:proofErr w:type="gramEnd"/>
      <w:r w:rsidRPr="00000EE0">
        <w:rPr>
          <w:rFonts w:ascii="Times New Roman" w:hAnsi="Times New Roman" w:cs="Times New Roman"/>
          <w:sz w:val="28"/>
          <w:szCs w:val="28"/>
          <w:lang w:val="ru-RU"/>
        </w:rPr>
        <w:t>роизведите расчет стоимость посадочного материала по заданному плану цветника, пользуясь прайс-листом на однолетние цветочные растения, если известно, что норма высадки  Результаты представьте в таблице.</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3.5</w:t>
      </w:r>
      <w:proofErr w:type="gramStart"/>
      <w:r w:rsidRPr="00000EE0">
        <w:rPr>
          <w:rFonts w:ascii="Times New Roman" w:hAnsi="Times New Roman" w:cs="Times New Roman"/>
          <w:sz w:val="28"/>
          <w:szCs w:val="28"/>
          <w:lang w:val="ru-RU"/>
        </w:rPr>
        <w:t xml:space="preserve"> П</w:t>
      </w:r>
      <w:proofErr w:type="gramEnd"/>
      <w:r w:rsidRPr="00000EE0">
        <w:rPr>
          <w:rFonts w:ascii="Times New Roman" w:hAnsi="Times New Roman" w:cs="Times New Roman"/>
          <w:sz w:val="28"/>
          <w:szCs w:val="28"/>
          <w:lang w:val="ru-RU"/>
        </w:rPr>
        <w:t>роизведите расчет затрат на производство работ по устройству клумбы, исходя из условий, что известна</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А) стоимость перекопки 1м</w:t>
      </w:r>
      <w:r w:rsidRPr="00000EE0">
        <w:rPr>
          <w:rFonts w:ascii="Times New Roman" w:hAnsi="Times New Roman" w:cs="Times New Roman"/>
          <w:sz w:val="28"/>
          <w:szCs w:val="28"/>
          <w:vertAlign w:val="superscript"/>
          <w:lang w:val="ru-RU"/>
        </w:rPr>
        <w:t>2</w:t>
      </w:r>
      <w:r w:rsidRPr="00000EE0">
        <w:rPr>
          <w:rFonts w:ascii="Times New Roman" w:hAnsi="Times New Roman" w:cs="Times New Roman"/>
          <w:sz w:val="28"/>
          <w:szCs w:val="28"/>
          <w:lang w:val="ru-RU"/>
        </w:rPr>
        <w:t xml:space="preserve"> земли; </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Б) стоимость подготовительных работ составляет … % от стоимости этих материалов </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В) стоимость работ, связанных непосредственно с высадкой растений составляет … %  от стоимости материалов.</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Представьте результаты в форме таблицы.</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Общая стоимость устройства клумбы:          руб.</w:t>
      </w:r>
    </w:p>
    <w:p w:rsidR="00000EE0" w:rsidRPr="00000EE0" w:rsidRDefault="00000EE0" w:rsidP="00000EE0">
      <w:pPr>
        <w:spacing w:before="0" w:after="0"/>
        <w:ind w:left="0" w:firstLine="426"/>
        <w:jc w:val="both"/>
        <w:rPr>
          <w:rFonts w:ascii="Times New Roman" w:hAnsi="Times New Roman" w:cs="Times New Roman"/>
          <w:b/>
          <w:sz w:val="28"/>
          <w:szCs w:val="28"/>
          <w:lang w:val="ru-RU"/>
        </w:rPr>
      </w:pPr>
    </w:p>
    <w:p w:rsidR="00000EE0" w:rsidRPr="00000EE0" w:rsidRDefault="00000EE0" w:rsidP="00000EE0">
      <w:pPr>
        <w:spacing w:before="0" w:after="0"/>
        <w:ind w:left="0" w:firstLine="709"/>
        <w:jc w:val="both"/>
        <w:rPr>
          <w:rFonts w:ascii="Times New Roman" w:hAnsi="Times New Roman" w:cs="Times New Roman"/>
          <w:b/>
          <w:sz w:val="28"/>
          <w:szCs w:val="28"/>
          <w:lang w:val="ru-RU"/>
        </w:rPr>
      </w:pPr>
      <w:r w:rsidRPr="00000EE0">
        <w:rPr>
          <w:rFonts w:ascii="Times New Roman" w:hAnsi="Times New Roman" w:cs="Times New Roman"/>
          <w:b/>
          <w:sz w:val="28"/>
          <w:szCs w:val="28"/>
          <w:lang w:val="ru-RU"/>
        </w:rPr>
        <w:t>Задание № 4</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4.1</w:t>
      </w:r>
      <w:proofErr w:type="gramStart"/>
      <w:r w:rsidRPr="00000EE0">
        <w:rPr>
          <w:rFonts w:ascii="Times New Roman" w:hAnsi="Times New Roman" w:cs="Times New Roman"/>
          <w:sz w:val="28"/>
          <w:szCs w:val="28"/>
          <w:lang w:val="ru-RU"/>
        </w:rPr>
        <w:t xml:space="preserve"> П</w:t>
      </w:r>
      <w:proofErr w:type="gramEnd"/>
      <w:r w:rsidRPr="00000EE0">
        <w:rPr>
          <w:rFonts w:ascii="Times New Roman" w:hAnsi="Times New Roman" w:cs="Times New Roman"/>
          <w:sz w:val="28"/>
          <w:szCs w:val="28"/>
          <w:lang w:val="ru-RU"/>
        </w:rPr>
        <w:t>о эскизу каркаса  беседки произведите:</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 – расчет количества и стоимости материалов (по самому бюджетному варианту), необходимых для изготовления каркаса для беседки, используя информацию о ценах на материалы, указанные в прайс-листах;</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произведите расчет стоимости полового покрытия беседки, если известны размеры материала и его стоимость;</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произведите расчет общей стоимости изготовления каркаса беседки и пола, принимая во внимание, что стоимость работ составляет … % от стоимости материалов.</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4.2 Результаты представьте в таблице </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Общая стоимость изготовления  каркаса беседки</w:t>
      </w:r>
      <w:r w:rsidRPr="00000EE0">
        <w:rPr>
          <w:rFonts w:ascii="Times New Roman" w:hAnsi="Times New Roman" w:cs="Times New Roman"/>
          <w:b/>
          <w:sz w:val="28"/>
          <w:szCs w:val="28"/>
          <w:lang w:val="ru-RU"/>
        </w:rPr>
        <w:t xml:space="preserve">:         </w:t>
      </w:r>
      <w:r w:rsidRPr="00000EE0">
        <w:rPr>
          <w:rFonts w:ascii="Times New Roman" w:hAnsi="Times New Roman" w:cs="Times New Roman"/>
          <w:sz w:val="28"/>
          <w:szCs w:val="28"/>
          <w:lang w:val="ru-RU"/>
        </w:rPr>
        <w:t>руб.</w:t>
      </w:r>
    </w:p>
    <w:p w:rsidR="00000EE0" w:rsidRPr="00000EE0" w:rsidRDefault="00000EE0" w:rsidP="00000EE0">
      <w:pPr>
        <w:spacing w:before="0" w:after="0"/>
        <w:ind w:left="0"/>
        <w:jc w:val="both"/>
        <w:rPr>
          <w:rFonts w:ascii="Times New Roman" w:hAnsi="Times New Roman" w:cs="Times New Roman"/>
          <w:sz w:val="16"/>
          <w:szCs w:val="16"/>
          <w:lang w:val="ru-RU"/>
        </w:rPr>
      </w:pP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b/>
          <w:sz w:val="28"/>
          <w:szCs w:val="28"/>
          <w:lang w:val="ru-RU"/>
        </w:rPr>
        <w:t>Задание № 5</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Прочитайте текстовые документы. Произведите анализ характеристик кровельных материалов. Результаты анализа оформите в таблице.</w:t>
      </w:r>
    </w:p>
    <w:p w:rsidR="00000EE0" w:rsidRPr="00000EE0" w:rsidRDefault="00000EE0" w:rsidP="00000EE0">
      <w:pPr>
        <w:spacing w:before="0" w:after="0"/>
        <w:ind w:left="0" w:firstLine="709"/>
        <w:jc w:val="both"/>
        <w:rPr>
          <w:rFonts w:ascii="Times New Roman" w:hAnsi="Times New Roman" w:cs="Times New Roman"/>
          <w:b/>
          <w:sz w:val="28"/>
          <w:szCs w:val="28"/>
          <w:lang w:val="ru-RU"/>
        </w:rPr>
      </w:pP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b/>
          <w:sz w:val="28"/>
          <w:szCs w:val="28"/>
          <w:lang w:val="ru-RU"/>
        </w:rPr>
        <w:t>Задание № 6</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По результатам анализа характеристик кровельных материалов постройте диаграмму</w:t>
      </w:r>
    </w:p>
    <w:p w:rsidR="00000EE0" w:rsidRPr="00000EE0" w:rsidRDefault="00000EE0" w:rsidP="00000EE0">
      <w:pPr>
        <w:spacing w:before="0" w:after="0"/>
        <w:ind w:left="0" w:firstLine="709"/>
        <w:jc w:val="both"/>
        <w:rPr>
          <w:rFonts w:ascii="Times New Roman" w:hAnsi="Times New Roman" w:cs="Times New Roman"/>
          <w:b/>
          <w:sz w:val="28"/>
          <w:szCs w:val="28"/>
          <w:lang w:val="ru-RU"/>
        </w:rPr>
      </w:pP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b/>
          <w:sz w:val="28"/>
          <w:szCs w:val="28"/>
          <w:lang w:val="ru-RU"/>
        </w:rPr>
        <w:t>Задание № 7</w:t>
      </w:r>
    </w:p>
    <w:p w:rsidR="00000EE0" w:rsidRPr="00000EE0" w:rsidRDefault="00000EE0" w:rsidP="00000EE0">
      <w:pPr>
        <w:spacing w:before="0" w:after="0"/>
        <w:ind w:left="0" w:firstLine="709"/>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Подведите итоги работы над проектом «Загородный участок»:</w:t>
      </w:r>
    </w:p>
    <w:p w:rsidR="00000EE0" w:rsidRDefault="00000EE0" w:rsidP="00000EE0">
      <w:pPr>
        <w:pStyle w:val="ListParagraph"/>
        <w:numPr>
          <w:ilvl w:val="0"/>
          <w:numId w:val="3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иллюстрация загородного участка;</w:t>
      </w:r>
    </w:p>
    <w:p w:rsidR="00000EE0" w:rsidRPr="009B1BC1" w:rsidRDefault="00000EE0" w:rsidP="00000EE0">
      <w:pPr>
        <w:pStyle w:val="ListParagraph"/>
        <w:numPr>
          <w:ilvl w:val="0"/>
          <w:numId w:val="38"/>
        </w:numPr>
        <w:tabs>
          <w:tab w:val="left" w:pos="0"/>
          <w:tab w:val="left" w:pos="1276"/>
        </w:tabs>
        <w:spacing w:after="0" w:line="240" w:lineRule="auto"/>
        <w:ind w:left="0" w:firstLine="709"/>
        <w:jc w:val="both"/>
        <w:rPr>
          <w:rFonts w:ascii="Times New Roman" w:hAnsi="Times New Roman" w:cs="Times New Roman"/>
          <w:sz w:val="28"/>
          <w:szCs w:val="28"/>
        </w:rPr>
      </w:pPr>
      <w:r w:rsidRPr="009B1BC1">
        <w:rPr>
          <w:rFonts w:ascii="Times New Roman" w:hAnsi="Times New Roman" w:cs="Times New Roman"/>
          <w:sz w:val="28"/>
          <w:szCs w:val="28"/>
        </w:rPr>
        <w:t>итоговый расчет на устройство клумбы;</w:t>
      </w:r>
    </w:p>
    <w:p w:rsidR="00000EE0" w:rsidRDefault="00000EE0" w:rsidP="00000EE0">
      <w:pPr>
        <w:pStyle w:val="ListParagraph"/>
        <w:numPr>
          <w:ilvl w:val="0"/>
          <w:numId w:val="3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итоговый расчет на изготовление каркаса беседки;</w:t>
      </w:r>
    </w:p>
    <w:p w:rsidR="00000EE0" w:rsidRDefault="00000EE0" w:rsidP="00000EE0">
      <w:pPr>
        <w:pStyle w:val="ListParagraph"/>
        <w:numPr>
          <w:ilvl w:val="0"/>
          <w:numId w:val="3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кровельного материала;</w:t>
      </w:r>
    </w:p>
    <w:p w:rsidR="00000EE0" w:rsidRDefault="00000EE0" w:rsidP="00000EE0">
      <w:pPr>
        <w:pStyle w:val="ListParagraph"/>
        <w:numPr>
          <w:ilvl w:val="0"/>
          <w:numId w:val="3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пригласите гостей на загородный участок в трех предложениях.</w:t>
      </w:r>
    </w:p>
    <w:p w:rsidR="00000EE0" w:rsidRDefault="00000EE0" w:rsidP="00000EE0">
      <w:pPr>
        <w:pStyle w:val="ListParagraph"/>
        <w:spacing w:after="0" w:line="240" w:lineRule="auto"/>
        <w:ind w:left="0" w:hanging="11"/>
        <w:jc w:val="both"/>
        <w:rPr>
          <w:rFonts w:ascii="Times New Roman" w:hAnsi="Times New Roman" w:cs="Times New Roman"/>
          <w:b/>
          <w:bCs/>
          <w:sz w:val="28"/>
          <w:szCs w:val="28"/>
        </w:rPr>
      </w:pPr>
    </w:p>
    <w:p w:rsidR="00000EE0" w:rsidRDefault="00000EE0" w:rsidP="00000EE0">
      <w:pPr>
        <w:pStyle w:val="ListParagraph"/>
        <w:spacing w:after="0" w:line="240" w:lineRule="auto"/>
        <w:ind w:left="0" w:hanging="11"/>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Задание № 8</w:t>
      </w:r>
    </w:p>
    <w:p w:rsidR="00000EE0" w:rsidRDefault="00000EE0" w:rsidP="00000EE0">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Сохраните презентацию на рабочем месте под своим именем.</w:t>
      </w:r>
    </w:p>
    <w:p w:rsidR="00000EE0" w:rsidRDefault="00000EE0">
      <w:pPr>
        <w:rPr>
          <w:rFonts w:ascii="Times New Roman" w:eastAsia="Times New Roman" w:hAnsi="Times New Roman" w:cs="Times New Roman"/>
          <w:b/>
          <w:color w:val="000000"/>
          <w:sz w:val="28"/>
          <w:szCs w:val="28"/>
          <w:lang w:val="ru-RU" w:eastAsia="ru-RU" w:bidi="ar-SA"/>
        </w:rPr>
      </w:pPr>
      <w:r>
        <w:rPr>
          <w:rFonts w:ascii="Times New Roman" w:eastAsia="Times New Roman" w:hAnsi="Times New Roman" w:cs="Times New Roman"/>
          <w:b/>
          <w:color w:val="000000"/>
          <w:sz w:val="28"/>
          <w:szCs w:val="28"/>
          <w:lang w:val="ru-RU" w:eastAsia="ru-RU" w:bidi="ar-SA"/>
        </w:rPr>
        <w:br w:type="page"/>
      </w:r>
    </w:p>
    <w:p w:rsidR="007F545E" w:rsidRDefault="00000EE0" w:rsidP="00000EE0">
      <w:pPr>
        <w:tabs>
          <w:tab w:val="left" w:pos="851"/>
        </w:tabs>
        <w:autoSpaceDE w:val="0"/>
        <w:autoSpaceDN w:val="0"/>
        <w:adjustRightInd w:val="0"/>
        <w:spacing w:before="0" w:after="0"/>
        <w:ind w:left="0"/>
        <w:jc w:val="both"/>
        <w:rPr>
          <w:rFonts w:ascii="Times New Roman" w:eastAsia="Times New Roman" w:hAnsi="Times New Roman" w:cs="Times New Roman"/>
          <w:b/>
          <w:color w:val="000000"/>
          <w:sz w:val="28"/>
          <w:szCs w:val="28"/>
          <w:lang w:val="ru-RU" w:eastAsia="ru-RU" w:bidi="ar-SA"/>
        </w:rPr>
      </w:pPr>
      <w:r>
        <w:rPr>
          <w:rFonts w:ascii="Times New Roman" w:eastAsia="Times New Roman" w:hAnsi="Times New Roman" w:cs="Times New Roman"/>
          <w:b/>
          <w:color w:val="000000"/>
          <w:sz w:val="28"/>
          <w:szCs w:val="28"/>
          <w:lang w:val="ru-RU" w:eastAsia="ru-RU" w:bidi="ar-SA"/>
        </w:rPr>
        <w:t>В</w:t>
      </w:r>
      <w:r w:rsidR="00D54686" w:rsidRPr="00F00BCC">
        <w:rPr>
          <w:rFonts w:ascii="Times New Roman" w:eastAsia="Times New Roman" w:hAnsi="Times New Roman" w:cs="Times New Roman"/>
          <w:b/>
          <w:color w:val="000000"/>
          <w:sz w:val="28"/>
          <w:szCs w:val="28"/>
          <w:lang w:val="ru-RU" w:eastAsia="ru-RU" w:bidi="ar-SA"/>
        </w:rPr>
        <w:t>ариативная часть комплексного задания II этапа для специальностей</w:t>
      </w:r>
      <w:r w:rsidR="007F545E">
        <w:rPr>
          <w:rFonts w:ascii="Times New Roman" w:eastAsia="Times New Roman" w:hAnsi="Times New Roman" w:cs="Times New Roman"/>
          <w:b/>
          <w:color w:val="000000"/>
          <w:sz w:val="28"/>
          <w:szCs w:val="28"/>
          <w:lang w:val="ru-RU" w:eastAsia="ru-RU" w:bidi="ar-SA"/>
        </w:rPr>
        <w:t>.</w:t>
      </w:r>
    </w:p>
    <w:p w:rsidR="00D54686" w:rsidRPr="007F545E" w:rsidRDefault="00695301" w:rsidP="00000EE0">
      <w:pPr>
        <w:tabs>
          <w:tab w:val="left" w:pos="851"/>
        </w:tabs>
        <w:autoSpaceDE w:val="0"/>
        <w:autoSpaceDN w:val="0"/>
        <w:adjustRightInd w:val="0"/>
        <w:spacing w:before="0"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7F545E" w:rsidRPr="007F545E">
        <w:rPr>
          <w:rFonts w:ascii="Times New Roman" w:hAnsi="Times New Roman" w:cs="Times New Roman"/>
          <w:sz w:val="28"/>
          <w:szCs w:val="28"/>
          <w:lang w:val="ru-RU"/>
        </w:rPr>
        <w:t xml:space="preserve">Время выполнения вариативной части комплексного задания II этапа– 90 мин. Оценка за выполнение </w:t>
      </w:r>
      <w:r w:rsidR="007F545E">
        <w:rPr>
          <w:rFonts w:ascii="Times New Roman" w:hAnsi="Times New Roman" w:cs="Times New Roman"/>
          <w:sz w:val="28"/>
          <w:szCs w:val="28"/>
          <w:lang w:val="ru-RU"/>
        </w:rPr>
        <w:t xml:space="preserve">задания </w:t>
      </w:r>
      <w:r w:rsidR="007F545E" w:rsidRPr="007F545E">
        <w:rPr>
          <w:rFonts w:ascii="Times New Roman" w:hAnsi="Times New Roman" w:cs="Times New Roman"/>
          <w:sz w:val="28"/>
          <w:szCs w:val="28"/>
          <w:lang w:val="ru-RU"/>
        </w:rPr>
        <w:t>- 35 баллов.</w:t>
      </w:r>
      <w:r w:rsidR="00D54686" w:rsidRPr="007F545E">
        <w:rPr>
          <w:rFonts w:ascii="Times New Roman" w:hAnsi="Times New Roman" w:cs="Times New Roman"/>
          <w:sz w:val="28"/>
          <w:szCs w:val="28"/>
          <w:lang w:val="ru-RU"/>
        </w:rPr>
        <w:t xml:space="preserve"> </w:t>
      </w:r>
    </w:p>
    <w:p w:rsidR="00376818" w:rsidRPr="00F00BCC" w:rsidRDefault="00376818" w:rsidP="00000EE0">
      <w:pPr>
        <w:tabs>
          <w:tab w:val="left" w:pos="851"/>
        </w:tabs>
        <w:autoSpaceDE w:val="0"/>
        <w:autoSpaceDN w:val="0"/>
        <w:adjustRightInd w:val="0"/>
        <w:spacing w:before="0" w:after="0"/>
        <w:ind w:left="0" w:firstLine="709"/>
        <w:rPr>
          <w:rFonts w:ascii="Times New Roman" w:eastAsia="Times New Roman" w:hAnsi="Times New Roman" w:cs="Times New Roman"/>
          <w:b/>
          <w:color w:val="000000"/>
          <w:sz w:val="28"/>
          <w:szCs w:val="28"/>
          <w:lang w:val="ru-RU" w:eastAsia="ru-RU" w:bidi="ar-SA"/>
        </w:rPr>
      </w:pPr>
    </w:p>
    <w:p w:rsidR="00992F9A" w:rsidRPr="00F00BCC" w:rsidRDefault="00992F9A" w:rsidP="00E7793D">
      <w:pPr>
        <w:tabs>
          <w:tab w:val="left" w:pos="851"/>
        </w:tabs>
        <w:autoSpaceDE w:val="0"/>
        <w:autoSpaceDN w:val="0"/>
        <w:adjustRightInd w:val="0"/>
        <w:spacing w:before="0" w:after="0"/>
        <w:ind w:left="0" w:firstLine="709"/>
        <w:rPr>
          <w:rFonts w:ascii="Times New Roman" w:eastAsia="Times New Roman" w:hAnsi="Times New Roman" w:cs="Times New Roman"/>
          <w:b/>
          <w:color w:val="000000"/>
          <w:sz w:val="28"/>
          <w:szCs w:val="28"/>
          <w:lang w:val="ru-RU" w:eastAsia="ru-RU" w:bidi="ar-SA"/>
        </w:rPr>
      </w:pPr>
      <w:r w:rsidRPr="00F00BCC">
        <w:rPr>
          <w:rFonts w:ascii="Times New Roman" w:eastAsia="Times New Roman" w:hAnsi="Times New Roman" w:cs="Times New Roman"/>
          <w:b/>
          <w:color w:val="000000"/>
          <w:sz w:val="28"/>
          <w:szCs w:val="28"/>
          <w:lang w:val="ru-RU" w:eastAsia="ru-RU" w:bidi="ar-SA"/>
        </w:rPr>
        <w:t>Вариативная часть комплексного задания</w:t>
      </w:r>
    </w:p>
    <w:p w:rsidR="00000EE0" w:rsidRPr="00000EE0" w:rsidRDefault="00000EE0" w:rsidP="00000EE0">
      <w:pPr>
        <w:autoSpaceDE w:val="0"/>
        <w:autoSpaceDN w:val="0"/>
        <w:adjustRightInd w:val="0"/>
        <w:spacing w:after="0"/>
        <w:rPr>
          <w:rFonts w:ascii="Times New Roman" w:eastAsia="Times New Roman" w:hAnsi="Times New Roman" w:cs="Times New Roman"/>
          <w:b/>
          <w:color w:val="000000"/>
          <w:sz w:val="28"/>
          <w:szCs w:val="28"/>
          <w:lang w:val="ru-RU" w:eastAsia="ru-RU" w:bidi="ar-SA"/>
        </w:rPr>
      </w:pPr>
      <w:r w:rsidRPr="00000EE0">
        <w:rPr>
          <w:rFonts w:ascii="Times New Roman" w:eastAsia="Times New Roman" w:hAnsi="Times New Roman" w:cs="Times New Roman"/>
          <w:b/>
          <w:color w:val="000000"/>
          <w:sz w:val="28"/>
          <w:szCs w:val="28"/>
          <w:lang w:val="ru-RU" w:eastAsia="ru-RU" w:bidi="ar-SA"/>
        </w:rPr>
        <w:t>Имитация тушения низового лесного пожара на тренировочном полигоне</w:t>
      </w:r>
    </w:p>
    <w:p w:rsidR="00992F9A" w:rsidRDefault="00992F9A" w:rsidP="00E7793D">
      <w:pPr>
        <w:tabs>
          <w:tab w:val="left" w:pos="851"/>
        </w:tabs>
        <w:autoSpaceDE w:val="0"/>
        <w:autoSpaceDN w:val="0"/>
        <w:adjustRightInd w:val="0"/>
        <w:spacing w:before="0" w:after="0"/>
        <w:ind w:left="0" w:firstLine="709"/>
        <w:rPr>
          <w:rFonts w:ascii="Times New Roman" w:eastAsia="Times New Roman" w:hAnsi="Times New Roman" w:cs="Times New Roman"/>
          <w:b/>
          <w:color w:val="000000"/>
          <w:sz w:val="28"/>
          <w:szCs w:val="28"/>
          <w:lang w:val="ru-RU" w:eastAsia="ru-RU" w:bidi="ar-SA"/>
        </w:rPr>
      </w:pPr>
      <w:r w:rsidRPr="00F00BCC">
        <w:rPr>
          <w:rFonts w:ascii="Times New Roman" w:eastAsia="Times New Roman" w:hAnsi="Times New Roman" w:cs="Times New Roman"/>
          <w:b/>
          <w:color w:val="000000"/>
          <w:sz w:val="28"/>
          <w:szCs w:val="28"/>
          <w:lang w:val="ru-RU" w:eastAsia="ru-RU" w:bidi="ar-SA"/>
        </w:rPr>
        <w:t>для специальности 35.02.01 Лесное и лесопарковое хозяйство</w:t>
      </w:r>
    </w:p>
    <w:p w:rsidR="00000EE0" w:rsidRPr="00000EE0" w:rsidRDefault="00000EE0" w:rsidP="00000EE0">
      <w:pPr>
        <w:pStyle w:val="ab"/>
        <w:numPr>
          <w:ilvl w:val="1"/>
          <w:numId w:val="46"/>
        </w:numPr>
        <w:autoSpaceDE w:val="0"/>
        <w:autoSpaceDN w:val="0"/>
        <w:adjustRightInd w:val="0"/>
        <w:spacing w:before="0" w:after="0"/>
        <w:ind w:left="426" w:hanging="425"/>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Заполнение технической документации «Акт о лесном пожаре» (по предложенным условиям в задаче).</w:t>
      </w:r>
    </w:p>
    <w:p w:rsidR="00000EE0" w:rsidRPr="00000EE0" w:rsidRDefault="00000EE0" w:rsidP="00000EE0">
      <w:pPr>
        <w:pStyle w:val="ab"/>
        <w:numPr>
          <w:ilvl w:val="1"/>
          <w:numId w:val="46"/>
        </w:numPr>
        <w:autoSpaceDE w:val="0"/>
        <w:autoSpaceDN w:val="0"/>
        <w:adjustRightInd w:val="0"/>
        <w:spacing w:before="0" w:after="0"/>
        <w:ind w:left="426" w:hanging="425"/>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Заполнить таблицу технических характеристик предложенного оборудования.</w:t>
      </w:r>
    </w:p>
    <w:p w:rsidR="00000EE0" w:rsidRPr="00000EE0" w:rsidRDefault="00000EE0" w:rsidP="00000EE0">
      <w:pPr>
        <w:pStyle w:val="ab"/>
        <w:numPr>
          <w:ilvl w:val="1"/>
          <w:numId w:val="46"/>
        </w:numPr>
        <w:autoSpaceDE w:val="0"/>
        <w:autoSpaceDN w:val="0"/>
        <w:adjustRightInd w:val="0"/>
        <w:spacing w:before="0" w:after="0"/>
        <w:ind w:left="426" w:hanging="425"/>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Приведение в рабочий режим зажигательного аппарата (ЗА) – заполнение его горючей </w:t>
      </w:r>
      <w:proofErr w:type="spellStart"/>
      <w:r w:rsidRPr="00000EE0">
        <w:rPr>
          <w:rFonts w:ascii="Times New Roman" w:hAnsi="Times New Roman" w:cs="Times New Roman"/>
          <w:sz w:val="28"/>
          <w:szCs w:val="28"/>
          <w:lang w:val="ru-RU"/>
        </w:rPr>
        <w:t>смесью</w:t>
      </w:r>
      <w:proofErr w:type="gramStart"/>
      <w:r w:rsidRPr="00000EE0">
        <w:rPr>
          <w:rFonts w:ascii="Times New Roman" w:hAnsi="Times New Roman" w:cs="Times New Roman"/>
          <w:sz w:val="28"/>
          <w:szCs w:val="28"/>
          <w:lang w:val="ru-RU"/>
        </w:rPr>
        <w:t>;з</w:t>
      </w:r>
      <w:proofErr w:type="gramEnd"/>
      <w:r w:rsidRPr="00000EE0">
        <w:rPr>
          <w:rFonts w:ascii="Times New Roman" w:hAnsi="Times New Roman" w:cs="Times New Roman"/>
          <w:sz w:val="28"/>
          <w:szCs w:val="28"/>
          <w:lang w:val="ru-RU"/>
        </w:rPr>
        <w:t>аполнение</w:t>
      </w:r>
      <w:proofErr w:type="spellEnd"/>
      <w:r w:rsidRPr="00000EE0">
        <w:rPr>
          <w:rFonts w:ascii="Times New Roman" w:hAnsi="Times New Roman" w:cs="Times New Roman"/>
          <w:sz w:val="28"/>
          <w:szCs w:val="28"/>
          <w:lang w:val="ru-RU"/>
        </w:rPr>
        <w:t xml:space="preserve"> водой емкости первого и второго ранцевого лесного огнетушителя (РЛО) на весь объем.</w:t>
      </w:r>
    </w:p>
    <w:p w:rsidR="00000EE0" w:rsidRPr="00000EE0" w:rsidRDefault="00000EE0" w:rsidP="00000EE0">
      <w:pPr>
        <w:pStyle w:val="ab"/>
        <w:numPr>
          <w:ilvl w:val="1"/>
          <w:numId w:val="46"/>
        </w:numPr>
        <w:autoSpaceDE w:val="0"/>
        <w:autoSpaceDN w:val="0"/>
        <w:adjustRightInd w:val="0"/>
        <w:spacing w:before="0" w:after="0"/>
        <w:ind w:left="426" w:hanging="425"/>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Ранцевым огнетушителем, наполненным водой со смачивателем, создать опорную противопожарную полосу длиной 6,0 метров и шириной 0,4 метра.</w:t>
      </w:r>
    </w:p>
    <w:p w:rsidR="00000EE0" w:rsidRPr="00000EE0" w:rsidRDefault="00000EE0" w:rsidP="00000EE0">
      <w:pPr>
        <w:pStyle w:val="ab"/>
        <w:numPr>
          <w:ilvl w:val="1"/>
          <w:numId w:val="46"/>
        </w:numPr>
        <w:autoSpaceDE w:val="0"/>
        <w:autoSpaceDN w:val="0"/>
        <w:adjustRightInd w:val="0"/>
        <w:spacing w:before="0" w:after="0"/>
        <w:ind w:left="426" w:hanging="425"/>
        <w:jc w:val="both"/>
        <w:rPr>
          <w:rFonts w:eastAsia="Times New Roman"/>
          <w:lang w:val="ru-RU" w:eastAsia="ru-RU"/>
        </w:rPr>
      </w:pPr>
      <w:r w:rsidRPr="00000EE0">
        <w:rPr>
          <w:rFonts w:ascii="Times New Roman" w:hAnsi="Times New Roman" w:cs="Times New Roman"/>
          <w:sz w:val="28"/>
          <w:szCs w:val="28"/>
          <w:lang w:val="ru-RU"/>
        </w:rPr>
        <w:t>За отведенный период времени необходимо ранцевым огнетушителем, расположенным на расстоянии 2,0 метра от центра мишени, наполнить емкость, расположенную в</w:t>
      </w:r>
      <w:r w:rsidRPr="00000EE0">
        <w:rPr>
          <w:rFonts w:eastAsia="Times New Roman"/>
          <w:lang w:val="ru-RU" w:eastAsia="ru-RU"/>
        </w:rPr>
        <w:t xml:space="preserve"> центре мишени.</w:t>
      </w:r>
    </w:p>
    <w:p w:rsidR="00695301" w:rsidRPr="00695301" w:rsidRDefault="00000EE0" w:rsidP="00000EE0">
      <w:pPr>
        <w:tabs>
          <w:tab w:val="left" w:pos="7610"/>
        </w:tabs>
        <w:spacing w:after="0"/>
        <w:jc w:val="left"/>
        <w:rPr>
          <w:rFonts w:eastAsia="Times New Roman"/>
          <w:lang w:val="ru-RU" w:eastAsia="ru-RU"/>
        </w:rPr>
      </w:pPr>
      <w:r>
        <w:rPr>
          <w:rFonts w:eastAsia="Times New Roman"/>
          <w:lang w:val="ru-RU" w:eastAsia="ru-RU"/>
        </w:rPr>
        <w:tab/>
      </w:r>
    </w:p>
    <w:p w:rsidR="00804A47" w:rsidRPr="00F00BCC" w:rsidRDefault="00804A47" w:rsidP="00E7793D">
      <w:pPr>
        <w:tabs>
          <w:tab w:val="left" w:pos="851"/>
        </w:tabs>
        <w:autoSpaceDE w:val="0"/>
        <w:autoSpaceDN w:val="0"/>
        <w:adjustRightInd w:val="0"/>
        <w:spacing w:before="0" w:after="0"/>
        <w:ind w:left="0" w:firstLine="709"/>
        <w:jc w:val="both"/>
        <w:rPr>
          <w:rFonts w:ascii="Times New Roman" w:hAnsi="Times New Roman" w:cs="Times New Roman"/>
          <w:b/>
          <w:bCs/>
          <w:sz w:val="28"/>
          <w:szCs w:val="28"/>
          <w:lang w:val="ru-RU"/>
        </w:rPr>
      </w:pPr>
    </w:p>
    <w:p w:rsidR="00804A47" w:rsidRPr="00F00BCC" w:rsidRDefault="00804A47" w:rsidP="00E7793D">
      <w:pPr>
        <w:tabs>
          <w:tab w:val="left" w:pos="851"/>
        </w:tabs>
        <w:autoSpaceDE w:val="0"/>
        <w:autoSpaceDN w:val="0"/>
        <w:adjustRightInd w:val="0"/>
        <w:spacing w:before="0" w:after="0"/>
        <w:ind w:left="0" w:firstLine="709"/>
        <w:rPr>
          <w:rFonts w:ascii="Times New Roman" w:eastAsia="Times New Roman" w:hAnsi="Times New Roman" w:cs="Times New Roman"/>
          <w:b/>
          <w:color w:val="000000"/>
          <w:sz w:val="28"/>
          <w:szCs w:val="28"/>
          <w:lang w:val="ru-RU" w:eastAsia="ru-RU" w:bidi="ar-SA"/>
        </w:rPr>
      </w:pPr>
      <w:r w:rsidRPr="00F00BCC">
        <w:rPr>
          <w:rFonts w:ascii="Times New Roman" w:eastAsia="Times New Roman" w:hAnsi="Times New Roman" w:cs="Times New Roman"/>
          <w:b/>
          <w:color w:val="000000"/>
          <w:sz w:val="28"/>
          <w:szCs w:val="28"/>
          <w:lang w:val="ru-RU" w:eastAsia="ru-RU" w:bidi="ar-SA"/>
        </w:rPr>
        <w:t>Вариативная часть комплексного задания</w:t>
      </w:r>
    </w:p>
    <w:p w:rsidR="00804A47" w:rsidRPr="00F00BCC" w:rsidRDefault="00804A47" w:rsidP="00E7793D">
      <w:pPr>
        <w:tabs>
          <w:tab w:val="left" w:pos="851"/>
        </w:tabs>
        <w:autoSpaceDE w:val="0"/>
        <w:autoSpaceDN w:val="0"/>
        <w:adjustRightInd w:val="0"/>
        <w:spacing w:before="0" w:after="0"/>
        <w:ind w:left="0" w:firstLine="709"/>
        <w:rPr>
          <w:rFonts w:ascii="Times New Roman" w:eastAsia="Times New Roman" w:hAnsi="Times New Roman" w:cs="Times New Roman"/>
          <w:b/>
          <w:color w:val="000000"/>
          <w:sz w:val="28"/>
          <w:szCs w:val="28"/>
          <w:lang w:val="ru-RU" w:eastAsia="ru-RU" w:bidi="ar-SA"/>
        </w:rPr>
      </w:pPr>
      <w:r w:rsidRPr="00F00BCC">
        <w:rPr>
          <w:rFonts w:ascii="Times New Roman" w:eastAsia="Times New Roman" w:hAnsi="Times New Roman" w:cs="Times New Roman"/>
          <w:b/>
          <w:color w:val="000000"/>
          <w:sz w:val="28"/>
          <w:szCs w:val="28"/>
          <w:lang w:val="ru-RU" w:eastAsia="ru-RU" w:bidi="ar-SA"/>
        </w:rPr>
        <w:t>для специальности 35.02.02 Технология лесозаготовок</w:t>
      </w:r>
    </w:p>
    <w:p w:rsidR="00000EE0" w:rsidRPr="00000EE0" w:rsidRDefault="00000EE0" w:rsidP="00000EE0">
      <w:pPr>
        <w:autoSpaceDE w:val="0"/>
        <w:autoSpaceDN w:val="0"/>
        <w:adjustRightInd w:val="0"/>
        <w:spacing w:after="0"/>
        <w:jc w:val="both"/>
        <w:rPr>
          <w:rFonts w:ascii="Times New Roman" w:hAnsi="Times New Roman" w:cs="Times New Roman"/>
          <w:bCs/>
          <w:sz w:val="28"/>
          <w:szCs w:val="28"/>
          <w:lang w:val="ru-RU"/>
        </w:rPr>
      </w:pPr>
      <w:r w:rsidRPr="00000EE0">
        <w:rPr>
          <w:rFonts w:ascii="Times New Roman" w:hAnsi="Times New Roman" w:cs="Times New Roman"/>
          <w:bCs/>
          <w:sz w:val="28"/>
          <w:szCs w:val="28"/>
          <w:lang w:val="ru-RU"/>
        </w:rPr>
        <w:t>1</w:t>
      </w:r>
      <w:r>
        <w:rPr>
          <w:rFonts w:ascii="Times New Roman" w:hAnsi="Times New Roman" w:cs="Times New Roman"/>
          <w:bCs/>
          <w:sz w:val="28"/>
          <w:szCs w:val="28"/>
          <w:lang w:val="ru-RU"/>
        </w:rPr>
        <w:t>.</w:t>
      </w:r>
      <w:r w:rsidRPr="00000EE0">
        <w:rPr>
          <w:rFonts w:ascii="Times New Roman" w:hAnsi="Times New Roman" w:cs="Times New Roman"/>
          <w:bCs/>
          <w:sz w:val="28"/>
          <w:szCs w:val="28"/>
          <w:lang w:val="ru-RU"/>
        </w:rPr>
        <w:t xml:space="preserve"> Демонстрация навыков проведения таксационных измерений</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Участник должен провести необходимые измерения растущего дерева и по их результатам вычислить объем ствола, выбрав при этом инструменты для выполнения измерений и способ вычисления объема.</w:t>
      </w:r>
    </w:p>
    <w:p w:rsidR="00000EE0" w:rsidRPr="00000EE0" w:rsidRDefault="00000EE0" w:rsidP="00000EE0">
      <w:pPr>
        <w:autoSpaceDE w:val="0"/>
        <w:autoSpaceDN w:val="0"/>
        <w:adjustRightInd w:val="0"/>
        <w:spacing w:after="0"/>
        <w:jc w:val="both"/>
        <w:rPr>
          <w:rFonts w:ascii="Times New Roman" w:hAnsi="Times New Roman" w:cs="Times New Roman"/>
          <w:bCs/>
          <w:sz w:val="28"/>
          <w:szCs w:val="28"/>
          <w:lang w:val="ru-RU"/>
        </w:rPr>
      </w:pPr>
      <w:r w:rsidRPr="00000EE0">
        <w:rPr>
          <w:rFonts w:ascii="Times New Roman" w:hAnsi="Times New Roman" w:cs="Times New Roman"/>
          <w:bCs/>
          <w:sz w:val="28"/>
          <w:szCs w:val="28"/>
          <w:lang w:val="ru-RU"/>
        </w:rPr>
        <w:t>Используемое оборудование и инструменты</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Мерная вилка, мерная лента, лесотаксационные таблицы, калькулятор</w:t>
      </w:r>
    </w:p>
    <w:p w:rsidR="00000EE0" w:rsidRPr="00000EE0" w:rsidRDefault="00000EE0" w:rsidP="00000EE0">
      <w:pPr>
        <w:autoSpaceDE w:val="0"/>
        <w:autoSpaceDN w:val="0"/>
        <w:adjustRightInd w:val="0"/>
        <w:spacing w:after="0"/>
        <w:jc w:val="both"/>
        <w:rPr>
          <w:rFonts w:ascii="Times New Roman" w:hAnsi="Times New Roman" w:cs="Times New Roman"/>
          <w:bCs/>
          <w:sz w:val="28"/>
          <w:szCs w:val="28"/>
          <w:lang w:val="ru-RU"/>
        </w:rPr>
      </w:pPr>
      <w:r w:rsidRPr="00000EE0">
        <w:rPr>
          <w:rFonts w:ascii="Times New Roman" w:hAnsi="Times New Roman" w:cs="Times New Roman"/>
          <w:bCs/>
          <w:sz w:val="28"/>
          <w:szCs w:val="28"/>
          <w:lang w:val="ru-RU"/>
        </w:rPr>
        <w:t>2</w:t>
      </w:r>
      <w:r>
        <w:rPr>
          <w:rFonts w:ascii="Times New Roman" w:hAnsi="Times New Roman" w:cs="Times New Roman"/>
          <w:bCs/>
          <w:sz w:val="28"/>
          <w:szCs w:val="28"/>
          <w:lang w:val="ru-RU"/>
        </w:rPr>
        <w:t>.</w:t>
      </w:r>
      <w:r w:rsidRPr="00000EE0">
        <w:rPr>
          <w:rFonts w:ascii="Times New Roman" w:hAnsi="Times New Roman" w:cs="Times New Roman"/>
          <w:bCs/>
          <w:sz w:val="28"/>
          <w:szCs w:val="28"/>
          <w:lang w:val="ru-RU"/>
        </w:rPr>
        <w:t xml:space="preserve"> Демонстрация навыков технического обслуживания бензопилы</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Участник должен разобрать пильный аппарат пилы. Для этого необходимо отпустить гайки на болтах, снять защитную крышку, снять цепь с шины и со звездочки и снять шину. Затем следует установить на шину новую цепь и собрать пильный аппарат. При сборке отрегулировать натяжение пильной цепи. </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bCs/>
          <w:sz w:val="28"/>
          <w:szCs w:val="28"/>
          <w:lang w:val="ru-RU"/>
        </w:rPr>
        <w:t>Используемое оборудование и инструменты</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Бензопила </w:t>
      </w:r>
      <w:proofErr w:type="spellStart"/>
      <w:r w:rsidRPr="00000EE0">
        <w:rPr>
          <w:rFonts w:ascii="Times New Roman" w:hAnsi="Times New Roman" w:cs="Times New Roman"/>
          <w:sz w:val="28"/>
          <w:szCs w:val="28"/>
          <w:lang w:val="ru-RU"/>
        </w:rPr>
        <w:t>Хускварна</w:t>
      </w:r>
      <w:proofErr w:type="spellEnd"/>
      <w:r w:rsidRPr="00000EE0">
        <w:rPr>
          <w:rFonts w:ascii="Times New Roman" w:hAnsi="Times New Roman" w:cs="Times New Roman"/>
          <w:sz w:val="28"/>
          <w:szCs w:val="28"/>
          <w:lang w:val="ru-RU"/>
        </w:rPr>
        <w:t xml:space="preserve"> или Штиль, цепь для бензопилы, динамометрический ключ.</w:t>
      </w:r>
    </w:p>
    <w:p w:rsidR="00000EE0" w:rsidRPr="00000EE0" w:rsidRDefault="00000EE0" w:rsidP="00000EE0">
      <w:pPr>
        <w:autoSpaceDE w:val="0"/>
        <w:autoSpaceDN w:val="0"/>
        <w:adjustRightInd w:val="0"/>
        <w:spacing w:after="0"/>
        <w:jc w:val="both"/>
        <w:rPr>
          <w:rFonts w:ascii="Times New Roman" w:hAnsi="Times New Roman" w:cs="Times New Roman"/>
          <w:bCs/>
          <w:sz w:val="28"/>
          <w:szCs w:val="28"/>
          <w:lang w:val="ru-RU"/>
        </w:rPr>
      </w:pPr>
      <w:r w:rsidRPr="00000EE0">
        <w:rPr>
          <w:rFonts w:ascii="Times New Roman" w:hAnsi="Times New Roman" w:cs="Times New Roman"/>
          <w:bCs/>
          <w:sz w:val="28"/>
          <w:szCs w:val="28"/>
          <w:lang w:val="ru-RU"/>
        </w:rPr>
        <w:t>3.1 Демонстрация навыков владения бензопилой: раскряжевка комбинированным резом</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Участник должен отрезать от бревна, которое уложено на козлах под углом 7</w:t>
      </w:r>
      <w:r w:rsidRPr="00000EE0">
        <w:rPr>
          <w:rFonts w:ascii="Times New Roman" w:eastAsia="Arial Unicode MS" w:hAnsi="Arial Unicode MS" w:cs="Arial Unicode MS" w:hint="eastAsia"/>
          <w:sz w:val="28"/>
          <w:szCs w:val="28"/>
          <w:lang w:val="ru-RU"/>
        </w:rPr>
        <w:t>⁰</w:t>
      </w:r>
      <w:r w:rsidRPr="00000EE0">
        <w:rPr>
          <w:rFonts w:ascii="Times New Roman" w:hAnsi="Times New Roman" w:cs="Times New Roman"/>
          <w:sz w:val="28"/>
          <w:szCs w:val="28"/>
          <w:lang w:val="ru-RU"/>
        </w:rPr>
        <w:t xml:space="preserve">, два диска не тоньше 3см и не толще 8см. При этом половину диаметра бревна до красной линии он должен резать снизу, а остальную часть – сверху. На стволе резы должны быть перпендикулярны продольной оси ствола и должны встретиться на одном уровне. При резе снизу вверх нельзя пересекать нижнюю границу красной полосы. Рез сверху вниз следует начинать в зеленой зоне. При резе </w:t>
      </w:r>
      <w:proofErr w:type="gramStart"/>
      <w:r w:rsidRPr="00000EE0">
        <w:rPr>
          <w:rFonts w:ascii="Times New Roman" w:hAnsi="Times New Roman" w:cs="Times New Roman"/>
          <w:sz w:val="28"/>
          <w:szCs w:val="28"/>
          <w:lang w:val="ru-RU"/>
        </w:rPr>
        <w:t>сверх</w:t>
      </w:r>
      <w:proofErr w:type="gramEnd"/>
      <w:r w:rsidRPr="00000EE0">
        <w:rPr>
          <w:rFonts w:ascii="Times New Roman" w:hAnsi="Times New Roman" w:cs="Times New Roman"/>
          <w:sz w:val="28"/>
          <w:szCs w:val="28"/>
          <w:lang w:val="ru-RU"/>
        </w:rPr>
        <w:t xml:space="preserve"> вниз также нельзя пересекать </w:t>
      </w:r>
      <w:proofErr w:type="gramStart"/>
      <w:r w:rsidRPr="00000EE0">
        <w:rPr>
          <w:rFonts w:ascii="Times New Roman" w:hAnsi="Times New Roman" w:cs="Times New Roman"/>
          <w:sz w:val="28"/>
          <w:szCs w:val="28"/>
          <w:lang w:val="ru-RU"/>
        </w:rPr>
        <w:t>нижнюю</w:t>
      </w:r>
      <w:proofErr w:type="gramEnd"/>
      <w:r w:rsidRPr="00000EE0">
        <w:rPr>
          <w:rFonts w:ascii="Times New Roman" w:hAnsi="Times New Roman" w:cs="Times New Roman"/>
          <w:sz w:val="28"/>
          <w:szCs w:val="28"/>
          <w:lang w:val="ru-RU"/>
        </w:rPr>
        <w:t xml:space="preserve"> границу красной полосы.</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bCs/>
          <w:sz w:val="28"/>
          <w:szCs w:val="28"/>
          <w:lang w:val="ru-RU"/>
        </w:rPr>
        <w:t>Используемое оборудование и инструменты</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Бензопила </w:t>
      </w:r>
      <w:proofErr w:type="spellStart"/>
      <w:r w:rsidRPr="00000EE0">
        <w:rPr>
          <w:rFonts w:ascii="Times New Roman" w:hAnsi="Times New Roman" w:cs="Times New Roman"/>
          <w:sz w:val="28"/>
          <w:szCs w:val="28"/>
          <w:lang w:val="ru-RU"/>
        </w:rPr>
        <w:t>Хускварна</w:t>
      </w:r>
      <w:proofErr w:type="spellEnd"/>
      <w:r w:rsidRPr="00000EE0">
        <w:rPr>
          <w:rFonts w:ascii="Times New Roman" w:hAnsi="Times New Roman" w:cs="Times New Roman"/>
          <w:sz w:val="28"/>
          <w:szCs w:val="28"/>
          <w:lang w:val="ru-RU"/>
        </w:rPr>
        <w:t xml:space="preserve"> или Штиль, маркированное бревно диаметром 35см, спецодежда</w:t>
      </w:r>
    </w:p>
    <w:p w:rsidR="00000EE0" w:rsidRPr="00000EE0" w:rsidRDefault="00000EE0" w:rsidP="00000EE0">
      <w:pPr>
        <w:autoSpaceDE w:val="0"/>
        <w:autoSpaceDN w:val="0"/>
        <w:adjustRightInd w:val="0"/>
        <w:spacing w:after="0"/>
        <w:jc w:val="both"/>
        <w:rPr>
          <w:rFonts w:ascii="Times New Roman" w:hAnsi="Times New Roman" w:cs="Times New Roman"/>
          <w:bCs/>
          <w:sz w:val="28"/>
          <w:szCs w:val="28"/>
          <w:lang w:val="ru-RU"/>
        </w:rPr>
      </w:pPr>
      <w:r w:rsidRPr="00000EE0">
        <w:rPr>
          <w:rFonts w:ascii="Times New Roman" w:hAnsi="Times New Roman" w:cs="Times New Roman"/>
          <w:bCs/>
          <w:sz w:val="28"/>
          <w:szCs w:val="28"/>
          <w:lang w:val="ru-RU"/>
        </w:rPr>
        <w:t>3.2Демонстрация навыков владения бензопилой: точная раскряжевка</w:t>
      </w:r>
    </w:p>
    <w:p w:rsidR="00000EE0" w:rsidRPr="00000EE0" w:rsidRDefault="00000EE0" w:rsidP="00000EE0">
      <w:pPr>
        <w:autoSpaceDE w:val="0"/>
        <w:autoSpaceDN w:val="0"/>
        <w:adjustRightInd w:val="0"/>
        <w:spacing w:after="0"/>
        <w:jc w:val="both"/>
        <w:rPr>
          <w:rFonts w:ascii="Times New Roman" w:hAnsi="Times New Roman" w:cs="Times New Roman"/>
          <w:bCs/>
          <w:sz w:val="28"/>
          <w:szCs w:val="28"/>
          <w:lang w:val="ru-RU"/>
        </w:rPr>
      </w:pPr>
      <w:r w:rsidRPr="00000EE0">
        <w:rPr>
          <w:rFonts w:ascii="Times New Roman" w:hAnsi="Times New Roman" w:cs="Times New Roman"/>
          <w:bCs/>
          <w:sz w:val="28"/>
          <w:szCs w:val="28"/>
          <w:lang w:val="ru-RU"/>
        </w:rPr>
        <w:t>Участник должен отрезать диск от бревна, не повредив настил, на котором лежит бревно. Толщина диска – от 3 до 8см. Диск отрезается под прямым углом к продольной оси бревна.</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bCs/>
          <w:sz w:val="28"/>
          <w:szCs w:val="28"/>
          <w:lang w:val="ru-RU"/>
        </w:rPr>
        <w:t>Используемое оборудование и инструменты</w:t>
      </w:r>
    </w:p>
    <w:p w:rsidR="00000EE0" w:rsidRPr="00000EE0" w:rsidRDefault="00000EE0" w:rsidP="00000EE0">
      <w:pPr>
        <w:autoSpaceDE w:val="0"/>
        <w:autoSpaceDN w:val="0"/>
        <w:adjustRightInd w:val="0"/>
        <w:spacing w:after="0"/>
        <w:jc w:val="both"/>
        <w:rPr>
          <w:rFonts w:ascii="Times New Roman" w:hAnsi="Times New Roman" w:cs="Times New Roman"/>
          <w:sz w:val="28"/>
          <w:szCs w:val="28"/>
          <w:lang w:val="ru-RU"/>
        </w:rPr>
      </w:pPr>
      <w:r w:rsidRPr="00000EE0">
        <w:rPr>
          <w:rFonts w:ascii="Times New Roman" w:hAnsi="Times New Roman" w:cs="Times New Roman"/>
          <w:sz w:val="28"/>
          <w:szCs w:val="28"/>
          <w:lang w:val="ru-RU"/>
        </w:rPr>
        <w:t xml:space="preserve">Бензопила </w:t>
      </w:r>
      <w:proofErr w:type="spellStart"/>
      <w:r w:rsidRPr="00000EE0">
        <w:rPr>
          <w:rFonts w:ascii="Times New Roman" w:hAnsi="Times New Roman" w:cs="Times New Roman"/>
          <w:sz w:val="28"/>
          <w:szCs w:val="28"/>
          <w:lang w:val="ru-RU"/>
        </w:rPr>
        <w:t>Хускварна</w:t>
      </w:r>
      <w:proofErr w:type="spellEnd"/>
      <w:r w:rsidRPr="00000EE0">
        <w:rPr>
          <w:rFonts w:ascii="Times New Roman" w:hAnsi="Times New Roman" w:cs="Times New Roman"/>
          <w:sz w:val="28"/>
          <w:szCs w:val="28"/>
          <w:lang w:val="ru-RU"/>
        </w:rPr>
        <w:t xml:space="preserve"> или Штиль, маркированное бревно диаметром 35см, спецодежда</w:t>
      </w:r>
    </w:p>
    <w:p w:rsidR="00695301" w:rsidRPr="00695301" w:rsidRDefault="00695301" w:rsidP="00695301">
      <w:pPr>
        <w:autoSpaceDE w:val="0"/>
        <w:autoSpaceDN w:val="0"/>
        <w:adjustRightInd w:val="0"/>
        <w:spacing w:after="0"/>
        <w:jc w:val="both"/>
        <w:rPr>
          <w:rFonts w:ascii="Times New Roman" w:hAnsi="Times New Roman" w:cs="Times New Roman"/>
          <w:sz w:val="28"/>
          <w:szCs w:val="28"/>
          <w:lang w:val="ru-RU"/>
        </w:rPr>
      </w:pPr>
    </w:p>
    <w:p w:rsidR="00376818" w:rsidRPr="00F00BCC" w:rsidRDefault="00376818" w:rsidP="00E7793D">
      <w:pPr>
        <w:pStyle w:val="ab"/>
        <w:tabs>
          <w:tab w:val="left" w:pos="426"/>
          <w:tab w:val="left" w:pos="851"/>
          <w:tab w:val="left" w:pos="993"/>
        </w:tabs>
        <w:spacing w:before="0" w:after="0"/>
        <w:ind w:left="0" w:firstLine="709"/>
        <w:rPr>
          <w:rFonts w:ascii="Times New Roman" w:hAnsi="Times New Roman" w:cs="Times New Roman"/>
          <w:b/>
          <w:sz w:val="28"/>
          <w:szCs w:val="28"/>
          <w:lang w:val="ru-RU"/>
        </w:rPr>
      </w:pPr>
      <w:r w:rsidRPr="00F00BCC">
        <w:rPr>
          <w:rFonts w:ascii="Times New Roman" w:hAnsi="Times New Roman" w:cs="Times New Roman"/>
          <w:b/>
          <w:sz w:val="28"/>
          <w:szCs w:val="28"/>
          <w:lang w:val="ru-RU"/>
        </w:rPr>
        <w:t>Вариативная часть комплексного задания</w:t>
      </w:r>
    </w:p>
    <w:p w:rsidR="00376818" w:rsidRPr="00F00BCC" w:rsidRDefault="00376818" w:rsidP="00E7793D">
      <w:pPr>
        <w:pStyle w:val="ab"/>
        <w:tabs>
          <w:tab w:val="left" w:pos="426"/>
          <w:tab w:val="left" w:pos="851"/>
          <w:tab w:val="left" w:pos="993"/>
        </w:tabs>
        <w:spacing w:before="0" w:after="0"/>
        <w:ind w:left="0" w:firstLine="709"/>
        <w:rPr>
          <w:rFonts w:ascii="Times New Roman" w:hAnsi="Times New Roman" w:cs="Times New Roman"/>
          <w:b/>
          <w:sz w:val="28"/>
          <w:szCs w:val="28"/>
          <w:lang w:val="ru-RU"/>
        </w:rPr>
      </w:pPr>
      <w:r w:rsidRPr="00F00BCC">
        <w:rPr>
          <w:rFonts w:ascii="Times New Roman" w:hAnsi="Times New Roman" w:cs="Times New Roman"/>
          <w:b/>
          <w:sz w:val="28"/>
          <w:szCs w:val="28"/>
          <w:lang w:val="ru-RU"/>
        </w:rPr>
        <w:t>Изготовление брусковой детали по образцу</w:t>
      </w:r>
    </w:p>
    <w:p w:rsidR="00376818" w:rsidRPr="00F00BCC" w:rsidRDefault="00376818" w:rsidP="00E7793D">
      <w:pPr>
        <w:pStyle w:val="ab"/>
        <w:tabs>
          <w:tab w:val="left" w:pos="426"/>
          <w:tab w:val="left" w:pos="851"/>
          <w:tab w:val="left" w:pos="993"/>
        </w:tabs>
        <w:spacing w:before="0" w:after="0"/>
        <w:ind w:left="0" w:firstLine="709"/>
        <w:rPr>
          <w:rFonts w:ascii="Times New Roman" w:hAnsi="Times New Roman" w:cs="Times New Roman"/>
          <w:b/>
          <w:sz w:val="28"/>
          <w:szCs w:val="28"/>
          <w:lang w:val="ru-RU"/>
        </w:rPr>
      </w:pPr>
      <w:r w:rsidRPr="00F00BCC">
        <w:rPr>
          <w:rFonts w:ascii="Times New Roman" w:hAnsi="Times New Roman" w:cs="Times New Roman"/>
          <w:b/>
          <w:sz w:val="28"/>
          <w:szCs w:val="28"/>
          <w:lang w:val="ru-RU"/>
        </w:rPr>
        <w:t>для специальности 35.02.03 Технология деревообработки</w:t>
      </w:r>
    </w:p>
    <w:p w:rsidR="0018280F" w:rsidRPr="0018280F" w:rsidRDefault="00376818" w:rsidP="0018280F">
      <w:pPr>
        <w:spacing w:after="0"/>
        <w:jc w:val="both"/>
        <w:rPr>
          <w:rFonts w:ascii="Times New Roman" w:eastAsia="MS Mincho" w:hAnsi="Times New Roman" w:cs="Times New Roman"/>
          <w:sz w:val="28"/>
          <w:szCs w:val="28"/>
          <w:lang w:val="ru-RU" w:eastAsia="ja-JP"/>
        </w:rPr>
      </w:pPr>
      <w:r w:rsidRPr="00F00BCC">
        <w:rPr>
          <w:rFonts w:ascii="Times New Roman" w:eastAsia="MS Mincho" w:hAnsi="Times New Roman" w:cs="Times New Roman"/>
          <w:sz w:val="28"/>
          <w:szCs w:val="28"/>
          <w:lang w:val="ru-RU" w:eastAsia="ja-JP"/>
        </w:rPr>
        <w:tab/>
      </w:r>
      <w:r w:rsidR="0018280F" w:rsidRPr="0018280F">
        <w:rPr>
          <w:rFonts w:ascii="Times New Roman" w:eastAsia="MS Mincho" w:hAnsi="Times New Roman" w:cs="Times New Roman"/>
          <w:sz w:val="28"/>
          <w:szCs w:val="28"/>
          <w:lang w:val="ru-RU" w:eastAsia="ja-JP"/>
        </w:rPr>
        <w:t xml:space="preserve">           Для выполнения задания участнику по предоставленному эскизному проекту конструкции    тумбы общего назначения необходимо:</w:t>
      </w:r>
    </w:p>
    <w:p w:rsidR="0018280F" w:rsidRPr="0018280F" w:rsidRDefault="0018280F" w:rsidP="0018280F">
      <w:pPr>
        <w:spacing w:after="0"/>
        <w:ind w:firstLine="284"/>
        <w:jc w:val="both"/>
        <w:rPr>
          <w:rFonts w:ascii="Times New Roman" w:hAnsi="Times New Roman" w:cs="Times New Roman"/>
          <w:sz w:val="28"/>
          <w:szCs w:val="28"/>
          <w:lang w:val="ru-RU"/>
        </w:rPr>
      </w:pPr>
      <w:r w:rsidRPr="0018280F">
        <w:rPr>
          <w:rFonts w:ascii="Times New Roman" w:eastAsia="MS Mincho" w:hAnsi="Times New Roman" w:cs="Times New Roman"/>
          <w:sz w:val="28"/>
          <w:szCs w:val="28"/>
          <w:lang w:val="ru-RU" w:eastAsia="ja-JP"/>
        </w:rPr>
        <w:t xml:space="preserve">       - составить технологический процесс подготовки деталей к сборке тумбы и её сборки</w:t>
      </w:r>
      <w:r w:rsidRPr="0018280F">
        <w:rPr>
          <w:rFonts w:ascii="Times New Roman" w:hAnsi="Times New Roman" w:cs="Times New Roman"/>
          <w:sz w:val="28"/>
          <w:szCs w:val="28"/>
          <w:lang w:val="ru-RU"/>
        </w:rPr>
        <w:t xml:space="preserve"> </w:t>
      </w:r>
      <w:r w:rsidRPr="0018280F">
        <w:rPr>
          <w:rFonts w:ascii="Times New Roman" w:eastAsia="MS Mincho" w:hAnsi="Times New Roman" w:cs="Times New Roman"/>
          <w:sz w:val="28"/>
          <w:szCs w:val="28"/>
          <w:lang w:val="ru-RU" w:eastAsia="ja-JP"/>
        </w:rPr>
        <w:t>с указанием видов и марок оборудования, приспособлений, ручного инструмента и рабочих мест для выполнения каждой операции</w:t>
      </w:r>
      <w:r w:rsidRPr="0018280F">
        <w:rPr>
          <w:rFonts w:ascii="Times New Roman" w:hAnsi="Times New Roman" w:cs="Times New Roman"/>
          <w:sz w:val="28"/>
          <w:szCs w:val="28"/>
          <w:lang w:val="ru-RU"/>
        </w:rPr>
        <w:t>, если исходными материалами являются:</w:t>
      </w:r>
    </w:p>
    <w:p w:rsidR="0018280F" w:rsidRPr="0018280F" w:rsidRDefault="0018280F" w:rsidP="0018280F">
      <w:pPr>
        <w:tabs>
          <w:tab w:val="left" w:pos="709"/>
        </w:tabs>
        <w:spacing w:after="0"/>
        <w:ind w:firstLine="284"/>
        <w:jc w:val="both"/>
        <w:rPr>
          <w:rFonts w:ascii="Times New Roman" w:eastAsia="MS Mincho" w:hAnsi="Times New Roman" w:cs="Times New Roman"/>
          <w:sz w:val="28"/>
          <w:szCs w:val="28"/>
          <w:lang w:val="ru-RU" w:eastAsia="ja-JP"/>
        </w:rPr>
      </w:pPr>
      <w:r w:rsidRPr="0018280F">
        <w:rPr>
          <w:rFonts w:ascii="Times New Roman" w:eastAsia="MS Mincho" w:hAnsi="Times New Roman" w:cs="Times New Roman"/>
          <w:sz w:val="28"/>
          <w:szCs w:val="28"/>
          <w:lang w:val="ru-RU" w:eastAsia="ja-JP"/>
        </w:rPr>
        <w:t xml:space="preserve">       а) </w:t>
      </w:r>
      <w:r w:rsidRPr="0018280F">
        <w:rPr>
          <w:rFonts w:ascii="Times New Roman" w:hAnsi="Times New Roman" w:cs="Times New Roman"/>
          <w:sz w:val="28"/>
          <w:szCs w:val="28"/>
          <w:lang w:val="ru-RU"/>
        </w:rPr>
        <w:t xml:space="preserve">для стенок корпуса, двери и полки </w:t>
      </w:r>
      <w:r w:rsidRPr="0018280F">
        <w:rPr>
          <w:rFonts w:ascii="Times New Roman" w:eastAsia="MS Mincho" w:hAnsi="Times New Roman" w:cs="Times New Roman"/>
          <w:sz w:val="28"/>
          <w:szCs w:val="28"/>
          <w:lang w:val="ru-RU" w:eastAsia="ja-JP"/>
        </w:rPr>
        <w:t>–</w:t>
      </w:r>
      <w:r w:rsidRPr="0018280F">
        <w:rPr>
          <w:rFonts w:ascii="Times New Roman" w:hAnsi="Times New Roman" w:cs="Times New Roman"/>
          <w:sz w:val="28"/>
          <w:szCs w:val="28"/>
          <w:lang w:val="ru-RU"/>
        </w:rPr>
        <w:t xml:space="preserve"> щитовые заготовки толщиной 16мм с чистовыми размерами по периметру  из древесностружечной плиты с облицованными </w:t>
      </w:r>
      <w:proofErr w:type="spellStart"/>
      <w:r w:rsidRPr="0018280F">
        <w:rPr>
          <w:rFonts w:ascii="Times New Roman" w:hAnsi="Times New Roman" w:cs="Times New Roman"/>
          <w:sz w:val="28"/>
          <w:szCs w:val="28"/>
          <w:lang w:val="ru-RU"/>
        </w:rPr>
        <w:t>пластями</w:t>
      </w:r>
      <w:proofErr w:type="spellEnd"/>
      <w:r w:rsidRPr="0018280F">
        <w:rPr>
          <w:rFonts w:ascii="Times New Roman" w:hAnsi="Times New Roman" w:cs="Times New Roman"/>
          <w:sz w:val="28"/>
          <w:szCs w:val="28"/>
          <w:lang w:val="ru-RU"/>
        </w:rPr>
        <w:t xml:space="preserve">  и необходимыми  кромками согласно конструкции</w:t>
      </w:r>
      <w:r w:rsidRPr="0018280F">
        <w:rPr>
          <w:rFonts w:ascii="Times New Roman" w:eastAsia="MS Mincho" w:hAnsi="Times New Roman" w:cs="Times New Roman"/>
          <w:sz w:val="28"/>
          <w:szCs w:val="28"/>
          <w:lang w:val="ru-RU" w:eastAsia="ja-JP"/>
        </w:rPr>
        <w:t>;</w:t>
      </w:r>
    </w:p>
    <w:p w:rsidR="0018280F" w:rsidRPr="0018280F" w:rsidRDefault="0018280F" w:rsidP="0018280F">
      <w:pPr>
        <w:tabs>
          <w:tab w:val="left" w:pos="709"/>
        </w:tabs>
        <w:spacing w:after="0"/>
        <w:ind w:firstLine="284"/>
        <w:jc w:val="both"/>
        <w:rPr>
          <w:rFonts w:ascii="Times New Roman" w:eastAsia="MS Mincho" w:hAnsi="Times New Roman" w:cs="Times New Roman"/>
          <w:sz w:val="28"/>
          <w:szCs w:val="28"/>
          <w:lang w:val="ru-RU" w:eastAsia="ja-JP"/>
        </w:rPr>
      </w:pPr>
      <w:r w:rsidRPr="0018280F">
        <w:rPr>
          <w:rFonts w:ascii="Times New Roman" w:eastAsia="MS Mincho" w:hAnsi="Times New Roman" w:cs="Times New Roman"/>
          <w:sz w:val="28"/>
          <w:szCs w:val="28"/>
          <w:lang w:val="ru-RU" w:eastAsia="ja-JP"/>
        </w:rPr>
        <w:t xml:space="preserve">       б) для задней стенки – деталь из древесноволокнистой плиты;</w:t>
      </w:r>
    </w:p>
    <w:p w:rsidR="0018280F" w:rsidRPr="0018280F" w:rsidRDefault="0018280F" w:rsidP="0018280F">
      <w:pPr>
        <w:tabs>
          <w:tab w:val="left" w:pos="284"/>
        </w:tabs>
        <w:spacing w:after="0"/>
        <w:jc w:val="both"/>
        <w:rPr>
          <w:rFonts w:ascii="Times New Roman" w:eastAsia="MS Mincho" w:hAnsi="Times New Roman" w:cs="Times New Roman"/>
          <w:sz w:val="28"/>
          <w:szCs w:val="28"/>
          <w:lang w:val="ru-RU" w:eastAsia="ja-JP"/>
        </w:rPr>
      </w:pPr>
      <w:r w:rsidRPr="0018280F">
        <w:rPr>
          <w:rFonts w:ascii="Times New Roman" w:eastAsia="MS Mincho" w:hAnsi="Times New Roman" w:cs="Times New Roman"/>
          <w:sz w:val="28"/>
          <w:szCs w:val="28"/>
          <w:lang w:val="ru-RU" w:eastAsia="ja-JP"/>
        </w:rPr>
        <w:t xml:space="preserve">           - подготовить  комплект деталей тумбы общего назначения  к сборке по разработанному  технологическому процессу согласно эскизам деталей:</w:t>
      </w:r>
    </w:p>
    <w:p w:rsidR="0018280F" w:rsidRPr="0018280F" w:rsidRDefault="0018280F" w:rsidP="0018280F">
      <w:pPr>
        <w:spacing w:after="0"/>
        <w:jc w:val="both"/>
        <w:rPr>
          <w:rFonts w:ascii="Times New Roman" w:hAnsi="Times New Roman" w:cs="Times New Roman"/>
          <w:sz w:val="28"/>
          <w:szCs w:val="28"/>
          <w:lang w:val="ru-RU"/>
        </w:rPr>
      </w:pPr>
      <w:r w:rsidRPr="0018280F">
        <w:rPr>
          <w:rFonts w:ascii="Times New Roman" w:eastAsia="MS Mincho" w:hAnsi="Times New Roman" w:cs="Times New Roman"/>
          <w:sz w:val="28"/>
          <w:szCs w:val="28"/>
          <w:lang w:val="ru-RU" w:eastAsia="ja-JP"/>
        </w:rPr>
        <w:t xml:space="preserve">            а) </w:t>
      </w:r>
      <w:r w:rsidRPr="0018280F">
        <w:rPr>
          <w:rFonts w:ascii="Times New Roman" w:hAnsi="Times New Roman" w:cs="Times New Roman"/>
          <w:sz w:val="28"/>
          <w:szCs w:val="28"/>
          <w:lang w:val="ru-RU"/>
        </w:rPr>
        <w:t xml:space="preserve">выполнить разметку заготовки для сверления присадочных отверстий и установки фурнитуры на шурупы;  </w:t>
      </w:r>
    </w:p>
    <w:p w:rsidR="0018280F" w:rsidRPr="0018280F" w:rsidRDefault="0018280F" w:rsidP="0018280F">
      <w:pPr>
        <w:tabs>
          <w:tab w:val="left" w:pos="284"/>
        </w:tabs>
        <w:spacing w:after="0"/>
        <w:jc w:val="both"/>
        <w:rPr>
          <w:rFonts w:ascii="Times New Roman" w:eastAsia="MS Mincho" w:hAnsi="Times New Roman" w:cs="Times New Roman"/>
          <w:sz w:val="28"/>
          <w:szCs w:val="28"/>
          <w:lang w:val="ru-RU" w:eastAsia="ja-JP"/>
        </w:rPr>
      </w:pPr>
      <w:r w:rsidRPr="0018280F">
        <w:rPr>
          <w:rFonts w:ascii="Times New Roman" w:eastAsia="MS Mincho" w:hAnsi="Times New Roman" w:cs="Times New Roman"/>
          <w:sz w:val="28"/>
          <w:szCs w:val="28"/>
          <w:lang w:val="ru-RU" w:eastAsia="ja-JP"/>
        </w:rPr>
        <w:t xml:space="preserve">            б) </w:t>
      </w:r>
      <w:r w:rsidRPr="0018280F">
        <w:rPr>
          <w:rFonts w:ascii="Times New Roman" w:hAnsi="Times New Roman" w:cs="Times New Roman"/>
          <w:sz w:val="28"/>
          <w:szCs w:val="28"/>
          <w:lang w:val="ru-RU"/>
        </w:rPr>
        <w:t>высверлить отверстия;</w:t>
      </w:r>
    </w:p>
    <w:p w:rsidR="0018280F" w:rsidRPr="0018280F" w:rsidRDefault="0018280F" w:rsidP="0018280F">
      <w:pPr>
        <w:tabs>
          <w:tab w:val="left" w:pos="284"/>
        </w:tabs>
        <w:spacing w:after="0"/>
        <w:jc w:val="both"/>
        <w:rPr>
          <w:rFonts w:ascii="Times New Roman" w:eastAsia="MS Mincho" w:hAnsi="Times New Roman" w:cs="Times New Roman"/>
          <w:sz w:val="28"/>
          <w:szCs w:val="28"/>
          <w:lang w:val="ru-RU" w:eastAsia="ja-JP"/>
        </w:rPr>
      </w:pPr>
      <w:r w:rsidRPr="0018280F">
        <w:rPr>
          <w:rFonts w:ascii="Times New Roman" w:eastAsia="MS Mincho" w:hAnsi="Times New Roman" w:cs="Times New Roman"/>
          <w:sz w:val="28"/>
          <w:szCs w:val="28"/>
          <w:lang w:val="ru-RU" w:eastAsia="ja-JP"/>
        </w:rPr>
        <w:t xml:space="preserve">            в) </w:t>
      </w:r>
      <w:r w:rsidRPr="0018280F">
        <w:rPr>
          <w:rFonts w:ascii="Times New Roman" w:hAnsi="Times New Roman" w:cs="Times New Roman"/>
          <w:sz w:val="28"/>
          <w:szCs w:val="28"/>
          <w:lang w:val="ru-RU"/>
        </w:rPr>
        <w:t>выполнить предварительную сборку;</w:t>
      </w:r>
    </w:p>
    <w:p w:rsidR="0018280F" w:rsidRPr="0018280F" w:rsidRDefault="0018280F" w:rsidP="0018280F">
      <w:pPr>
        <w:tabs>
          <w:tab w:val="left" w:pos="284"/>
        </w:tabs>
        <w:spacing w:after="0"/>
        <w:ind w:firstLine="709"/>
        <w:jc w:val="both"/>
        <w:rPr>
          <w:rFonts w:ascii="Times New Roman" w:eastAsia="MS Mincho" w:hAnsi="Times New Roman" w:cs="Times New Roman"/>
          <w:sz w:val="28"/>
          <w:szCs w:val="28"/>
          <w:lang w:val="ru-RU" w:eastAsia="ja-JP"/>
        </w:rPr>
      </w:pPr>
      <w:r w:rsidRPr="0018280F">
        <w:rPr>
          <w:rFonts w:ascii="Times New Roman" w:eastAsia="MS Mincho" w:hAnsi="Times New Roman" w:cs="Times New Roman"/>
          <w:sz w:val="28"/>
          <w:szCs w:val="28"/>
          <w:lang w:val="ru-RU" w:eastAsia="ja-JP"/>
        </w:rPr>
        <w:t xml:space="preserve"> - выполнить сборку тумбы согласно разработанному  технологическому процессу.</w:t>
      </w:r>
    </w:p>
    <w:p w:rsidR="0018280F" w:rsidRPr="0018280F" w:rsidRDefault="0018280F" w:rsidP="0018280F">
      <w:pPr>
        <w:autoSpaceDE w:val="0"/>
        <w:autoSpaceDN w:val="0"/>
        <w:adjustRightInd w:val="0"/>
        <w:spacing w:after="0"/>
        <w:ind w:firstLine="284"/>
        <w:jc w:val="both"/>
        <w:rPr>
          <w:rFonts w:ascii="Times New Roman" w:eastAsia="Calibri" w:hAnsi="Times New Roman" w:cs="Times New Roman"/>
          <w:color w:val="000000"/>
          <w:sz w:val="28"/>
          <w:szCs w:val="28"/>
          <w:lang w:val="ru-RU"/>
        </w:rPr>
      </w:pPr>
      <w:r w:rsidRPr="0018280F">
        <w:rPr>
          <w:rFonts w:ascii="Times New Roman" w:eastAsia="Calibri" w:hAnsi="Times New Roman" w:cs="Times New Roman"/>
          <w:color w:val="000000"/>
          <w:sz w:val="28"/>
          <w:szCs w:val="28"/>
          <w:lang w:val="ru-RU"/>
        </w:rPr>
        <w:t xml:space="preserve">       Время на выполнение задания – </w:t>
      </w:r>
      <w:r w:rsidRPr="0018280F">
        <w:rPr>
          <w:rFonts w:ascii="Times New Roman" w:eastAsia="Calibri" w:hAnsi="Times New Roman" w:cs="Times New Roman"/>
          <w:sz w:val="28"/>
          <w:szCs w:val="28"/>
          <w:lang w:val="ru-RU"/>
        </w:rPr>
        <w:t>90</w:t>
      </w:r>
      <w:r w:rsidRPr="0018280F">
        <w:rPr>
          <w:rFonts w:ascii="Times New Roman" w:eastAsia="Calibri" w:hAnsi="Times New Roman" w:cs="Times New Roman"/>
          <w:color w:val="FF0000"/>
          <w:sz w:val="28"/>
          <w:szCs w:val="28"/>
          <w:lang w:val="ru-RU"/>
        </w:rPr>
        <w:t xml:space="preserve"> </w:t>
      </w:r>
      <w:r w:rsidRPr="0018280F">
        <w:rPr>
          <w:rFonts w:ascii="Times New Roman" w:eastAsia="Calibri" w:hAnsi="Times New Roman" w:cs="Times New Roman"/>
          <w:color w:val="000000"/>
          <w:sz w:val="28"/>
          <w:szCs w:val="28"/>
          <w:lang w:val="ru-RU"/>
        </w:rPr>
        <w:t xml:space="preserve">минут. </w:t>
      </w:r>
    </w:p>
    <w:p w:rsidR="0018280F" w:rsidRPr="0018280F" w:rsidRDefault="0018280F" w:rsidP="0018280F">
      <w:pPr>
        <w:ind w:firstLine="284"/>
        <w:jc w:val="both"/>
        <w:rPr>
          <w:rFonts w:ascii="Times New Roman" w:eastAsia="Calibri" w:hAnsi="Times New Roman" w:cs="Times New Roman"/>
          <w:color w:val="000000"/>
          <w:sz w:val="28"/>
          <w:szCs w:val="28"/>
          <w:lang w:val="ru-RU"/>
        </w:rPr>
      </w:pPr>
      <w:r w:rsidRPr="0018280F">
        <w:rPr>
          <w:rFonts w:ascii="Times New Roman" w:eastAsia="Calibri" w:hAnsi="Times New Roman" w:cs="Times New Roman"/>
          <w:color w:val="000000"/>
          <w:sz w:val="28"/>
          <w:szCs w:val="28"/>
          <w:lang w:val="ru-RU"/>
        </w:rPr>
        <w:t xml:space="preserve">       Выполнение задания проводится в учебном кабинете и столярных мастерских. </w:t>
      </w:r>
      <w:proofErr w:type="gramStart"/>
      <w:r w:rsidRPr="0018280F">
        <w:rPr>
          <w:rFonts w:ascii="Times New Roman" w:eastAsia="Calibri" w:hAnsi="Times New Roman" w:cs="Times New Roman"/>
          <w:color w:val="000000"/>
          <w:sz w:val="28"/>
          <w:szCs w:val="28"/>
          <w:lang w:val="ru-RU"/>
        </w:rPr>
        <w:t xml:space="preserve">Для выполнения задания на данном этапе каждому участнику олимпиады предоставляются </w:t>
      </w:r>
      <w:r w:rsidRPr="0018280F">
        <w:rPr>
          <w:rFonts w:ascii="Times New Roman" w:eastAsia="MS Mincho" w:hAnsi="Times New Roman" w:cs="Times New Roman"/>
          <w:sz w:val="28"/>
          <w:szCs w:val="28"/>
          <w:lang w:val="ru-RU" w:eastAsia="ja-JP"/>
        </w:rPr>
        <w:t>эскизный проект конструкции тумбы общего назначения (описание конструкции изделия, эскизы деталей с указанием необходимых габаритных и внутренних размеров и тумбы в собранном виде с указанием габаритных размеров),</w:t>
      </w:r>
      <w:r w:rsidRPr="0018280F">
        <w:rPr>
          <w:rFonts w:ascii="Times New Roman" w:eastAsia="Calibri" w:hAnsi="Times New Roman" w:cs="Times New Roman"/>
          <w:color w:val="000000"/>
          <w:sz w:val="28"/>
          <w:szCs w:val="28"/>
          <w:lang w:val="ru-RU"/>
        </w:rPr>
        <w:t xml:space="preserve"> бланк с таблицей для составления технологического </w:t>
      </w:r>
      <w:r w:rsidRPr="0018280F">
        <w:rPr>
          <w:rFonts w:ascii="Times New Roman" w:eastAsia="MS Mincho" w:hAnsi="Times New Roman" w:cs="Times New Roman"/>
          <w:sz w:val="28"/>
          <w:szCs w:val="28"/>
          <w:lang w:val="ru-RU" w:eastAsia="ja-JP"/>
        </w:rPr>
        <w:t>процесса подготовки деталей к сборке тумбы и её сборки</w:t>
      </w:r>
      <w:r w:rsidRPr="0018280F">
        <w:rPr>
          <w:rFonts w:ascii="Times New Roman" w:eastAsia="Calibri" w:hAnsi="Times New Roman" w:cs="Times New Roman"/>
          <w:color w:val="000000"/>
          <w:sz w:val="28"/>
          <w:szCs w:val="28"/>
          <w:lang w:val="ru-RU"/>
        </w:rPr>
        <w:t>, измерительный инструмент, необходимые комплектующие (крепежная и лицевая фурнитура</w:t>
      </w:r>
      <w:proofErr w:type="gramEnd"/>
      <w:r w:rsidRPr="0018280F">
        <w:rPr>
          <w:rFonts w:ascii="Times New Roman" w:eastAsia="Calibri" w:hAnsi="Times New Roman" w:cs="Times New Roman"/>
          <w:color w:val="000000"/>
          <w:sz w:val="28"/>
          <w:szCs w:val="28"/>
          <w:lang w:val="ru-RU"/>
        </w:rPr>
        <w:t>), а также  ручной инструмент для установки фурнитуры.</w:t>
      </w:r>
    </w:p>
    <w:p w:rsidR="0018280F" w:rsidRPr="0018280F" w:rsidRDefault="0018280F" w:rsidP="0018280F">
      <w:pPr>
        <w:spacing w:after="0"/>
        <w:ind w:firstLine="709"/>
        <w:jc w:val="both"/>
        <w:rPr>
          <w:rFonts w:ascii="Times New Roman" w:eastAsia="Calibri" w:hAnsi="Times New Roman" w:cs="Times New Roman"/>
          <w:color w:val="000000"/>
          <w:sz w:val="28"/>
          <w:szCs w:val="28"/>
          <w:lang w:val="ru-RU"/>
        </w:rPr>
      </w:pPr>
      <w:r w:rsidRPr="0018280F">
        <w:rPr>
          <w:rFonts w:ascii="Times New Roman" w:eastAsia="Calibri" w:hAnsi="Times New Roman" w:cs="Times New Roman"/>
          <w:color w:val="000000"/>
          <w:sz w:val="28"/>
          <w:szCs w:val="28"/>
          <w:lang w:val="ru-RU"/>
        </w:rPr>
        <w:t xml:space="preserve"> Фурнитура: угловые стяжки, 4</w:t>
      </w:r>
      <w:r w:rsidRPr="0018280F">
        <w:rPr>
          <w:rFonts w:ascii="Times New Roman" w:eastAsia="Calibri" w:hAnsi="Times New Roman" w:cs="Times New Roman"/>
          <w:color w:val="000000"/>
          <w:sz w:val="28"/>
          <w:szCs w:val="28"/>
          <w:vertAlign w:val="superscript"/>
          <w:lang w:val="ru-RU"/>
        </w:rPr>
        <w:t>х</w:t>
      </w:r>
      <w:r w:rsidRPr="0018280F">
        <w:rPr>
          <w:rFonts w:ascii="Times New Roman" w:eastAsia="Calibri" w:hAnsi="Times New Roman" w:cs="Times New Roman"/>
          <w:color w:val="000000"/>
          <w:sz w:val="28"/>
          <w:szCs w:val="28"/>
          <w:lang w:val="ru-RU"/>
        </w:rPr>
        <w:t>-шарнирные петли, полкодержатели с втулками, магнитная защелка, продольные подпятники, ручка-кнопка и шурупы для крепления фурнитуры и задней стенки.</w:t>
      </w:r>
    </w:p>
    <w:p w:rsidR="0018280F" w:rsidRPr="0018280F" w:rsidRDefault="0018280F" w:rsidP="0018280F">
      <w:pPr>
        <w:spacing w:after="0"/>
        <w:ind w:firstLine="709"/>
        <w:jc w:val="both"/>
        <w:rPr>
          <w:rFonts w:ascii="Times New Roman" w:eastAsia="Calibri" w:hAnsi="Times New Roman" w:cs="Times New Roman"/>
          <w:color w:val="000000"/>
          <w:sz w:val="28"/>
          <w:szCs w:val="28"/>
          <w:lang w:val="ru-RU"/>
        </w:rPr>
      </w:pPr>
      <w:r w:rsidRPr="0018280F">
        <w:rPr>
          <w:rFonts w:ascii="Times New Roman" w:eastAsia="Calibri" w:hAnsi="Times New Roman" w:cs="Times New Roman"/>
          <w:color w:val="000000"/>
          <w:sz w:val="28"/>
          <w:szCs w:val="28"/>
          <w:lang w:val="ru-RU"/>
        </w:rPr>
        <w:t>Состав оборудования в столярных мастерских:</w:t>
      </w:r>
    </w:p>
    <w:p w:rsidR="0018280F" w:rsidRPr="0018280F" w:rsidRDefault="0018280F" w:rsidP="0018280F">
      <w:pPr>
        <w:spacing w:after="0"/>
        <w:ind w:firstLine="709"/>
        <w:jc w:val="both"/>
        <w:rPr>
          <w:rFonts w:ascii="Times New Roman" w:eastAsia="Calibri" w:hAnsi="Times New Roman" w:cs="Times New Roman"/>
          <w:color w:val="000000"/>
          <w:sz w:val="28"/>
          <w:szCs w:val="28"/>
          <w:lang w:val="ru-RU"/>
        </w:rPr>
      </w:pPr>
      <w:r w:rsidRPr="0018280F">
        <w:rPr>
          <w:rFonts w:ascii="Times New Roman" w:eastAsia="Calibri" w:hAnsi="Times New Roman" w:cs="Times New Roman"/>
          <w:color w:val="000000"/>
          <w:sz w:val="28"/>
          <w:szCs w:val="28"/>
          <w:lang w:val="ru-RU"/>
        </w:rPr>
        <w:t>- станок сверлильный  настольный  «</w:t>
      </w:r>
      <w:proofErr w:type="spellStart"/>
      <w:r>
        <w:rPr>
          <w:rFonts w:ascii="Times New Roman" w:eastAsia="Calibri" w:hAnsi="Times New Roman" w:cs="Times New Roman"/>
          <w:color w:val="000000"/>
          <w:sz w:val="28"/>
          <w:szCs w:val="28"/>
        </w:rPr>
        <w:t>Delmaxx</w:t>
      </w:r>
      <w:proofErr w:type="spellEnd"/>
      <w:r w:rsidRPr="0018280F">
        <w:rPr>
          <w:rFonts w:ascii="Times New Roman" w:eastAsia="Calibri" w:hAnsi="Times New Roman" w:cs="Times New Roman"/>
          <w:color w:val="000000"/>
          <w:sz w:val="28"/>
          <w:szCs w:val="28"/>
          <w:lang w:val="ru-RU"/>
        </w:rPr>
        <w:t>-</w:t>
      </w:r>
      <w:r>
        <w:rPr>
          <w:rFonts w:ascii="Times New Roman" w:eastAsia="Calibri" w:hAnsi="Times New Roman" w:cs="Times New Roman"/>
          <w:color w:val="000000"/>
          <w:sz w:val="28"/>
          <w:szCs w:val="28"/>
        </w:rPr>
        <w:t>master</w:t>
      </w:r>
      <w:r w:rsidRPr="0018280F">
        <w:rPr>
          <w:rFonts w:ascii="Times New Roman" w:eastAsia="Calibri" w:hAnsi="Times New Roman" w:cs="Times New Roman"/>
          <w:color w:val="000000"/>
          <w:sz w:val="28"/>
          <w:szCs w:val="28"/>
          <w:lang w:val="ru-RU"/>
        </w:rPr>
        <w:t>»;</w:t>
      </w:r>
    </w:p>
    <w:p w:rsidR="0018280F" w:rsidRDefault="0018280F" w:rsidP="0018280F">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spellStart"/>
      <w:proofErr w:type="gramStart"/>
      <w:r>
        <w:rPr>
          <w:rFonts w:ascii="Times New Roman" w:eastAsia="Calibri" w:hAnsi="Times New Roman" w:cs="Times New Roman"/>
          <w:color w:val="000000"/>
          <w:sz w:val="28"/>
          <w:szCs w:val="28"/>
        </w:rPr>
        <w:t>электродрель</w:t>
      </w:r>
      <w:proofErr w:type="spellEnd"/>
      <w:proofErr w:type="gramEnd"/>
      <w:r>
        <w:rPr>
          <w:rFonts w:ascii="Times New Roman" w:eastAsia="Calibri" w:hAnsi="Times New Roman" w:cs="Times New Roman"/>
          <w:color w:val="000000"/>
          <w:sz w:val="28"/>
          <w:szCs w:val="28"/>
        </w:rPr>
        <w:t xml:space="preserve"> «BOSCH»;</w:t>
      </w:r>
    </w:p>
    <w:p w:rsidR="0018280F" w:rsidRDefault="0018280F" w:rsidP="0018280F">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w:t>
      </w:r>
      <w:proofErr w:type="spellStart"/>
      <w:proofErr w:type="gramStart"/>
      <w:r>
        <w:rPr>
          <w:rFonts w:ascii="Times New Roman" w:eastAsia="Calibri" w:hAnsi="Times New Roman" w:cs="Times New Roman"/>
          <w:sz w:val="28"/>
          <w:szCs w:val="28"/>
        </w:rPr>
        <w:t>шуруповерт</w:t>
      </w:r>
      <w:proofErr w:type="spellEnd"/>
      <w:proofErr w:type="gramEnd"/>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«BOSCH»;</w:t>
      </w:r>
    </w:p>
    <w:p w:rsidR="00181BBC" w:rsidRPr="00181BBC" w:rsidRDefault="0018280F" w:rsidP="0018280F">
      <w:pPr>
        <w:spacing w:after="0"/>
        <w:jc w:val="both"/>
        <w:rPr>
          <w:rFonts w:ascii="Times New Roman" w:eastAsiaTheme="minorEastAsia" w:hAnsi="Times New Roman" w:cs="Times New Roman"/>
          <w:sz w:val="28"/>
          <w:szCs w:val="28"/>
          <w:lang w:val="ru-RU"/>
        </w:rPr>
      </w:pPr>
      <w:r>
        <w:rPr>
          <w:rFonts w:ascii="Times New Roman" w:eastAsia="Calibri" w:hAnsi="Times New Roman" w:cs="Times New Roman"/>
          <w:color w:val="000000"/>
          <w:sz w:val="28"/>
          <w:szCs w:val="28"/>
        </w:rPr>
        <w:t xml:space="preserve">- </w:t>
      </w:r>
      <w:proofErr w:type="spellStart"/>
      <w:proofErr w:type="gramStart"/>
      <w:r>
        <w:rPr>
          <w:rFonts w:ascii="Times New Roman" w:eastAsia="Calibri" w:hAnsi="Times New Roman" w:cs="Times New Roman"/>
          <w:color w:val="000000"/>
          <w:sz w:val="28"/>
          <w:szCs w:val="28"/>
        </w:rPr>
        <w:t>верстак</w:t>
      </w:r>
      <w:proofErr w:type="spellEnd"/>
      <w:proofErr w:type="gramEnd"/>
      <w:r>
        <w:rPr>
          <w:rFonts w:ascii="Times New Roman" w:eastAsia="Calibri" w:hAnsi="Times New Roman" w:cs="Times New Roman"/>
          <w:color w:val="000000"/>
          <w:sz w:val="28"/>
          <w:szCs w:val="28"/>
        </w:rPr>
        <w:t>.</w:t>
      </w:r>
    </w:p>
    <w:p w:rsidR="002B22D1" w:rsidRPr="002B22D1" w:rsidRDefault="002B22D1" w:rsidP="00181BBC">
      <w:pPr>
        <w:tabs>
          <w:tab w:val="left" w:pos="851"/>
        </w:tabs>
        <w:spacing w:before="0" w:after="0"/>
        <w:ind w:left="0" w:firstLine="709"/>
        <w:rPr>
          <w:rFonts w:ascii="Times New Roman" w:hAnsi="Times New Roman" w:cs="Times New Roman"/>
          <w:b/>
          <w:sz w:val="28"/>
          <w:szCs w:val="28"/>
          <w:lang w:val="ru-RU"/>
        </w:rPr>
      </w:pPr>
      <w:r w:rsidRPr="002B22D1">
        <w:rPr>
          <w:rFonts w:ascii="Times New Roman" w:hAnsi="Times New Roman" w:cs="Times New Roman"/>
          <w:b/>
          <w:sz w:val="28"/>
          <w:szCs w:val="28"/>
          <w:lang w:val="ru-RU"/>
        </w:rPr>
        <w:t>Вариативная часть комплексного задания</w:t>
      </w:r>
    </w:p>
    <w:p w:rsidR="002B22D1" w:rsidRPr="002B22D1" w:rsidRDefault="002B22D1" w:rsidP="00181BBC">
      <w:pPr>
        <w:pStyle w:val="ab"/>
        <w:tabs>
          <w:tab w:val="left" w:pos="426"/>
          <w:tab w:val="left" w:pos="851"/>
          <w:tab w:val="left" w:pos="993"/>
        </w:tabs>
        <w:spacing w:before="0" w:after="0"/>
        <w:ind w:left="0" w:firstLine="709"/>
        <w:rPr>
          <w:rFonts w:ascii="Times New Roman" w:hAnsi="Times New Roman" w:cs="Times New Roman"/>
          <w:b/>
          <w:sz w:val="28"/>
          <w:szCs w:val="28"/>
          <w:lang w:val="ru-RU"/>
        </w:rPr>
      </w:pPr>
      <w:r w:rsidRPr="002B22D1">
        <w:rPr>
          <w:rFonts w:ascii="Times New Roman" w:hAnsi="Times New Roman" w:cs="Times New Roman"/>
          <w:b/>
          <w:sz w:val="28"/>
          <w:szCs w:val="28"/>
          <w:lang w:val="ru-RU"/>
        </w:rPr>
        <w:t>Вынос  проекта в натуру</w:t>
      </w:r>
    </w:p>
    <w:p w:rsidR="002B22D1" w:rsidRPr="002B22D1" w:rsidRDefault="002B22D1" w:rsidP="00181BBC">
      <w:pPr>
        <w:pStyle w:val="ab"/>
        <w:tabs>
          <w:tab w:val="left" w:pos="426"/>
          <w:tab w:val="left" w:pos="851"/>
          <w:tab w:val="left" w:pos="993"/>
        </w:tabs>
        <w:spacing w:before="0" w:after="0"/>
        <w:ind w:left="0" w:firstLine="709"/>
        <w:rPr>
          <w:rFonts w:ascii="Times New Roman" w:hAnsi="Times New Roman" w:cs="Times New Roman"/>
          <w:b/>
          <w:sz w:val="28"/>
          <w:szCs w:val="28"/>
          <w:lang w:val="ru-RU"/>
        </w:rPr>
      </w:pPr>
      <w:r w:rsidRPr="002B22D1">
        <w:rPr>
          <w:rFonts w:ascii="Times New Roman" w:hAnsi="Times New Roman" w:cs="Times New Roman"/>
          <w:b/>
          <w:sz w:val="28"/>
          <w:szCs w:val="28"/>
          <w:lang w:val="ru-RU"/>
        </w:rPr>
        <w:t>для специальности 35.02.12 Садово-парковое и ландшафтное строительство</w:t>
      </w:r>
    </w:p>
    <w:p w:rsidR="0018280F" w:rsidRPr="0018280F" w:rsidRDefault="002B22D1" w:rsidP="0018280F">
      <w:pPr>
        <w:spacing w:after="0"/>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r>
      <w:r w:rsidR="0018280F" w:rsidRPr="0018280F">
        <w:rPr>
          <w:rFonts w:ascii="Times New Roman" w:eastAsia="Times New Roman" w:hAnsi="Times New Roman" w:cs="Times New Roman"/>
          <w:sz w:val="28"/>
          <w:szCs w:val="28"/>
          <w:lang w:val="ru-RU"/>
        </w:rPr>
        <w:t xml:space="preserve">В качестве вариативной части комплексного задания </w:t>
      </w:r>
      <w:r w:rsidR="0018280F" w:rsidRPr="00D806D2">
        <w:rPr>
          <w:rFonts w:ascii="Times New Roman" w:eastAsia="Times New Roman" w:hAnsi="Times New Roman" w:cs="Times New Roman"/>
          <w:sz w:val="28"/>
          <w:szCs w:val="28"/>
        </w:rPr>
        <w:t>II</w:t>
      </w:r>
      <w:r w:rsidR="0018280F" w:rsidRPr="0018280F">
        <w:rPr>
          <w:rFonts w:ascii="Times New Roman" w:eastAsia="Times New Roman" w:hAnsi="Times New Roman" w:cs="Times New Roman"/>
          <w:sz w:val="28"/>
          <w:szCs w:val="28"/>
          <w:lang w:val="ru-RU"/>
        </w:rPr>
        <w:t xml:space="preserve"> уровня для специальности 35.02.12 </w:t>
      </w:r>
      <w:proofErr w:type="gramStart"/>
      <w:r w:rsidR="0018280F" w:rsidRPr="0018280F">
        <w:rPr>
          <w:rFonts w:ascii="Times New Roman" w:eastAsia="Times New Roman" w:hAnsi="Times New Roman" w:cs="Times New Roman"/>
          <w:sz w:val="28"/>
          <w:szCs w:val="28"/>
          <w:lang w:val="ru-RU"/>
        </w:rPr>
        <w:t>Садово-парковое</w:t>
      </w:r>
      <w:proofErr w:type="gramEnd"/>
      <w:r w:rsidR="0018280F" w:rsidRPr="0018280F">
        <w:rPr>
          <w:rFonts w:ascii="Times New Roman" w:eastAsia="Times New Roman" w:hAnsi="Times New Roman" w:cs="Times New Roman"/>
          <w:sz w:val="28"/>
          <w:szCs w:val="28"/>
          <w:lang w:val="ru-RU"/>
        </w:rPr>
        <w:t xml:space="preserve"> и ландшафтное строительство предлагается разбивка цветника по разбивочному чертежу.</w:t>
      </w:r>
    </w:p>
    <w:p w:rsidR="0018280F" w:rsidRPr="0018280F" w:rsidRDefault="0018280F" w:rsidP="0018280F">
      <w:pPr>
        <w:spacing w:after="0"/>
        <w:ind w:firstLine="709"/>
        <w:jc w:val="both"/>
        <w:rPr>
          <w:rFonts w:ascii="Times New Roman" w:eastAsia="Times New Roman" w:hAnsi="Times New Roman" w:cs="Times New Roman"/>
          <w:sz w:val="28"/>
          <w:szCs w:val="28"/>
          <w:lang w:val="ru-RU"/>
        </w:rPr>
      </w:pPr>
      <w:r w:rsidRPr="0018280F">
        <w:rPr>
          <w:rFonts w:ascii="Times New Roman" w:eastAsia="Times New Roman" w:hAnsi="Times New Roman" w:cs="Times New Roman"/>
          <w:sz w:val="28"/>
          <w:szCs w:val="28"/>
          <w:lang w:val="ru-RU"/>
        </w:rPr>
        <w:t>Участник должен выполнить разбивку цветника в натуре по заданному разбивочному чертежу и заполнить ведомость ассортимента.</w:t>
      </w:r>
    </w:p>
    <w:p w:rsidR="0018280F" w:rsidRPr="0018280F" w:rsidRDefault="0018280F" w:rsidP="0018280F">
      <w:pPr>
        <w:spacing w:after="0"/>
        <w:ind w:firstLine="709"/>
        <w:jc w:val="both"/>
        <w:rPr>
          <w:rFonts w:ascii="Times New Roman" w:eastAsia="Times New Roman" w:hAnsi="Times New Roman" w:cs="Times New Roman"/>
          <w:sz w:val="28"/>
          <w:szCs w:val="28"/>
          <w:lang w:val="ru-RU"/>
        </w:rPr>
      </w:pPr>
      <w:r w:rsidRPr="0018280F">
        <w:rPr>
          <w:rFonts w:ascii="Times New Roman" w:eastAsia="Times New Roman" w:hAnsi="Times New Roman" w:cs="Times New Roman"/>
          <w:sz w:val="28"/>
          <w:szCs w:val="28"/>
          <w:lang w:val="ru-RU"/>
        </w:rPr>
        <w:t>Время на выполнение задания – 90 минут.</w:t>
      </w:r>
    </w:p>
    <w:p w:rsidR="0018280F" w:rsidRPr="0018280F" w:rsidRDefault="0018280F" w:rsidP="0018280F">
      <w:pPr>
        <w:autoSpaceDE w:val="0"/>
        <w:autoSpaceDN w:val="0"/>
        <w:adjustRightInd w:val="0"/>
        <w:spacing w:after="0"/>
        <w:ind w:firstLine="709"/>
        <w:jc w:val="both"/>
        <w:rPr>
          <w:rFonts w:ascii="Times New Roman" w:eastAsia="Times New Roman" w:hAnsi="Times New Roman" w:cs="Times New Roman"/>
          <w:color w:val="000000"/>
          <w:sz w:val="28"/>
          <w:szCs w:val="28"/>
          <w:lang w:val="ru-RU"/>
        </w:rPr>
      </w:pPr>
      <w:r w:rsidRPr="0018280F">
        <w:rPr>
          <w:rFonts w:ascii="Times New Roman" w:eastAsia="Times New Roman" w:hAnsi="Times New Roman" w:cs="Times New Roman"/>
          <w:color w:val="000000"/>
          <w:sz w:val="28"/>
          <w:szCs w:val="28"/>
          <w:lang w:val="ru-RU"/>
        </w:rPr>
        <w:t xml:space="preserve">Выполнение первой части задания проводится на открытой площадке, второй – в аудитории. </w:t>
      </w:r>
    </w:p>
    <w:p w:rsidR="0018280F" w:rsidRPr="00D806D2" w:rsidRDefault="0018280F" w:rsidP="0018280F">
      <w:pPr>
        <w:autoSpaceDE w:val="0"/>
        <w:autoSpaceDN w:val="0"/>
        <w:adjustRightInd w:val="0"/>
        <w:spacing w:after="0"/>
        <w:ind w:firstLine="70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Оборудование</w:t>
      </w:r>
      <w:proofErr w:type="spellEnd"/>
      <w:r w:rsidRPr="00D806D2">
        <w:rPr>
          <w:rFonts w:ascii="Times New Roman" w:eastAsia="Times New Roman" w:hAnsi="Times New Roman" w:cs="Times New Roman"/>
          <w:color w:val="000000"/>
          <w:sz w:val="28"/>
          <w:szCs w:val="28"/>
        </w:rPr>
        <w:t>:</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разбивочный</w:t>
      </w:r>
      <w:proofErr w:type="spellEnd"/>
      <w:r w:rsidRPr="00D806D2">
        <w:rPr>
          <w:rFonts w:ascii="Times New Roman" w:eastAsia="Times New Roman" w:hAnsi="Times New Roman" w:cs="Times New Roman"/>
          <w:color w:val="000000"/>
          <w:sz w:val="28"/>
          <w:szCs w:val="28"/>
        </w:rPr>
        <w:t xml:space="preserve"> </w:t>
      </w:r>
      <w:proofErr w:type="spellStart"/>
      <w:r w:rsidRPr="00D806D2">
        <w:rPr>
          <w:rFonts w:ascii="Times New Roman" w:eastAsia="Times New Roman" w:hAnsi="Times New Roman" w:cs="Times New Roman"/>
          <w:color w:val="000000"/>
          <w:sz w:val="28"/>
          <w:szCs w:val="28"/>
        </w:rPr>
        <w:t>чертеж</w:t>
      </w:r>
      <w:proofErr w:type="spellEnd"/>
      <w:r w:rsidRPr="00D806D2">
        <w:rPr>
          <w:rFonts w:ascii="Times New Roman" w:eastAsia="Times New Roman" w:hAnsi="Times New Roman" w:cs="Times New Roman"/>
          <w:color w:val="000000"/>
          <w:sz w:val="28"/>
          <w:szCs w:val="28"/>
        </w:rPr>
        <w:t xml:space="preserve"> </w:t>
      </w:r>
      <w:proofErr w:type="spellStart"/>
      <w:r w:rsidRPr="00D806D2">
        <w:rPr>
          <w:rFonts w:ascii="Times New Roman" w:eastAsia="Times New Roman" w:hAnsi="Times New Roman" w:cs="Times New Roman"/>
          <w:color w:val="000000"/>
          <w:sz w:val="28"/>
          <w:szCs w:val="28"/>
        </w:rPr>
        <w:t>цветника</w:t>
      </w:r>
      <w:proofErr w:type="spellEnd"/>
      <w:r w:rsidRPr="00D806D2">
        <w:rPr>
          <w:rFonts w:ascii="Times New Roman" w:eastAsia="Times New Roman" w:hAnsi="Times New Roman" w:cs="Times New Roman"/>
          <w:color w:val="000000"/>
          <w:sz w:val="28"/>
          <w:szCs w:val="28"/>
        </w:rPr>
        <w:t xml:space="preserve">; </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рулетка</w:t>
      </w:r>
      <w:proofErr w:type="spellEnd"/>
      <w:r w:rsidRPr="00D806D2">
        <w:rPr>
          <w:rFonts w:ascii="Times New Roman" w:eastAsia="Times New Roman" w:hAnsi="Times New Roman" w:cs="Times New Roman"/>
          <w:color w:val="000000"/>
          <w:sz w:val="28"/>
          <w:szCs w:val="28"/>
        </w:rPr>
        <w:t>;</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шпагат</w:t>
      </w:r>
      <w:proofErr w:type="spellEnd"/>
      <w:r w:rsidRPr="00D806D2">
        <w:rPr>
          <w:rFonts w:ascii="Times New Roman" w:eastAsia="Times New Roman" w:hAnsi="Times New Roman" w:cs="Times New Roman"/>
          <w:color w:val="000000"/>
          <w:sz w:val="28"/>
          <w:szCs w:val="28"/>
        </w:rPr>
        <w:t xml:space="preserve">;  </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деревянные</w:t>
      </w:r>
      <w:proofErr w:type="spellEnd"/>
      <w:r w:rsidRPr="00D806D2">
        <w:rPr>
          <w:rFonts w:ascii="Times New Roman" w:eastAsia="Times New Roman" w:hAnsi="Times New Roman" w:cs="Times New Roman"/>
          <w:color w:val="000000"/>
          <w:sz w:val="28"/>
          <w:szCs w:val="28"/>
        </w:rPr>
        <w:t xml:space="preserve"> </w:t>
      </w:r>
      <w:proofErr w:type="spellStart"/>
      <w:r w:rsidRPr="00D806D2">
        <w:rPr>
          <w:rFonts w:ascii="Times New Roman" w:eastAsia="Times New Roman" w:hAnsi="Times New Roman" w:cs="Times New Roman"/>
          <w:color w:val="000000"/>
          <w:sz w:val="28"/>
          <w:szCs w:val="28"/>
        </w:rPr>
        <w:t>колышки</w:t>
      </w:r>
      <w:proofErr w:type="spellEnd"/>
      <w:r w:rsidRPr="00D806D2">
        <w:rPr>
          <w:rFonts w:ascii="Times New Roman" w:eastAsia="Times New Roman" w:hAnsi="Times New Roman" w:cs="Times New Roman"/>
          <w:color w:val="000000"/>
          <w:sz w:val="28"/>
          <w:szCs w:val="28"/>
        </w:rPr>
        <w:t>;</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ножницы</w:t>
      </w:r>
      <w:proofErr w:type="spellEnd"/>
      <w:r w:rsidRPr="00D806D2">
        <w:rPr>
          <w:rFonts w:ascii="Times New Roman" w:eastAsia="Times New Roman" w:hAnsi="Times New Roman" w:cs="Times New Roman"/>
          <w:color w:val="000000"/>
          <w:sz w:val="28"/>
          <w:szCs w:val="28"/>
        </w:rPr>
        <w:t xml:space="preserve">;  </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молоток</w:t>
      </w:r>
      <w:proofErr w:type="spellEnd"/>
      <w:r w:rsidRPr="00D806D2">
        <w:rPr>
          <w:rFonts w:ascii="Times New Roman" w:eastAsia="Times New Roman" w:hAnsi="Times New Roman" w:cs="Times New Roman"/>
          <w:color w:val="000000"/>
          <w:sz w:val="28"/>
          <w:szCs w:val="28"/>
        </w:rPr>
        <w:t>;</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r w:rsidRPr="00D806D2">
        <w:rPr>
          <w:rFonts w:ascii="Times New Roman" w:eastAsia="Times New Roman" w:hAnsi="Times New Roman" w:cs="Times New Roman"/>
          <w:color w:val="000000"/>
          <w:sz w:val="28"/>
          <w:szCs w:val="28"/>
        </w:rPr>
        <w:t>шаблон</w:t>
      </w:r>
      <w:proofErr w:type="spellEnd"/>
      <w:r w:rsidRPr="00D806D2">
        <w:rPr>
          <w:rFonts w:ascii="Times New Roman" w:eastAsia="Times New Roman" w:hAnsi="Times New Roman" w:cs="Times New Roman"/>
          <w:color w:val="000000"/>
          <w:sz w:val="28"/>
          <w:szCs w:val="28"/>
        </w:rPr>
        <w:t xml:space="preserve"> </w:t>
      </w:r>
      <w:proofErr w:type="spellStart"/>
      <w:r w:rsidRPr="00D806D2">
        <w:rPr>
          <w:rFonts w:ascii="Times New Roman" w:eastAsia="Times New Roman" w:hAnsi="Times New Roman" w:cs="Times New Roman"/>
          <w:color w:val="000000"/>
          <w:sz w:val="28"/>
          <w:szCs w:val="28"/>
        </w:rPr>
        <w:t>ведомости</w:t>
      </w:r>
      <w:proofErr w:type="spellEnd"/>
      <w:r w:rsidRPr="00D806D2">
        <w:rPr>
          <w:rFonts w:ascii="Times New Roman" w:eastAsia="Times New Roman" w:hAnsi="Times New Roman" w:cs="Times New Roman"/>
          <w:color w:val="000000"/>
          <w:sz w:val="28"/>
          <w:szCs w:val="28"/>
        </w:rPr>
        <w:t xml:space="preserve"> </w:t>
      </w:r>
      <w:proofErr w:type="spellStart"/>
      <w:r w:rsidRPr="00D806D2">
        <w:rPr>
          <w:rFonts w:ascii="Times New Roman" w:eastAsia="Times New Roman" w:hAnsi="Times New Roman" w:cs="Times New Roman"/>
          <w:color w:val="000000"/>
          <w:sz w:val="28"/>
          <w:szCs w:val="28"/>
        </w:rPr>
        <w:t>ассортимента</w:t>
      </w:r>
      <w:proofErr w:type="spellEnd"/>
      <w:r w:rsidRPr="00D806D2">
        <w:rPr>
          <w:rFonts w:ascii="Times New Roman" w:eastAsia="Times New Roman" w:hAnsi="Times New Roman" w:cs="Times New Roman"/>
          <w:color w:val="000000"/>
          <w:sz w:val="28"/>
          <w:szCs w:val="28"/>
        </w:rPr>
        <w:t>;</w:t>
      </w:r>
    </w:p>
    <w:p w:rsidR="0018280F" w:rsidRPr="00D806D2" w:rsidRDefault="0018280F" w:rsidP="0018280F">
      <w:pPr>
        <w:numPr>
          <w:ilvl w:val="0"/>
          <w:numId w:val="47"/>
        </w:numPr>
        <w:tabs>
          <w:tab w:val="num" w:pos="900"/>
        </w:tabs>
        <w:autoSpaceDE w:val="0"/>
        <w:autoSpaceDN w:val="0"/>
        <w:adjustRightInd w:val="0"/>
        <w:spacing w:before="0" w:after="0"/>
        <w:ind w:hanging="1069"/>
        <w:jc w:val="both"/>
        <w:rPr>
          <w:rFonts w:ascii="Times New Roman" w:eastAsia="Times New Roman" w:hAnsi="Times New Roman" w:cs="Times New Roman"/>
          <w:color w:val="000000"/>
          <w:sz w:val="28"/>
          <w:szCs w:val="28"/>
        </w:rPr>
      </w:pPr>
      <w:proofErr w:type="spellStart"/>
      <w:proofErr w:type="gramStart"/>
      <w:r w:rsidRPr="00D806D2">
        <w:rPr>
          <w:rFonts w:ascii="Times New Roman" w:eastAsia="Times New Roman" w:hAnsi="Times New Roman" w:cs="Times New Roman"/>
          <w:color w:val="000000"/>
          <w:sz w:val="28"/>
          <w:szCs w:val="28"/>
        </w:rPr>
        <w:t>шариковая</w:t>
      </w:r>
      <w:proofErr w:type="spellEnd"/>
      <w:proofErr w:type="gramEnd"/>
      <w:r w:rsidRPr="00D806D2">
        <w:rPr>
          <w:rFonts w:ascii="Times New Roman" w:eastAsia="Times New Roman" w:hAnsi="Times New Roman" w:cs="Times New Roman"/>
          <w:color w:val="000000"/>
          <w:sz w:val="28"/>
          <w:szCs w:val="28"/>
        </w:rPr>
        <w:t xml:space="preserve"> </w:t>
      </w:r>
      <w:proofErr w:type="spellStart"/>
      <w:r w:rsidRPr="00D806D2">
        <w:rPr>
          <w:rFonts w:ascii="Times New Roman" w:eastAsia="Times New Roman" w:hAnsi="Times New Roman" w:cs="Times New Roman"/>
          <w:color w:val="000000"/>
          <w:sz w:val="28"/>
          <w:szCs w:val="28"/>
        </w:rPr>
        <w:t>ручка</w:t>
      </w:r>
      <w:proofErr w:type="spellEnd"/>
      <w:r w:rsidRPr="00D806D2">
        <w:rPr>
          <w:rFonts w:ascii="Times New Roman" w:eastAsia="Times New Roman" w:hAnsi="Times New Roman" w:cs="Times New Roman"/>
          <w:color w:val="000000"/>
          <w:sz w:val="28"/>
          <w:szCs w:val="28"/>
        </w:rPr>
        <w:t>.</w:t>
      </w:r>
    </w:p>
    <w:p w:rsidR="0018280F" w:rsidRPr="0018280F" w:rsidRDefault="0018280F" w:rsidP="0018280F">
      <w:pPr>
        <w:autoSpaceDE w:val="0"/>
        <w:autoSpaceDN w:val="0"/>
        <w:adjustRightInd w:val="0"/>
        <w:spacing w:after="0"/>
        <w:ind w:firstLine="709"/>
        <w:jc w:val="both"/>
        <w:rPr>
          <w:rFonts w:ascii="Times New Roman" w:eastAsia="Times New Roman" w:hAnsi="Times New Roman" w:cs="Times New Roman"/>
          <w:color w:val="000000"/>
          <w:sz w:val="28"/>
          <w:szCs w:val="28"/>
          <w:lang w:val="ru-RU"/>
        </w:rPr>
      </w:pPr>
      <w:r w:rsidRPr="0018280F">
        <w:rPr>
          <w:rFonts w:ascii="Times New Roman" w:eastAsia="Times New Roman" w:hAnsi="Times New Roman" w:cs="Times New Roman"/>
          <w:color w:val="000000"/>
          <w:sz w:val="28"/>
          <w:szCs w:val="28"/>
          <w:lang w:val="ru-RU"/>
        </w:rPr>
        <w:t>Для выполнения задания на первом этапе каждому участнику олимпиады предоставляется разбивочный чертеж цветника, рулетка, шпагат, деревянные колышки, ножницы, молоток; на втором этапе – шаблон таблицы ведомости ассортимента, шариковая ручка.</w:t>
      </w:r>
    </w:p>
    <w:p w:rsidR="0018280F" w:rsidRPr="0018280F" w:rsidRDefault="0018280F" w:rsidP="0018280F">
      <w:pPr>
        <w:autoSpaceDE w:val="0"/>
        <w:autoSpaceDN w:val="0"/>
        <w:adjustRightInd w:val="0"/>
        <w:spacing w:after="0"/>
        <w:ind w:firstLine="709"/>
        <w:jc w:val="both"/>
        <w:rPr>
          <w:rFonts w:ascii="Times New Roman" w:eastAsia="Times New Roman" w:hAnsi="Times New Roman" w:cs="Times New Roman"/>
          <w:color w:val="000000"/>
          <w:sz w:val="28"/>
          <w:szCs w:val="28"/>
          <w:lang w:val="ru-RU"/>
        </w:rPr>
      </w:pPr>
      <w:r w:rsidRPr="0018280F">
        <w:rPr>
          <w:rFonts w:ascii="Times New Roman" w:eastAsia="Times New Roman" w:hAnsi="Times New Roman" w:cs="Times New Roman"/>
          <w:color w:val="000000"/>
          <w:sz w:val="28"/>
          <w:szCs w:val="28"/>
          <w:lang w:val="ru-RU"/>
        </w:rPr>
        <w:t xml:space="preserve">Для разбивки цветника на местности каждому участнику предоставляется помощник. </w:t>
      </w:r>
    </w:p>
    <w:p w:rsidR="002B22D1" w:rsidRPr="002B22D1" w:rsidRDefault="002B22D1" w:rsidP="0018280F">
      <w:pPr>
        <w:tabs>
          <w:tab w:val="left" w:pos="1134"/>
        </w:tabs>
        <w:spacing w:after="0"/>
        <w:ind w:firstLine="652"/>
        <w:jc w:val="both"/>
        <w:rPr>
          <w:rFonts w:ascii="Times New Roman" w:eastAsia="Calibri" w:hAnsi="Times New Roman" w:cs="Times New Roman"/>
          <w:color w:val="000000"/>
          <w:sz w:val="28"/>
          <w:szCs w:val="28"/>
          <w:lang w:val="ru-RU"/>
        </w:rPr>
      </w:pPr>
    </w:p>
    <w:sectPr w:rsidR="002B22D1" w:rsidRPr="002B22D1" w:rsidSect="00F00BCC">
      <w:type w:val="nextColumn"/>
      <w:pgSz w:w="11906" w:h="16838"/>
      <w:pgMar w:top="851" w:right="851" w:bottom="851" w:left="1134"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294">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ont295">
    <w:altName w:val="Times New Roman"/>
    <w:charset w:val="01"/>
    <w:family w:val="auto"/>
    <w:pitch w:val="variable"/>
    <w:sig w:usb0="00000000" w:usb1="00000000" w:usb2="00000000" w:usb3="00000000" w:csb0="00000000" w:csb1="00000000"/>
  </w:font>
  <w:font w:name="font295">
    <w:altName w:val="Times New Roman"/>
    <w:charset w:val="01"/>
    <w:family w:val="auto"/>
    <w:pitch w:val="variable"/>
    <w:sig w:usb0="00000000" w:usb1="00000000" w:usb2="00000000" w:usb3="00000000" w:csb0="0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1509" w:hanging="360"/>
      </w:pPr>
      <w:rPr>
        <w:rFonts w:ascii="Symbol" w:hAnsi="Symbol" w:cs="Symbol"/>
        <w:sz w:val="28"/>
      </w:rPr>
    </w:lvl>
    <w:lvl w:ilvl="1">
      <w:start w:val="1"/>
      <w:numFmt w:val="bullet"/>
      <w:lvlText w:val="o"/>
      <w:lvlJc w:val="left"/>
      <w:pPr>
        <w:tabs>
          <w:tab w:val="num" w:pos="0"/>
        </w:tabs>
        <w:ind w:left="2229" w:hanging="360"/>
      </w:pPr>
      <w:rPr>
        <w:rFonts w:ascii="Courier New" w:hAnsi="Courier New" w:cs="Courier New"/>
      </w:rPr>
    </w:lvl>
    <w:lvl w:ilvl="2">
      <w:start w:val="1"/>
      <w:numFmt w:val="bullet"/>
      <w:lvlText w:val=""/>
      <w:lvlJc w:val="left"/>
      <w:pPr>
        <w:tabs>
          <w:tab w:val="num" w:pos="0"/>
        </w:tabs>
        <w:ind w:left="2949" w:hanging="360"/>
      </w:pPr>
      <w:rPr>
        <w:rFonts w:ascii="Wingdings" w:hAnsi="Wingdings" w:cs="Wingdings"/>
      </w:rPr>
    </w:lvl>
    <w:lvl w:ilvl="3">
      <w:start w:val="1"/>
      <w:numFmt w:val="bullet"/>
      <w:lvlText w:val=""/>
      <w:lvlJc w:val="left"/>
      <w:pPr>
        <w:tabs>
          <w:tab w:val="num" w:pos="0"/>
        </w:tabs>
        <w:ind w:left="3669" w:hanging="360"/>
      </w:pPr>
      <w:rPr>
        <w:rFonts w:ascii="Symbol" w:hAnsi="Symbol" w:cs="Symbol"/>
      </w:rPr>
    </w:lvl>
    <w:lvl w:ilvl="4">
      <w:start w:val="1"/>
      <w:numFmt w:val="bullet"/>
      <w:lvlText w:val="o"/>
      <w:lvlJc w:val="left"/>
      <w:pPr>
        <w:tabs>
          <w:tab w:val="num" w:pos="0"/>
        </w:tabs>
        <w:ind w:left="4389" w:hanging="360"/>
      </w:pPr>
      <w:rPr>
        <w:rFonts w:ascii="Courier New" w:hAnsi="Courier New" w:cs="Courier New"/>
      </w:rPr>
    </w:lvl>
    <w:lvl w:ilvl="5">
      <w:start w:val="1"/>
      <w:numFmt w:val="bullet"/>
      <w:lvlText w:val=""/>
      <w:lvlJc w:val="left"/>
      <w:pPr>
        <w:tabs>
          <w:tab w:val="num" w:pos="0"/>
        </w:tabs>
        <w:ind w:left="5109" w:hanging="360"/>
      </w:pPr>
      <w:rPr>
        <w:rFonts w:ascii="Wingdings" w:hAnsi="Wingdings" w:cs="Wingdings"/>
      </w:rPr>
    </w:lvl>
    <w:lvl w:ilvl="6">
      <w:start w:val="1"/>
      <w:numFmt w:val="bullet"/>
      <w:lvlText w:val=""/>
      <w:lvlJc w:val="left"/>
      <w:pPr>
        <w:tabs>
          <w:tab w:val="num" w:pos="0"/>
        </w:tabs>
        <w:ind w:left="5829" w:hanging="360"/>
      </w:pPr>
      <w:rPr>
        <w:rFonts w:ascii="Symbol" w:hAnsi="Symbol" w:cs="Symbol"/>
      </w:rPr>
    </w:lvl>
    <w:lvl w:ilvl="7">
      <w:start w:val="1"/>
      <w:numFmt w:val="bullet"/>
      <w:lvlText w:val="o"/>
      <w:lvlJc w:val="left"/>
      <w:pPr>
        <w:tabs>
          <w:tab w:val="num" w:pos="0"/>
        </w:tabs>
        <w:ind w:left="6549" w:hanging="360"/>
      </w:pPr>
      <w:rPr>
        <w:rFonts w:ascii="Courier New" w:hAnsi="Courier New" w:cs="Courier New"/>
      </w:rPr>
    </w:lvl>
    <w:lvl w:ilvl="8">
      <w:start w:val="1"/>
      <w:numFmt w:val="bullet"/>
      <w:lvlText w:val=""/>
      <w:lvlJc w:val="left"/>
      <w:pPr>
        <w:tabs>
          <w:tab w:val="num" w:pos="0"/>
        </w:tabs>
        <w:ind w:left="7269" w:hanging="360"/>
      </w:pPr>
      <w:rPr>
        <w:rFonts w:ascii="Wingdings" w:hAnsi="Wingdings" w:cs="Wingdings"/>
      </w:rPr>
    </w:lvl>
  </w:abstractNum>
  <w:abstractNum w:abstractNumId="1">
    <w:nsid w:val="00DE757D"/>
    <w:multiLevelType w:val="hybridMultilevel"/>
    <w:tmpl w:val="FF6A47A2"/>
    <w:lvl w:ilvl="0" w:tplc="6128C0CE">
      <w:start w:val="1"/>
      <w:numFmt w:val="decimal"/>
      <w:lvlText w:val="%1."/>
      <w:lvlJc w:val="left"/>
      <w:pPr>
        <w:ind w:left="841" w:hanging="250"/>
      </w:pPr>
      <w:rPr>
        <w:rFonts w:ascii="Times New Roman" w:eastAsia="Times New Roman" w:hAnsi="Times New Roman" w:cs="Times New Roman" w:hint="default"/>
        <w:b/>
        <w:bCs/>
        <w:w w:val="100"/>
        <w:sz w:val="24"/>
        <w:szCs w:val="24"/>
      </w:rPr>
    </w:lvl>
    <w:lvl w:ilvl="1" w:tplc="3670B46A">
      <w:numFmt w:val="bullet"/>
      <w:lvlText w:val="•"/>
      <w:lvlJc w:val="left"/>
      <w:pPr>
        <w:ind w:left="1860" w:hanging="250"/>
      </w:pPr>
      <w:rPr>
        <w:rFonts w:hint="default"/>
      </w:rPr>
    </w:lvl>
    <w:lvl w:ilvl="2" w:tplc="C2666CD8">
      <w:numFmt w:val="bullet"/>
      <w:lvlText w:val="•"/>
      <w:lvlJc w:val="left"/>
      <w:pPr>
        <w:ind w:left="2881" w:hanging="250"/>
      </w:pPr>
      <w:rPr>
        <w:rFonts w:hint="default"/>
      </w:rPr>
    </w:lvl>
    <w:lvl w:ilvl="3" w:tplc="05D4F28E">
      <w:numFmt w:val="bullet"/>
      <w:lvlText w:val="•"/>
      <w:lvlJc w:val="left"/>
      <w:pPr>
        <w:ind w:left="3901" w:hanging="250"/>
      </w:pPr>
      <w:rPr>
        <w:rFonts w:hint="default"/>
      </w:rPr>
    </w:lvl>
    <w:lvl w:ilvl="4" w:tplc="D22A4D70">
      <w:numFmt w:val="bullet"/>
      <w:lvlText w:val="•"/>
      <w:lvlJc w:val="left"/>
      <w:pPr>
        <w:ind w:left="4922" w:hanging="250"/>
      </w:pPr>
      <w:rPr>
        <w:rFonts w:hint="default"/>
      </w:rPr>
    </w:lvl>
    <w:lvl w:ilvl="5" w:tplc="2C7262D8">
      <w:numFmt w:val="bullet"/>
      <w:lvlText w:val="•"/>
      <w:lvlJc w:val="left"/>
      <w:pPr>
        <w:ind w:left="5943" w:hanging="250"/>
      </w:pPr>
      <w:rPr>
        <w:rFonts w:hint="default"/>
      </w:rPr>
    </w:lvl>
    <w:lvl w:ilvl="6" w:tplc="87EA7DF0">
      <w:numFmt w:val="bullet"/>
      <w:lvlText w:val="•"/>
      <w:lvlJc w:val="left"/>
      <w:pPr>
        <w:ind w:left="6963" w:hanging="250"/>
      </w:pPr>
      <w:rPr>
        <w:rFonts w:hint="default"/>
      </w:rPr>
    </w:lvl>
    <w:lvl w:ilvl="7" w:tplc="F7AAF7E6">
      <w:numFmt w:val="bullet"/>
      <w:lvlText w:val="•"/>
      <w:lvlJc w:val="left"/>
      <w:pPr>
        <w:ind w:left="7984" w:hanging="250"/>
      </w:pPr>
      <w:rPr>
        <w:rFonts w:hint="default"/>
      </w:rPr>
    </w:lvl>
    <w:lvl w:ilvl="8" w:tplc="DC72B366">
      <w:numFmt w:val="bullet"/>
      <w:lvlText w:val="•"/>
      <w:lvlJc w:val="left"/>
      <w:pPr>
        <w:ind w:left="9005" w:hanging="250"/>
      </w:pPr>
      <w:rPr>
        <w:rFonts w:hint="default"/>
      </w:rPr>
    </w:lvl>
  </w:abstractNum>
  <w:abstractNum w:abstractNumId="2">
    <w:nsid w:val="00EB7076"/>
    <w:multiLevelType w:val="hybridMultilevel"/>
    <w:tmpl w:val="8256C6A8"/>
    <w:lvl w:ilvl="0" w:tplc="AD3C6CC4">
      <w:start w:val="1"/>
      <w:numFmt w:val="decimal"/>
      <w:lvlText w:val="%1."/>
      <w:lvlJc w:val="left"/>
      <w:pPr>
        <w:ind w:left="1211" w:hanging="360"/>
      </w:pPr>
      <w:rPr>
        <w:rFonts w:ascii="Times New Roman" w:eastAsia="Times New Roman" w:hAnsi="Times New Roman" w:cs="Times New Roman" w:hint="default"/>
        <w:b/>
        <w:bCs/>
        <w:spacing w:val="-3"/>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35196"/>
    <w:multiLevelType w:val="multilevel"/>
    <w:tmpl w:val="3990D1BC"/>
    <w:lvl w:ilvl="0">
      <w:start w:val="1"/>
      <w:numFmt w:val="decimal"/>
      <w:lvlText w:val="%1"/>
      <w:lvlJc w:val="left"/>
      <w:pPr>
        <w:ind w:left="1200" w:hanging="1200"/>
      </w:pPr>
      <w:rPr>
        <w:rFonts w:hint="default"/>
      </w:rPr>
    </w:lvl>
    <w:lvl w:ilvl="1">
      <w:start w:val="1"/>
      <w:numFmt w:val="decimal"/>
      <w:lvlText w:val="%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4585ED6"/>
    <w:multiLevelType w:val="hybridMultilevel"/>
    <w:tmpl w:val="E89EAE58"/>
    <w:lvl w:ilvl="0" w:tplc="462A4A62">
      <w:start w:val="1"/>
      <w:numFmt w:val="decimal"/>
      <w:lvlText w:val="%1."/>
      <w:lvlJc w:val="left"/>
      <w:pPr>
        <w:ind w:left="992" w:hanging="360"/>
      </w:pPr>
      <w:rPr>
        <w:rFonts w:ascii="Times New Roman" w:eastAsia="Times New Roman" w:hAnsi="Times New Roman" w:cs="Times New Roman" w:hint="default"/>
        <w:b/>
        <w:bCs/>
        <w:spacing w:val="-8"/>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519B2"/>
    <w:multiLevelType w:val="hybridMultilevel"/>
    <w:tmpl w:val="825C8DA6"/>
    <w:lvl w:ilvl="0" w:tplc="BFC0C592">
      <w:start w:val="1"/>
      <w:numFmt w:val="decimal"/>
      <w:lvlText w:val="%1."/>
      <w:lvlJc w:val="left"/>
      <w:pPr>
        <w:ind w:left="992" w:hanging="360"/>
      </w:pPr>
      <w:rPr>
        <w:b/>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6">
    <w:nsid w:val="08E9018F"/>
    <w:multiLevelType w:val="hybridMultilevel"/>
    <w:tmpl w:val="17988B3A"/>
    <w:lvl w:ilvl="0" w:tplc="9E34A5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558D9"/>
    <w:multiLevelType w:val="hybridMultilevel"/>
    <w:tmpl w:val="A8729732"/>
    <w:lvl w:ilvl="0" w:tplc="AD3C6CC4">
      <w:start w:val="1"/>
      <w:numFmt w:val="decimal"/>
      <w:lvlText w:val="%1."/>
      <w:lvlJc w:val="left"/>
      <w:pPr>
        <w:ind w:left="1070" w:hanging="360"/>
      </w:pPr>
      <w:rPr>
        <w:rFonts w:ascii="Times New Roman" w:eastAsia="Times New Roman" w:hAnsi="Times New Roman" w:cs="Times New Roman" w:hint="default"/>
        <w:b/>
        <w:bCs/>
        <w:spacing w:val="-3"/>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7430F"/>
    <w:multiLevelType w:val="hybridMultilevel"/>
    <w:tmpl w:val="B3569B28"/>
    <w:lvl w:ilvl="0" w:tplc="F21EF3D8">
      <w:start w:val="1"/>
      <w:numFmt w:val="decimal"/>
      <w:lvlText w:val="%1"/>
      <w:lvlJc w:val="left"/>
      <w:pPr>
        <w:ind w:left="105" w:hanging="260"/>
      </w:pPr>
      <w:rPr>
        <w:rFonts w:ascii="Times New Roman" w:eastAsia="Times New Roman" w:hAnsi="Times New Roman" w:cs="Times New Roman" w:hint="default"/>
        <w:spacing w:val="-8"/>
        <w:w w:val="100"/>
        <w:sz w:val="24"/>
        <w:szCs w:val="24"/>
      </w:rPr>
    </w:lvl>
    <w:lvl w:ilvl="1" w:tplc="4926CA02">
      <w:numFmt w:val="bullet"/>
      <w:lvlText w:val="•"/>
      <w:lvlJc w:val="left"/>
      <w:pPr>
        <w:ind w:left="567" w:hanging="260"/>
      </w:pPr>
      <w:rPr>
        <w:rFonts w:hint="default"/>
      </w:rPr>
    </w:lvl>
    <w:lvl w:ilvl="2" w:tplc="4188750A">
      <w:numFmt w:val="bullet"/>
      <w:lvlText w:val="•"/>
      <w:lvlJc w:val="left"/>
      <w:pPr>
        <w:ind w:left="1035" w:hanging="260"/>
      </w:pPr>
      <w:rPr>
        <w:rFonts w:hint="default"/>
      </w:rPr>
    </w:lvl>
    <w:lvl w:ilvl="3" w:tplc="8D183D6E">
      <w:numFmt w:val="bullet"/>
      <w:lvlText w:val="•"/>
      <w:lvlJc w:val="left"/>
      <w:pPr>
        <w:ind w:left="1502" w:hanging="260"/>
      </w:pPr>
      <w:rPr>
        <w:rFonts w:hint="default"/>
      </w:rPr>
    </w:lvl>
    <w:lvl w:ilvl="4" w:tplc="0B5E5E26">
      <w:numFmt w:val="bullet"/>
      <w:lvlText w:val="•"/>
      <w:lvlJc w:val="left"/>
      <w:pPr>
        <w:ind w:left="1970" w:hanging="260"/>
      </w:pPr>
      <w:rPr>
        <w:rFonts w:hint="default"/>
      </w:rPr>
    </w:lvl>
    <w:lvl w:ilvl="5" w:tplc="33024AB0">
      <w:numFmt w:val="bullet"/>
      <w:lvlText w:val="•"/>
      <w:lvlJc w:val="left"/>
      <w:pPr>
        <w:ind w:left="2438" w:hanging="260"/>
      </w:pPr>
      <w:rPr>
        <w:rFonts w:hint="default"/>
      </w:rPr>
    </w:lvl>
    <w:lvl w:ilvl="6" w:tplc="DA00C3DA">
      <w:numFmt w:val="bullet"/>
      <w:lvlText w:val="•"/>
      <w:lvlJc w:val="left"/>
      <w:pPr>
        <w:ind w:left="2905" w:hanging="260"/>
      </w:pPr>
      <w:rPr>
        <w:rFonts w:hint="default"/>
      </w:rPr>
    </w:lvl>
    <w:lvl w:ilvl="7" w:tplc="FEC21028">
      <w:numFmt w:val="bullet"/>
      <w:lvlText w:val="•"/>
      <w:lvlJc w:val="left"/>
      <w:pPr>
        <w:ind w:left="3373" w:hanging="260"/>
      </w:pPr>
      <w:rPr>
        <w:rFonts w:hint="default"/>
      </w:rPr>
    </w:lvl>
    <w:lvl w:ilvl="8" w:tplc="13AE6CFE">
      <w:numFmt w:val="bullet"/>
      <w:lvlText w:val="•"/>
      <w:lvlJc w:val="left"/>
      <w:pPr>
        <w:ind w:left="3840" w:hanging="260"/>
      </w:pPr>
      <w:rPr>
        <w:rFonts w:hint="default"/>
      </w:rPr>
    </w:lvl>
  </w:abstractNum>
  <w:abstractNum w:abstractNumId="9">
    <w:nsid w:val="119E1C3A"/>
    <w:multiLevelType w:val="hybridMultilevel"/>
    <w:tmpl w:val="E0D29CDE"/>
    <w:lvl w:ilvl="0" w:tplc="9E34A5AA">
      <w:start w:val="1"/>
      <w:numFmt w:val="bullet"/>
      <w:lvlText w:val="―"/>
      <w:lvlJc w:val="left"/>
      <w:pPr>
        <w:ind w:left="720" w:hanging="360"/>
      </w:pPr>
      <w:rPr>
        <w:rFonts w:ascii="Courier New" w:hAnsi="Courier New" w:hint="default"/>
      </w:rPr>
    </w:lvl>
    <w:lvl w:ilvl="1" w:tplc="9E34A5AA">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05473"/>
    <w:multiLevelType w:val="hybridMultilevel"/>
    <w:tmpl w:val="EF961124"/>
    <w:lvl w:ilvl="0" w:tplc="9C4A4D12">
      <w:start w:val="1"/>
      <w:numFmt w:val="decimal"/>
      <w:lvlText w:val="%1."/>
      <w:lvlJc w:val="left"/>
      <w:pPr>
        <w:ind w:left="992" w:hanging="360"/>
      </w:pPr>
      <w:rPr>
        <w:rFonts w:ascii="Times New Roman" w:eastAsia="Times New Roman" w:hAnsi="Times New Roman" w:cs="Times New Roman" w:hint="default"/>
        <w:b/>
        <w:bCs/>
        <w:spacing w:val="-8"/>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475E7"/>
    <w:multiLevelType w:val="hybridMultilevel"/>
    <w:tmpl w:val="04F6B450"/>
    <w:lvl w:ilvl="0" w:tplc="10444444">
      <w:start w:val="1"/>
      <w:numFmt w:val="decimal"/>
      <w:lvlText w:val="%1."/>
      <w:lvlJc w:val="left"/>
      <w:pPr>
        <w:ind w:left="841" w:hanging="279"/>
      </w:pPr>
      <w:rPr>
        <w:rFonts w:ascii="Times New Roman" w:eastAsia="Times New Roman" w:hAnsi="Times New Roman" w:cs="Times New Roman" w:hint="default"/>
        <w:b/>
        <w:bCs/>
        <w:spacing w:val="-27"/>
        <w:w w:val="100"/>
        <w:sz w:val="24"/>
        <w:szCs w:val="24"/>
      </w:rPr>
    </w:lvl>
    <w:lvl w:ilvl="1" w:tplc="5DA8800E">
      <w:numFmt w:val="bullet"/>
      <w:lvlText w:val="•"/>
      <w:lvlJc w:val="left"/>
      <w:pPr>
        <w:ind w:left="1860" w:hanging="279"/>
      </w:pPr>
      <w:rPr>
        <w:rFonts w:hint="default"/>
      </w:rPr>
    </w:lvl>
    <w:lvl w:ilvl="2" w:tplc="3948120C">
      <w:numFmt w:val="bullet"/>
      <w:lvlText w:val="•"/>
      <w:lvlJc w:val="left"/>
      <w:pPr>
        <w:ind w:left="2881" w:hanging="279"/>
      </w:pPr>
      <w:rPr>
        <w:rFonts w:hint="default"/>
      </w:rPr>
    </w:lvl>
    <w:lvl w:ilvl="3" w:tplc="A0567DF4">
      <w:numFmt w:val="bullet"/>
      <w:lvlText w:val="•"/>
      <w:lvlJc w:val="left"/>
      <w:pPr>
        <w:ind w:left="3901" w:hanging="279"/>
      </w:pPr>
      <w:rPr>
        <w:rFonts w:hint="default"/>
      </w:rPr>
    </w:lvl>
    <w:lvl w:ilvl="4" w:tplc="60A2A59C">
      <w:numFmt w:val="bullet"/>
      <w:lvlText w:val="•"/>
      <w:lvlJc w:val="left"/>
      <w:pPr>
        <w:ind w:left="4922" w:hanging="279"/>
      </w:pPr>
      <w:rPr>
        <w:rFonts w:hint="default"/>
      </w:rPr>
    </w:lvl>
    <w:lvl w:ilvl="5" w:tplc="D0A0140A">
      <w:numFmt w:val="bullet"/>
      <w:lvlText w:val="•"/>
      <w:lvlJc w:val="left"/>
      <w:pPr>
        <w:ind w:left="5943" w:hanging="279"/>
      </w:pPr>
      <w:rPr>
        <w:rFonts w:hint="default"/>
      </w:rPr>
    </w:lvl>
    <w:lvl w:ilvl="6" w:tplc="38BA87FC">
      <w:numFmt w:val="bullet"/>
      <w:lvlText w:val="•"/>
      <w:lvlJc w:val="left"/>
      <w:pPr>
        <w:ind w:left="6963" w:hanging="279"/>
      </w:pPr>
      <w:rPr>
        <w:rFonts w:hint="default"/>
      </w:rPr>
    </w:lvl>
    <w:lvl w:ilvl="7" w:tplc="56C8B88C">
      <w:numFmt w:val="bullet"/>
      <w:lvlText w:val="•"/>
      <w:lvlJc w:val="left"/>
      <w:pPr>
        <w:ind w:left="7984" w:hanging="279"/>
      </w:pPr>
      <w:rPr>
        <w:rFonts w:hint="default"/>
      </w:rPr>
    </w:lvl>
    <w:lvl w:ilvl="8" w:tplc="57248A74">
      <w:numFmt w:val="bullet"/>
      <w:lvlText w:val="•"/>
      <w:lvlJc w:val="left"/>
      <w:pPr>
        <w:ind w:left="9005" w:hanging="279"/>
      </w:pPr>
      <w:rPr>
        <w:rFonts w:hint="default"/>
      </w:rPr>
    </w:lvl>
  </w:abstractNum>
  <w:abstractNum w:abstractNumId="12">
    <w:nsid w:val="190762A9"/>
    <w:multiLevelType w:val="hybridMultilevel"/>
    <w:tmpl w:val="7EE80864"/>
    <w:lvl w:ilvl="0" w:tplc="2FAC5D28">
      <w:start w:val="1"/>
      <w:numFmt w:val="decimal"/>
      <w:lvlText w:val="%1."/>
      <w:lvlJc w:val="left"/>
      <w:pPr>
        <w:ind w:left="1201" w:hanging="240"/>
      </w:pPr>
      <w:rPr>
        <w:rFonts w:ascii="Times New Roman" w:eastAsia="Times New Roman" w:hAnsi="Times New Roman" w:cs="Times New Roman" w:hint="default"/>
        <w:b/>
        <w:bCs/>
        <w:spacing w:val="-8"/>
        <w:w w:val="100"/>
        <w:sz w:val="24"/>
        <w:szCs w:val="24"/>
      </w:rPr>
    </w:lvl>
    <w:lvl w:ilvl="1" w:tplc="1B4A4EDC">
      <w:numFmt w:val="bullet"/>
      <w:lvlText w:val="•"/>
      <w:lvlJc w:val="left"/>
      <w:pPr>
        <w:ind w:left="2184" w:hanging="240"/>
      </w:pPr>
      <w:rPr>
        <w:rFonts w:hint="default"/>
      </w:rPr>
    </w:lvl>
    <w:lvl w:ilvl="2" w:tplc="C478CDC2">
      <w:numFmt w:val="bullet"/>
      <w:lvlText w:val="•"/>
      <w:lvlJc w:val="left"/>
      <w:pPr>
        <w:ind w:left="3169" w:hanging="240"/>
      </w:pPr>
      <w:rPr>
        <w:rFonts w:hint="default"/>
      </w:rPr>
    </w:lvl>
    <w:lvl w:ilvl="3" w:tplc="3774AC72">
      <w:numFmt w:val="bullet"/>
      <w:lvlText w:val="•"/>
      <w:lvlJc w:val="left"/>
      <w:pPr>
        <w:ind w:left="4153" w:hanging="240"/>
      </w:pPr>
      <w:rPr>
        <w:rFonts w:hint="default"/>
      </w:rPr>
    </w:lvl>
    <w:lvl w:ilvl="4" w:tplc="12964CDE">
      <w:numFmt w:val="bullet"/>
      <w:lvlText w:val="•"/>
      <w:lvlJc w:val="left"/>
      <w:pPr>
        <w:ind w:left="5138" w:hanging="240"/>
      </w:pPr>
      <w:rPr>
        <w:rFonts w:hint="default"/>
      </w:rPr>
    </w:lvl>
    <w:lvl w:ilvl="5" w:tplc="45C285DE">
      <w:numFmt w:val="bullet"/>
      <w:lvlText w:val="•"/>
      <w:lvlJc w:val="left"/>
      <w:pPr>
        <w:ind w:left="6123" w:hanging="240"/>
      </w:pPr>
      <w:rPr>
        <w:rFonts w:hint="default"/>
      </w:rPr>
    </w:lvl>
    <w:lvl w:ilvl="6" w:tplc="F6248862">
      <w:numFmt w:val="bullet"/>
      <w:lvlText w:val="•"/>
      <w:lvlJc w:val="left"/>
      <w:pPr>
        <w:ind w:left="7107" w:hanging="240"/>
      </w:pPr>
      <w:rPr>
        <w:rFonts w:hint="default"/>
      </w:rPr>
    </w:lvl>
    <w:lvl w:ilvl="7" w:tplc="A538C6F0">
      <w:numFmt w:val="bullet"/>
      <w:lvlText w:val="•"/>
      <w:lvlJc w:val="left"/>
      <w:pPr>
        <w:ind w:left="8092" w:hanging="240"/>
      </w:pPr>
      <w:rPr>
        <w:rFonts w:hint="default"/>
      </w:rPr>
    </w:lvl>
    <w:lvl w:ilvl="8" w:tplc="756C46AE">
      <w:numFmt w:val="bullet"/>
      <w:lvlText w:val="•"/>
      <w:lvlJc w:val="left"/>
      <w:pPr>
        <w:ind w:left="9077" w:hanging="240"/>
      </w:pPr>
      <w:rPr>
        <w:rFonts w:hint="default"/>
      </w:rPr>
    </w:lvl>
  </w:abstractNum>
  <w:abstractNum w:abstractNumId="13">
    <w:nsid w:val="195C1737"/>
    <w:multiLevelType w:val="hybridMultilevel"/>
    <w:tmpl w:val="A94EA4F2"/>
    <w:lvl w:ilvl="0" w:tplc="691AA6FE">
      <w:start w:val="1"/>
      <w:numFmt w:val="decimal"/>
      <w:lvlText w:val="%1."/>
      <w:lvlJc w:val="left"/>
      <w:pPr>
        <w:ind w:left="841" w:hanging="240"/>
      </w:pPr>
      <w:rPr>
        <w:rFonts w:ascii="Times New Roman" w:eastAsia="Times New Roman" w:hAnsi="Times New Roman" w:cs="Times New Roman" w:hint="default"/>
        <w:b/>
        <w:bCs/>
        <w:spacing w:val="-8"/>
        <w:w w:val="100"/>
        <w:sz w:val="24"/>
        <w:szCs w:val="24"/>
      </w:rPr>
    </w:lvl>
    <w:lvl w:ilvl="1" w:tplc="E5381D58">
      <w:numFmt w:val="bullet"/>
      <w:lvlText w:val="•"/>
      <w:lvlJc w:val="left"/>
      <w:pPr>
        <w:ind w:left="1860" w:hanging="240"/>
      </w:pPr>
      <w:rPr>
        <w:rFonts w:hint="default"/>
      </w:rPr>
    </w:lvl>
    <w:lvl w:ilvl="2" w:tplc="3F4E2570">
      <w:numFmt w:val="bullet"/>
      <w:lvlText w:val="•"/>
      <w:lvlJc w:val="left"/>
      <w:pPr>
        <w:ind w:left="2881" w:hanging="240"/>
      </w:pPr>
      <w:rPr>
        <w:rFonts w:hint="default"/>
      </w:rPr>
    </w:lvl>
    <w:lvl w:ilvl="3" w:tplc="C1F8F580">
      <w:numFmt w:val="bullet"/>
      <w:lvlText w:val="•"/>
      <w:lvlJc w:val="left"/>
      <w:pPr>
        <w:ind w:left="3901" w:hanging="240"/>
      </w:pPr>
      <w:rPr>
        <w:rFonts w:hint="default"/>
      </w:rPr>
    </w:lvl>
    <w:lvl w:ilvl="4" w:tplc="D1E609E0">
      <w:numFmt w:val="bullet"/>
      <w:lvlText w:val="•"/>
      <w:lvlJc w:val="left"/>
      <w:pPr>
        <w:ind w:left="4922" w:hanging="240"/>
      </w:pPr>
      <w:rPr>
        <w:rFonts w:hint="default"/>
      </w:rPr>
    </w:lvl>
    <w:lvl w:ilvl="5" w:tplc="286AB11A">
      <w:numFmt w:val="bullet"/>
      <w:lvlText w:val="•"/>
      <w:lvlJc w:val="left"/>
      <w:pPr>
        <w:ind w:left="5943" w:hanging="240"/>
      </w:pPr>
      <w:rPr>
        <w:rFonts w:hint="default"/>
      </w:rPr>
    </w:lvl>
    <w:lvl w:ilvl="6" w:tplc="C52E0818">
      <w:numFmt w:val="bullet"/>
      <w:lvlText w:val="•"/>
      <w:lvlJc w:val="left"/>
      <w:pPr>
        <w:ind w:left="6963" w:hanging="240"/>
      </w:pPr>
      <w:rPr>
        <w:rFonts w:hint="default"/>
      </w:rPr>
    </w:lvl>
    <w:lvl w:ilvl="7" w:tplc="CCB617DA">
      <w:numFmt w:val="bullet"/>
      <w:lvlText w:val="•"/>
      <w:lvlJc w:val="left"/>
      <w:pPr>
        <w:ind w:left="7984" w:hanging="240"/>
      </w:pPr>
      <w:rPr>
        <w:rFonts w:hint="default"/>
      </w:rPr>
    </w:lvl>
    <w:lvl w:ilvl="8" w:tplc="461AB442">
      <w:numFmt w:val="bullet"/>
      <w:lvlText w:val="•"/>
      <w:lvlJc w:val="left"/>
      <w:pPr>
        <w:ind w:left="9005" w:hanging="240"/>
      </w:pPr>
      <w:rPr>
        <w:rFonts w:hint="default"/>
      </w:rPr>
    </w:lvl>
  </w:abstractNum>
  <w:abstractNum w:abstractNumId="14">
    <w:nsid w:val="1D0A4922"/>
    <w:multiLevelType w:val="hybridMultilevel"/>
    <w:tmpl w:val="A3DEFC50"/>
    <w:lvl w:ilvl="0" w:tplc="38625972">
      <w:start w:val="1"/>
      <w:numFmt w:val="decimal"/>
      <w:lvlText w:val="%1)"/>
      <w:lvlJc w:val="left"/>
      <w:pPr>
        <w:ind w:left="980" w:hanging="312"/>
      </w:pPr>
      <w:rPr>
        <w:rFonts w:ascii="Times New Roman" w:eastAsia="Times New Roman" w:hAnsi="Times New Roman" w:cs="Times New Roman" w:hint="default"/>
        <w:spacing w:val="-8"/>
        <w:w w:val="99"/>
        <w:sz w:val="24"/>
        <w:szCs w:val="24"/>
      </w:rPr>
    </w:lvl>
    <w:lvl w:ilvl="1" w:tplc="E9108B70">
      <w:numFmt w:val="bullet"/>
      <w:lvlText w:val="•"/>
      <w:lvlJc w:val="left"/>
      <w:pPr>
        <w:ind w:left="1986" w:hanging="312"/>
      </w:pPr>
      <w:rPr>
        <w:rFonts w:hint="default"/>
      </w:rPr>
    </w:lvl>
    <w:lvl w:ilvl="2" w:tplc="C81C7D5A">
      <w:numFmt w:val="bullet"/>
      <w:lvlText w:val="•"/>
      <w:lvlJc w:val="left"/>
      <w:pPr>
        <w:ind w:left="2993" w:hanging="312"/>
      </w:pPr>
      <w:rPr>
        <w:rFonts w:hint="default"/>
      </w:rPr>
    </w:lvl>
    <w:lvl w:ilvl="3" w:tplc="69B4BF04">
      <w:numFmt w:val="bullet"/>
      <w:lvlText w:val="•"/>
      <w:lvlJc w:val="left"/>
      <w:pPr>
        <w:ind w:left="3999" w:hanging="312"/>
      </w:pPr>
      <w:rPr>
        <w:rFonts w:hint="default"/>
      </w:rPr>
    </w:lvl>
    <w:lvl w:ilvl="4" w:tplc="AC9ED614">
      <w:numFmt w:val="bullet"/>
      <w:lvlText w:val="•"/>
      <w:lvlJc w:val="left"/>
      <w:pPr>
        <w:ind w:left="5006" w:hanging="312"/>
      </w:pPr>
      <w:rPr>
        <w:rFonts w:hint="default"/>
      </w:rPr>
    </w:lvl>
    <w:lvl w:ilvl="5" w:tplc="7932E832">
      <w:numFmt w:val="bullet"/>
      <w:lvlText w:val="•"/>
      <w:lvlJc w:val="left"/>
      <w:pPr>
        <w:ind w:left="6013" w:hanging="312"/>
      </w:pPr>
      <w:rPr>
        <w:rFonts w:hint="default"/>
      </w:rPr>
    </w:lvl>
    <w:lvl w:ilvl="6" w:tplc="677C9A88">
      <w:numFmt w:val="bullet"/>
      <w:lvlText w:val="•"/>
      <w:lvlJc w:val="left"/>
      <w:pPr>
        <w:ind w:left="7019" w:hanging="312"/>
      </w:pPr>
      <w:rPr>
        <w:rFonts w:hint="default"/>
      </w:rPr>
    </w:lvl>
    <w:lvl w:ilvl="7" w:tplc="F67A43CE">
      <w:numFmt w:val="bullet"/>
      <w:lvlText w:val="•"/>
      <w:lvlJc w:val="left"/>
      <w:pPr>
        <w:ind w:left="8026" w:hanging="312"/>
      </w:pPr>
      <w:rPr>
        <w:rFonts w:hint="default"/>
      </w:rPr>
    </w:lvl>
    <w:lvl w:ilvl="8" w:tplc="CA40AD94">
      <w:numFmt w:val="bullet"/>
      <w:lvlText w:val="•"/>
      <w:lvlJc w:val="left"/>
      <w:pPr>
        <w:ind w:left="9033" w:hanging="312"/>
      </w:pPr>
      <w:rPr>
        <w:rFonts w:hint="default"/>
      </w:rPr>
    </w:lvl>
  </w:abstractNum>
  <w:abstractNum w:abstractNumId="15">
    <w:nsid w:val="1DD80C47"/>
    <w:multiLevelType w:val="hybridMultilevel"/>
    <w:tmpl w:val="4F76DAD6"/>
    <w:lvl w:ilvl="0" w:tplc="F0C08D34">
      <w:start w:val="1"/>
      <w:numFmt w:val="decimal"/>
      <w:lvlText w:val="%1."/>
      <w:lvlJc w:val="left"/>
      <w:pPr>
        <w:ind w:left="841" w:hanging="267"/>
      </w:pPr>
      <w:rPr>
        <w:rFonts w:ascii="Times New Roman" w:eastAsia="Times New Roman" w:hAnsi="Times New Roman" w:cs="Times New Roman" w:hint="default"/>
        <w:b/>
        <w:bCs/>
        <w:w w:val="100"/>
        <w:sz w:val="24"/>
        <w:szCs w:val="24"/>
      </w:rPr>
    </w:lvl>
    <w:lvl w:ilvl="1" w:tplc="8894161A">
      <w:numFmt w:val="bullet"/>
      <w:lvlText w:val="•"/>
      <w:lvlJc w:val="left"/>
      <w:pPr>
        <w:ind w:left="1860" w:hanging="267"/>
      </w:pPr>
      <w:rPr>
        <w:rFonts w:hint="default"/>
      </w:rPr>
    </w:lvl>
    <w:lvl w:ilvl="2" w:tplc="38B257E4">
      <w:numFmt w:val="bullet"/>
      <w:lvlText w:val="•"/>
      <w:lvlJc w:val="left"/>
      <w:pPr>
        <w:ind w:left="2881" w:hanging="267"/>
      </w:pPr>
      <w:rPr>
        <w:rFonts w:hint="default"/>
      </w:rPr>
    </w:lvl>
    <w:lvl w:ilvl="3" w:tplc="1BB698E0">
      <w:numFmt w:val="bullet"/>
      <w:lvlText w:val="•"/>
      <w:lvlJc w:val="left"/>
      <w:pPr>
        <w:ind w:left="3901" w:hanging="267"/>
      </w:pPr>
      <w:rPr>
        <w:rFonts w:hint="default"/>
      </w:rPr>
    </w:lvl>
    <w:lvl w:ilvl="4" w:tplc="60ACFBE0">
      <w:numFmt w:val="bullet"/>
      <w:lvlText w:val="•"/>
      <w:lvlJc w:val="left"/>
      <w:pPr>
        <w:ind w:left="4922" w:hanging="267"/>
      </w:pPr>
      <w:rPr>
        <w:rFonts w:hint="default"/>
      </w:rPr>
    </w:lvl>
    <w:lvl w:ilvl="5" w:tplc="5A4C8F4C">
      <w:numFmt w:val="bullet"/>
      <w:lvlText w:val="•"/>
      <w:lvlJc w:val="left"/>
      <w:pPr>
        <w:ind w:left="5943" w:hanging="267"/>
      </w:pPr>
      <w:rPr>
        <w:rFonts w:hint="default"/>
      </w:rPr>
    </w:lvl>
    <w:lvl w:ilvl="6" w:tplc="F07A2408">
      <w:numFmt w:val="bullet"/>
      <w:lvlText w:val="•"/>
      <w:lvlJc w:val="left"/>
      <w:pPr>
        <w:ind w:left="6963" w:hanging="267"/>
      </w:pPr>
      <w:rPr>
        <w:rFonts w:hint="default"/>
      </w:rPr>
    </w:lvl>
    <w:lvl w:ilvl="7" w:tplc="9A4E3DBE">
      <w:numFmt w:val="bullet"/>
      <w:lvlText w:val="•"/>
      <w:lvlJc w:val="left"/>
      <w:pPr>
        <w:ind w:left="7984" w:hanging="267"/>
      </w:pPr>
      <w:rPr>
        <w:rFonts w:hint="default"/>
      </w:rPr>
    </w:lvl>
    <w:lvl w:ilvl="8" w:tplc="19729CE6">
      <w:numFmt w:val="bullet"/>
      <w:lvlText w:val="•"/>
      <w:lvlJc w:val="left"/>
      <w:pPr>
        <w:ind w:left="9005" w:hanging="267"/>
      </w:pPr>
      <w:rPr>
        <w:rFonts w:hint="default"/>
      </w:rPr>
    </w:lvl>
  </w:abstractNum>
  <w:abstractNum w:abstractNumId="16">
    <w:nsid w:val="1E393771"/>
    <w:multiLevelType w:val="hybridMultilevel"/>
    <w:tmpl w:val="402AEE6C"/>
    <w:lvl w:ilvl="0" w:tplc="9E34A5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55562"/>
    <w:multiLevelType w:val="hybridMultilevel"/>
    <w:tmpl w:val="28EE9406"/>
    <w:lvl w:ilvl="0" w:tplc="558076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572420"/>
    <w:multiLevelType w:val="hybridMultilevel"/>
    <w:tmpl w:val="11D8F24C"/>
    <w:lvl w:ilvl="0" w:tplc="DEC0F104">
      <w:start w:val="1"/>
      <w:numFmt w:val="decimal"/>
      <w:lvlText w:val="%1."/>
      <w:lvlJc w:val="left"/>
      <w:pPr>
        <w:ind w:left="841" w:hanging="288"/>
      </w:pPr>
      <w:rPr>
        <w:rFonts w:ascii="Times New Roman" w:eastAsia="Times New Roman" w:hAnsi="Times New Roman" w:cs="Times New Roman" w:hint="default"/>
        <w:b/>
        <w:bCs/>
        <w:spacing w:val="-13"/>
        <w:w w:val="100"/>
        <w:sz w:val="24"/>
        <w:szCs w:val="24"/>
      </w:rPr>
    </w:lvl>
    <w:lvl w:ilvl="1" w:tplc="F0EC4B3C">
      <w:numFmt w:val="bullet"/>
      <w:lvlText w:val="•"/>
      <w:lvlJc w:val="left"/>
      <w:pPr>
        <w:ind w:left="1860" w:hanging="288"/>
      </w:pPr>
      <w:rPr>
        <w:rFonts w:hint="default"/>
      </w:rPr>
    </w:lvl>
    <w:lvl w:ilvl="2" w:tplc="A7D89B6A">
      <w:numFmt w:val="bullet"/>
      <w:lvlText w:val="•"/>
      <w:lvlJc w:val="left"/>
      <w:pPr>
        <w:ind w:left="2881" w:hanging="288"/>
      </w:pPr>
      <w:rPr>
        <w:rFonts w:hint="default"/>
      </w:rPr>
    </w:lvl>
    <w:lvl w:ilvl="3" w:tplc="B2840816">
      <w:numFmt w:val="bullet"/>
      <w:lvlText w:val="•"/>
      <w:lvlJc w:val="left"/>
      <w:pPr>
        <w:ind w:left="3901" w:hanging="288"/>
      </w:pPr>
      <w:rPr>
        <w:rFonts w:hint="default"/>
      </w:rPr>
    </w:lvl>
    <w:lvl w:ilvl="4" w:tplc="AC06EA62">
      <w:numFmt w:val="bullet"/>
      <w:lvlText w:val="•"/>
      <w:lvlJc w:val="left"/>
      <w:pPr>
        <w:ind w:left="4922" w:hanging="288"/>
      </w:pPr>
      <w:rPr>
        <w:rFonts w:hint="default"/>
      </w:rPr>
    </w:lvl>
    <w:lvl w:ilvl="5" w:tplc="3B6E63C4">
      <w:numFmt w:val="bullet"/>
      <w:lvlText w:val="•"/>
      <w:lvlJc w:val="left"/>
      <w:pPr>
        <w:ind w:left="5943" w:hanging="288"/>
      </w:pPr>
      <w:rPr>
        <w:rFonts w:hint="default"/>
      </w:rPr>
    </w:lvl>
    <w:lvl w:ilvl="6" w:tplc="F5742ECA">
      <w:numFmt w:val="bullet"/>
      <w:lvlText w:val="•"/>
      <w:lvlJc w:val="left"/>
      <w:pPr>
        <w:ind w:left="6963" w:hanging="288"/>
      </w:pPr>
      <w:rPr>
        <w:rFonts w:hint="default"/>
      </w:rPr>
    </w:lvl>
    <w:lvl w:ilvl="7" w:tplc="7A92B34C">
      <w:numFmt w:val="bullet"/>
      <w:lvlText w:val="•"/>
      <w:lvlJc w:val="left"/>
      <w:pPr>
        <w:ind w:left="7984" w:hanging="288"/>
      </w:pPr>
      <w:rPr>
        <w:rFonts w:hint="default"/>
      </w:rPr>
    </w:lvl>
    <w:lvl w:ilvl="8" w:tplc="DAE4F53C">
      <w:numFmt w:val="bullet"/>
      <w:lvlText w:val="•"/>
      <w:lvlJc w:val="left"/>
      <w:pPr>
        <w:ind w:left="9005" w:hanging="288"/>
      </w:pPr>
      <w:rPr>
        <w:rFonts w:hint="default"/>
      </w:rPr>
    </w:lvl>
  </w:abstractNum>
  <w:abstractNum w:abstractNumId="19">
    <w:nsid w:val="26C06010"/>
    <w:multiLevelType w:val="hybridMultilevel"/>
    <w:tmpl w:val="E41CC248"/>
    <w:lvl w:ilvl="0" w:tplc="DE9A7E98">
      <w:start w:val="35"/>
      <w:numFmt w:val="decimal"/>
      <w:lvlText w:val="%1"/>
      <w:lvlJc w:val="left"/>
      <w:pPr>
        <w:ind w:left="212" w:hanging="1057"/>
      </w:pPr>
      <w:rPr>
        <w:rFonts w:hint="default"/>
      </w:rPr>
    </w:lvl>
    <w:lvl w:ilvl="1" w:tplc="FABA5952">
      <w:numFmt w:val="none"/>
      <w:lvlText w:val=""/>
      <w:lvlJc w:val="left"/>
      <w:pPr>
        <w:tabs>
          <w:tab w:val="num" w:pos="360"/>
        </w:tabs>
      </w:pPr>
    </w:lvl>
    <w:lvl w:ilvl="2" w:tplc="12128A4A">
      <w:numFmt w:val="none"/>
      <w:lvlText w:val=""/>
      <w:lvlJc w:val="left"/>
      <w:pPr>
        <w:tabs>
          <w:tab w:val="num" w:pos="360"/>
        </w:tabs>
      </w:pPr>
    </w:lvl>
    <w:lvl w:ilvl="3" w:tplc="AD3C6CC4">
      <w:start w:val="1"/>
      <w:numFmt w:val="decimal"/>
      <w:lvlText w:val="%4."/>
      <w:lvlJc w:val="left"/>
      <w:pPr>
        <w:ind w:left="992" w:hanging="360"/>
      </w:pPr>
      <w:rPr>
        <w:rFonts w:ascii="Times New Roman" w:eastAsia="Times New Roman" w:hAnsi="Times New Roman" w:cs="Times New Roman" w:hint="default"/>
        <w:b/>
        <w:bCs/>
        <w:spacing w:val="-3"/>
        <w:w w:val="100"/>
        <w:sz w:val="24"/>
        <w:szCs w:val="24"/>
      </w:rPr>
    </w:lvl>
    <w:lvl w:ilvl="4" w:tplc="F5C8A132">
      <w:start w:val="1"/>
      <w:numFmt w:val="decimal"/>
      <w:lvlText w:val="%5)"/>
      <w:lvlJc w:val="left"/>
      <w:pPr>
        <w:ind w:left="1626" w:hanging="360"/>
      </w:pPr>
      <w:rPr>
        <w:rFonts w:ascii="Times New Roman" w:eastAsia="Times New Roman" w:hAnsi="Times New Roman" w:cs="Times New Roman" w:hint="default"/>
        <w:spacing w:val="-20"/>
        <w:w w:val="99"/>
        <w:sz w:val="24"/>
        <w:szCs w:val="24"/>
      </w:rPr>
    </w:lvl>
    <w:lvl w:ilvl="5" w:tplc="757452F8">
      <w:numFmt w:val="bullet"/>
      <w:lvlText w:val="•"/>
      <w:lvlJc w:val="left"/>
      <w:pPr>
        <w:ind w:left="4227" w:hanging="360"/>
      </w:pPr>
      <w:rPr>
        <w:rFonts w:hint="default"/>
      </w:rPr>
    </w:lvl>
    <w:lvl w:ilvl="6" w:tplc="69A65C78">
      <w:numFmt w:val="bullet"/>
      <w:lvlText w:val="•"/>
      <w:lvlJc w:val="left"/>
      <w:pPr>
        <w:ind w:left="5491" w:hanging="360"/>
      </w:pPr>
      <w:rPr>
        <w:rFonts w:hint="default"/>
      </w:rPr>
    </w:lvl>
    <w:lvl w:ilvl="7" w:tplc="F0EE9338">
      <w:numFmt w:val="bullet"/>
      <w:lvlText w:val="•"/>
      <w:lvlJc w:val="left"/>
      <w:pPr>
        <w:ind w:left="6755" w:hanging="360"/>
      </w:pPr>
      <w:rPr>
        <w:rFonts w:hint="default"/>
      </w:rPr>
    </w:lvl>
    <w:lvl w:ilvl="8" w:tplc="6E589512">
      <w:numFmt w:val="bullet"/>
      <w:lvlText w:val="•"/>
      <w:lvlJc w:val="left"/>
      <w:pPr>
        <w:ind w:left="8018" w:hanging="360"/>
      </w:pPr>
      <w:rPr>
        <w:rFonts w:hint="default"/>
      </w:rPr>
    </w:lvl>
  </w:abstractNum>
  <w:abstractNum w:abstractNumId="20">
    <w:nsid w:val="2B6927E0"/>
    <w:multiLevelType w:val="hybridMultilevel"/>
    <w:tmpl w:val="FB0C9FF4"/>
    <w:lvl w:ilvl="0" w:tplc="CC7ADC66">
      <w:start w:val="1"/>
      <w:numFmt w:val="decimal"/>
      <w:lvlText w:val="%1."/>
      <w:lvlJc w:val="left"/>
      <w:pPr>
        <w:ind w:left="841" w:hanging="286"/>
      </w:pPr>
      <w:rPr>
        <w:rFonts w:ascii="Times New Roman" w:eastAsia="Times New Roman" w:hAnsi="Times New Roman" w:cs="Times New Roman" w:hint="default"/>
        <w:b/>
        <w:bCs/>
        <w:spacing w:val="-16"/>
        <w:w w:val="100"/>
        <w:sz w:val="24"/>
        <w:szCs w:val="24"/>
      </w:rPr>
    </w:lvl>
    <w:lvl w:ilvl="1" w:tplc="EBC6A5D6">
      <w:numFmt w:val="bullet"/>
      <w:lvlText w:val="•"/>
      <w:lvlJc w:val="left"/>
      <w:pPr>
        <w:ind w:left="1860" w:hanging="286"/>
      </w:pPr>
      <w:rPr>
        <w:rFonts w:hint="default"/>
      </w:rPr>
    </w:lvl>
    <w:lvl w:ilvl="2" w:tplc="8836E0B0">
      <w:numFmt w:val="bullet"/>
      <w:lvlText w:val="•"/>
      <w:lvlJc w:val="left"/>
      <w:pPr>
        <w:ind w:left="2881" w:hanging="286"/>
      </w:pPr>
      <w:rPr>
        <w:rFonts w:hint="default"/>
      </w:rPr>
    </w:lvl>
    <w:lvl w:ilvl="3" w:tplc="43821D1C">
      <w:numFmt w:val="bullet"/>
      <w:lvlText w:val="•"/>
      <w:lvlJc w:val="left"/>
      <w:pPr>
        <w:ind w:left="3901" w:hanging="286"/>
      </w:pPr>
      <w:rPr>
        <w:rFonts w:hint="default"/>
      </w:rPr>
    </w:lvl>
    <w:lvl w:ilvl="4" w:tplc="25242314">
      <w:numFmt w:val="bullet"/>
      <w:lvlText w:val="•"/>
      <w:lvlJc w:val="left"/>
      <w:pPr>
        <w:ind w:left="4922" w:hanging="286"/>
      </w:pPr>
      <w:rPr>
        <w:rFonts w:hint="default"/>
      </w:rPr>
    </w:lvl>
    <w:lvl w:ilvl="5" w:tplc="2CCAC5D4">
      <w:numFmt w:val="bullet"/>
      <w:lvlText w:val="•"/>
      <w:lvlJc w:val="left"/>
      <w:pPr>
        <w:ind w:left="5943" w:hanging="286"/>
      </w:pPr>
      <w:rPr>
        <w:rFonts w:hint="default"/>
      </w:rPr>
    </w:lvl>
    <w:lvl w:ilvl="6" w:tplc="0C14DA7E">
      <w:numFmt w:val="bullet"/>
      <w:lvlText w:val="•"/>
      <w:lvlJc w:val="left"/>
      <w:pPr>
        <w:ind w:left="6963" w:hanging="286"/>
      </w:pPr>
      <w:rPr>
        <w:rFonts w:hint="default"/>
      </w:rPr>
    </w:lvl>
    <w:lvl w:ilvl="7" w:tplc="97C846AE">
      <w:numFmt w:val="bullet"/>
      <w:lvlText w:val="•"/>
      <w:lvlJc w:val="left"/>
      <w:pPr>
        <w:ind w:left="7984" w:hanging="286"/>
      </w:pPr>
      <w:rPr>
        <w:rFonts w:hint="default"/>
      </w:rPr>
    </w:lvl>
    <w:lvl w:ilvl="8" w:tplc="DD0E079A">
      <w:numFmt w:val="bullet"/>
      <w:lvlText w:val="•"/>
      <w:lvlJc w:val="left"/>
      <w:pPr>
        <w:ind w:left="9005" w:hanging="286"/>
      </w:pPr>
      <w:rPr>
        <w:rFonts w:hint="default"/>
      </w:rPr>
    </w:lvl>
  </w:abstractNum>
  <w:abstractNum w:abstractNumId="21">
    <w:nsid w:val="35CA436E"/>
    <w:multiLevelType w:val="hybridMultilevel"/>
    <w:tmpl w:val="8256C6A8"/>
    <w:lvl w:ilvl="0" w:tplc="AD3C6CC4">
      <w:start w:val="1"/>
      <w:numFmt w:val="decimal"/>
      <w:lvlText w:val="%1."/>
      <w:lvlJc w:val="left"/>
      <w:pPr>
        <w:ind w:left="1211" w:hanging="360"/>
      </w:pPr>
      <w:rPr>
        <w:rFonts w:ascii="Times New Roman" w:eastAsia="Times New Roman" w:hAnsi="Times New Roman" w:cs="Times New Roman" w:hint="default"/>
        <w:b/>
        <w:bCs/>
        <w:spacing w:val="-3"/>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00A56"/>
    <w:multiLevelType w:val="hybridMultilevel"/>
    <w:tmpl w:val="6FFEC674"/>
    <w:lvl w:ilvl="0" w:tplc="E6D62814">
      <w:start w:val="1"/>
      <w:numFmt w:val="decimal"/>
      <w:lvlText w:val="%1."/>
      <w:lvlJc w:val="left"/>
      <w:pPr>
        <w:ind w:left="841" w:hanging="303"/>
      </w:pPr>
      <w:rPr>
        <w:rFonts w:ascii="Times New Roman" w:eastAsia="Times New Roman" w:hAnsi="Times New Roman" w:cs="Times New Roman" w:hint="default"/>
        <w:b/>
        <w:bCs/>
        <w:spacing w:val="-8"/>
        <w:w w:val="100"/>
        <w:sz w:val="24"/>
        <w:szCs w:val="24"/>
      </w:rPr>
    </w:lvl>
    <w:lvl w:ilvl="1" w:tplc="D4E62ED6">
      <w:numFmt w:val="bullet"/>
      <w:lvlText w:val="•"/>
      <w:lvlJc w:val="left"/>
      <w:pPr>
        <w:ind w:left="1860" w:hanging="303"/>
      </w:pPr>
      <w:rPr>
        <w:rFonts w:hint="default"/>
      </w:rPr>
    </w:lvl>
    <w:lvl w:ilvl="2" w:tplc="2BCA6D6E">
      <w:numFmt w:val="bullet"/>
      <w:lvlText w:val="•"/>
      <w:lvlJc w:val="left"/>
      <w:pPr>
        <w:ind w:left="2881" w:hanging="303"/>
      </w:pPr>
      <w:rPr>
        <w:rFonts w:hint="default"/>
      </w:rPr>
    </w:lvl>
    <w:lvl w:ilvl="3" w:tplc="B7E09A86">
      <w:numFmt w:val="bullet"/>
      <w:lvlText w:val="•"/>
      <w:lvlJc w:val="left"/>
      <w:pPr>
        <w:ind w:left="3901" w:hanging="303"/>
      </w:pPr>
      <w:rPr>
        <w:rFonts w:hint="default"/>
      </w:rPr>
    </w:lvl>
    <w:lvl w:ilvl="4" w:tplc="872620C2">
      <w:numFmt w:val="bullet"/>
      <w:lvlText w:val="•"/>
      <w:lvlJc w:val="left"/>
      <w:pPr>
        <w:ind w:left="4922" w:hanging="303"/>
      </w:pPr>
      <w:rPr>
        <w:rFonts w:hint="default"/>
      </w:rPr>
    </w:lvl>
    <w:lvl w:ilvl="5" w:tplc="153A9124">
      <w:numFmt w:val="bullet"/>
      <w:lvlText w:val="•"/>
      <w:lvlJc w:val="left"/>
      <w:pPr>
        <w:ind w:left="5943" w:hanging="303"/>
      </w:pPr>
      <w:rPr>
        <w:rFonts w:hint="default"/>
      </w:rPr>
    </w:lvl>
    <w:lvl w:ilvl="6" w:tplc="89389F46">
      <w:numFmt w:val="bullet"/>
      <w:lvlText w:val="•"/>
      <w:lvlJc w:val="left"/>
      <w:pPr>
        <w:ind w:left="6963" w:hanging="303"/>
      </w:pPr>
      <w:rPr>
        <w:rFonts w:hint="default"/>
      </w:rPr>
    </w:lvl>
    <w:lvl w:ilvl="7" w:tplc="EAD222B4">
      <w:numFmt w:val="bullet"/>
      <w:lvlText w:val="•"/>
      <w:lvlJc w:val="left"/>
      <w:pPr>
        <w:ind w:left="7984" w:hanging="303"/>
      </w:pPr>
      <w:rPr>
        <w:rFonts w:hint="default"/>
      </w:rPr>
    </w:lvl>
    <w:lvl w:ilvl="8" w:tplc="B798E69E">
      <w:numFmt w:val="bullet"/>
      <w:lvlText w:val="•"/>
      <w:lvlJc w:val="left"/>
      <w:pPr>
        <w:ind w:left="9005" w:hanging="303"/>
      </w:pPr>
      <w:rPr>
        <w:rFonts w:hint="default"/>
      </w:rPr>
    </w:lvl>
  </w:abstractNum>
  <w:abstractNum w:abstractNumId="23">
    <w:nsid w:val="3B70090B"/>
    <w:multiLevelType w:val="hybridMultilevel"/>
    <w:tmpl w:val="2376B300"/>
    <w:lvl w:ilvl="0" w:tplc="9E5A60FA">
      <w:start w:val="1"/>
      <w:numFmt w:val="decimal"/>
      <w:lvlText w:val="%1."/>
      <w:lvlJc w:val="left"/>
      <w:pPr>
        <w:ind w:left="841" w:hanging="437"/>
      </w:pPr>
      <w:rPr>
        <w:rFonts w:ascii="Times New Roman" w:eastAsia="Times New Roman" w:hAnsi="Times New Roman" w:cs="Times New Roman" w:hint="default"/>
        <w:b/>
        <w:bCs/>
        <w:spacing w:val="-5"/>
        <w:w w:val="100"/>
        <w:sz w:val="24"/>
        <w:szCs w:val="24"/>
      </w:rPr>
    </w:lvl>
    <w:lvl w:ilvl="1" w:tplc="E702E9C2">
      <w:numFmt w:val="bullet"/>
      <w:lvlText w:val="•"/>
      <w:lvlJc w:val="left"/>
      <w:pPr>
        <w:ind w:left="1860" w:hanging="437"/>
      </w:pPr>
      <w:rPr>
        <w:rFonts w:hint="default"/>
      </w:rPr>
    </w:lvl>
    <w:lvl w:ilvl="2" w:tplc="607E365A">
      <w:numFmt w:val="bullet"/>
      <w:lvlText w:val="•"/>
      <w:lvlJc w:val="left"/>
      <w:pPr>
        <w:ind w:left="2881" w:hanging="437"/>
      </w:pPr>
      <w:rPr>
        <w:rFonts w:hint="default"/>
      </w:rPr>
    </w:lvl>
    <w:lvl w:ilvl="3" w:tplc="673E179C">
      <w:numFmt w:val="bullet"/>
      <w:lvlText w:val="•"/>
      <w:lvlJc w:val="left"/>
      <w:pPr>
        <w:ind w:left="3901" w:hanging="437"/>
      </w:pPr>
      <w:rPr>
        <w:rFonts w:hint="default"/>
      </w:rPr>
    </w:lvl>
    <w:lvl w:ilvl="4" w:tplc="28886E52">
      <w:numFmt w:val="bullet"/>
      <w:lvlText w:val="•"/>
      <w:lvlJc w:val="left"/>
      <w:pPr>
        <w:ind w:left="4922" w:hanging="437"/>
      </w:pPr>
      <w:rPr>
        <w:rFonts w:hint="default"/>
      </w:rPr>
    </w:lvl>
    <w:lvl w:ilvl="5" w:tplc="BFD2534A">
      <w:numFmt w:val="bullet"/>
      <w:lvlText w:val="•"/>
      <w:lvlJc w:val="left"/>
      <w:pPr>
        <w:ind w:left="5943" w:hanging="437"/>
      </w:pPr>
      <w:rPr>
        <w:rFonts w:hint="default"/>
      </w:rPr>
    </w:lvl>
    <w:lvl w:ilvl="6" w:tplc="9392AE9A">
      <w:numFmt w:val="bullet"/>
      <w:lvlText w:val="•"/>
      <w:lvlJc w:val="left"/>
      <w:pPr>
        <w:ind w:left="6963" w:hanging="437"/>
      </w:pPr>
      <w:rPr>
        <w:rFonts w:hint="default"/>
      </w:rPr>
    </w:lvl>
    <w:lvl w:ilvl="7" w:tplc="EF2CEEE0">
      <w:numFmt w:val="bullet"/>
      <w:lvlText w:val="•"/>
      <w:lvlJc w:val="left"/>
      <w:pPr>
        <w:ind w:left="7984" w:hanging="437"/>
      </w:pPr>
      <w:rPr>
        <w:rFonts w:hint="default"/>
      </w:rPr>
    </w:lvl>
    <w:lvl w:ilvl="8" w:tplc="980A2E36">
      <w:numFmt w:val="bullet"/>
      <w:lvlText w:val="•"/>
      <w:lvlJc w:val="left"/>
      <w:pPr>
        <w:ind w:left="9005" w:hanging="437"/>
      </w:pPr>
      <w:rPr>
        <w:rFonts w:hint="default"/>
      </w:rPr>
    </w:lvl>
  </w:abstractNum>
  <w:abstractNum w:abstractNumId="24">
    <w:nsid w:val="3BBC6214"/>
    <w:multiLevelType w:val="hybridMultilevel"/>
    <w:tmpl w:val="CDBE83DA"/>
    <w:lvl w:ilvl="0" w:tplc="9E34A5A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8C191E"/>
    <w:multiLevelType w:val="hybridMultilevel"/>
    <w:tmpl w:val="26668182"/>
    <w:lvl w:ilvl="0" w:tplc="F4F62D2E">
      <w:start w:val="1"/>
      <w:numFmt w:val="bullet"/>
      <w:lvlText w:val=""/>
      <w:lvlJc w:val="left"/>
      <w:pPr>
        <w:ind w:left="1778" w:hanging="360"/>
      </w:pPr>
      <w:rPr>
        <w:rFonts w:ascii="Symbol" w:hAnsi="Symbol" w:hint="default"/>
        <w:sz w:val="16"/>
        <w:szCs w:val="16"/>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6">
    <w:nsid w:val="3E255833"/>
    <w:multiLevelType w:val="multilevel"/>
    <w:tmpl w:val="5AEEEB6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ascii="Times New Roman" w:hAnsi="Times New Roman" w:cs="Times New Roman" w:hint="default"/>
        <w:sz w:val="24"/>
        <w:szCs w:val="24"/>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2B556C2"/>
    <w:multiLevelType w:val="hybridMultilevel"/>
    <w:tmpl w:val="1D5A5CCC"/>
    <w:lvl w:ilvl="0" w:tplc="6CF2148E">
      <w:start w:val="1"/>
      <w:numFmt w:val="decimal"/>
      <w:lvlText w:val="%1."/>
      <w:lvlJc w:val="left"/>
      <w:pPr>
        <w:ind w:left="841" w:hanging="240"/>
      </w:pPr>
      <w:rPr>
        <w:rFonts w:ascii="Times New Roman" w:eastAsia="Times New Roman" w:hAnsi="Times New Roman" w:cs="Times New Roman" w:hint="default"/>
        <w:b/>
        <w:bCs/>
        <w:spacing w:val="-8"/>
        <w:w w:val="100"/>
        <w:sz w:val="24"/>
        <w:szCs w:val="24"/>
      </w:rPr>
    </w:lvl>
    <w:lvl w:ilvl="1" w:tplc="E2E8A202">
      <w:numFmt w:val="bullet"/>
      <w:lvlText w:val="•"/>
      <w:lvlJc w:val="left"/>
      <w:pPr>
        <w:ind w:left="1860" w:hanging="240"/>
      </w:pPr>
      <w:rPr>
        <w:rFonts w:hint="default"/>
      </w:rPr>
    </w:lvl>
    <w:lvl w:ilvl="2" w:tplc="C5E8F742">
      <w:numFmt w:val="bullet"/>
      <w:lvlText w:val="•"/>
      <w:lvlJc w:val="left"/>
      <w:pPr>
        <w:ind w:left="2881" w:hanging="240"/>
      </w:pPr>
      <w:rPr>
        <w:rFonts w:hint="default"/>
      </w:rPr>
    </w:lvl>
    <w:lvl w:ilvl="3" w:tplc="259058DE">
      <w:numFmt w:val="bullet"/>
      <w:lvlText w:val="•"/>
      <w:lvlJc w:val="left"/>
      <w:pPr>
        <w:ind w:left="3901" w:hanging="240"/>
      </w:pPr>
      <w:rPr>
        <w:rFonts w:hint="default"/>
      </w:rPr>
    </w:lvl>
    <w:lvl w:ilvl="4" w:tplc="BF362E90">
      <w:numFmt w:val="bullet"/>
      <w:lvlText w:val="•"/>
      <w:lvlJc w:val="left"/>
      <w:pPr>
        <w:ind w:left="4922" w:hanging="240"/>
      </w:pPr>
      <w:rPr>
        <w:rFonts w:hint="default"/>
      </w:rPr>
    </w:lvl>
    <w:lvl w:ilvl="5" w:tplc="C0E82060">
      <w:numFmt w:val="bullet"/>
      <w:lvlText w:val="•"/>
      <w:lvlJc w:val="left"/>
      <w:pPr>
        <w:ind w:left="5943" w:hanging="240"/>
      </w:pPr>
      <w:rPr>
        <w:rFonts w:hint="default"/>
      </w:rPr>
    </w:lvl>
    <w:lvl w:ilvl="6" w:tplc="53FE8B00">
      <w:numFmt w:val="bullet"/>
      <w:lvlText w:val="•"/>
      <w:lvlJc w:val="left"/>
      <w:pPr>
        <w:ind w:left="6963" w:hanging="240"/>
      </w:pPr>
      <w:rPr>
        <w:rFonts w:hint="default"/>
      </w:rPr>
    </w:lvl>
    <w:lvl w:ilvl="7" w:tplc="1B1A04F2">
      <w:numFmt w:val="bullet"/>
      <w:lvlText w:val="•"/>
      <w:lvlJc w:val="left"/>
      <w:pPr>
        <w:ind w:left="7984" w:hanging="240"/>
      </w:pPr>
      <w:rPr>
        <w:rFonts w:hint="default"/>
      </w:rPr>
    </w:lvl>
    <w:lvl w:ilvl="8" w:tplc="F1C81336">
      <w:numFmt w:val="bullet"/>
      <w:lvlText w:val="•"/>
      <w:lvlJc w:val="left"/>
      <w:pPr>
        <w:ind w:left="9005" w:hanging="240"/>
      </w:pPr>
      <w:rPr>
        <w:rFonts w:hint="default"/>
      </w:rPr>
    </w:lvl>
  </w:abstractNum>
  <w:abstractNum w:abstractNumId="28">
    <w:nsid w:val="471B22F1"/>
    <w:multiLevelType w:val="hybridMultilevel"/>
    <w:tmpl w:val="649AC8A8"/>
    <w:lvl w:ilvl="0" w:tplc="70F4C2FC">
      <w:start w:val="1"/>
      <w:numFmt w:val="decimal"/>
      <w:lvlText w:val="%1."/>
      <w:lvlJc w:val="left"/>
      <w:pPr>
        <w:ind w:left="1201" w:hanging="240"/>
      </w:pPr>
      <w:rPr>
        <w:rFonts w:ascii="Times New Roman" w:eastAsia="Times New Roman" w:hAnsi="Times New Roman" w:cs="Times New Roman" w:hint="default"/>
        <w:b/>
        <w:bCs/>
        <w:spacing w:val="-8"/>
        <w:w w:val="99"/>
        <w:sz w:val="24"/>
        <w:szCs w:val="24"/>
      </w:rPr>
    </w:lvl>
    <w:lvl w:ilvl="1" w:tplc="B6D46E86">
      <w:numFmt w:val="bullet"/>
      <w:lvlText w:val="•"/>
      <w:lvlJc w:val="left"/>
      <w:pPr>
        <w:ind w:left="2184" w:hanging="240"/>
      </w:pPr>
      <w:rPr>
        <w:rFonts w:hint="default"/>
      </w:rPr>
    </w:lvl>
    <w:lvl w:ilvl="2" w:tplc="65D2A82C">
      <w:numFmt w:val="bullet"/>
      <w:lvlText w:val="•"/>
      <w:lvlJc w:val="left"/>
      <w:pPr>
        <w:ind w:left="3169" w:hanging="240"/>
      </w:pPr>
      <w:rPr>
        <w:rFonts w:hint="default"/>
      </w:rPr>
    </w:lvl>
    <w:lvl w:ilvl="3" w:tplc="420294D0">
      <w:numFmt w:val="bullet"/>
      <w:lvlText w:val="•"/>
      <w:lvlJc w:val="left"/>
      <w:pPr>
        <w:ind w:left="4153" w:hanging="240"/>
      </w:pPr>
      <w:rPr>
        <w:rFonts w:hint="default"/>
      </w:rPr>
    </w:lvl>
    <w:lvl w:ilvl="4" w:tplc="895036BA">
      <w:numFmt w:val="bullet"/>
      <w:lvlText w:val="•"/>
      <w:lvlJc w:val="left"/>
      <w:pPr>
        <w:ind w:left="5138" w:hanging="240"/>
      </w:pPr>
      <w:rPr>
        <w:rFonts w:hint="default"/>
      </w:rPr>
    </w:lvl>
    <w:lvl w:ilvl="5" w:tplc="012C32AC">
      <w:numFmt w:val="bullet"/>
      <w:lvlText w:val="•"/>
      <w:lvlJc w:val="left"/>
      <w:pPr>
        <w:ind w:left="6123" w:hanging="240"/>
      </w:pPr>
      <w:rPr>
        <w:rFonts w:hint="default"/>
      </w:rPr>
    </w:lvl>
    <w:lvl w:ilvl="6" w:tplc="82268A5C">
      <w:numFmt w:val="bullet"/>
      <w:lvlText w:val="•"/>
      <w:lvlJc w:val="left"/>
      <w:pPr>
        <w:ind w:left="7107" w:hanging="240"/>
      </w:pPr>
      <w:rPr>
        <w:rFonts w:hint="default"/>
      </w:rPr>
    </w:lvl>
    <w:lvl w:ilvl="7" w:tplc="6F9C3F0A">
      <w:numFmt w:val="bullet"/>
      <w:lvlText w:val="•"/>
      <w:lvlJc w:val="left"/>
      <w:pPr>
        <w:ind w:left="8092" w:hanging="240"/>
      </w:pPr>
      <w:rPr>
        <w:rFonts w:hint="default"/>
      </w:rPr>
    </w:lvl>
    <w:lvl w:ilvl="8" w:tplc="E52EA284">
      <w:numFmt w:val="bullet"/>
      <w:lvlText w:val="•"/>
      <w:lvlJc w:val="left"/>
      <w:pPr>
        <w:ind w:left="9077" w:hanging="240"/>
      </w:pPr>
      <w:rPr>
        <w:rFonts w:hint="default"/>
      </w:rPr>
    </w:lvl>
  </w:abstractNum>
  <w:abstractNum w:abstractNumId="29">
    <w:nsid w:val="47776386"/>
    <w:multiLevelType w:val="multilevel"/>
    <w:tmpl w:val="C0120F12"/>
    <w:lvl w:ilvl="0">
      <w:start w:val="1"/>
      <w:numFmt w:val="decimal"/>
      <w:lvlText w:val="%1"/>
      <w:lvlJc w:val="left"/>
      <w:pPr>
        <w:ind w:left="1200" w:hanging="1200"/>
      </w:pPr>
      <w:rPr>
        <w:rFonts w:hint="default"/>
      </w:rPr>
    </w:lvl>
    <w:lvl w:ilvl="1">
      <w:start w:val="1"/>
      <w:numFmt w:val="decimal"/>
      <w:lvlText w:val="%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D335790"/>
    <w:multiLevelType w:val="hybridMultilevel"/>
    <w:tmpl w:val="57BC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F1488"/>
    <w:multiLevelType w:val="hybridMultilevel"/>
    <w:tmpl w:val="9024271A"/>
    <w:lvl w:ilvl="0" w:tplc="83EA28C6">
      <w:start w:val="1"/>
      <w:numFmt w:val="decimal"/>
      <w:lvlText w:val="%1."/>
      <w:lvlJc w:val="left"/>
      <w:pPr>
        <w:ind w:left="841" w:hanging="322"/>
      </w:pPr>
      <w:rPr>
        <w:rFonts w:ascii="Times New Roman" w:eastAsia="Times New Roman" w:hAnsi="Times New Roman" w:cs="Times New Roman" w:hint="default"/>
        <w:b/>
        <w:bCs/>
        <w:spacing w:val="-5"/>
        <w:w w:val="100"/>
        <w:sz w:val="24"/>
        <w:szCs w:val="24"/>
      </w:rPr>
    </w:lvl>
    <w:lvl w:ilvl="1" w:tplc="8F9E3A9E">
      <w:numFmt w:val="bullet"/>
      <w:lvlText w:val="•"/>
      <w:lvlJc w:val="left"/>
      <w:pPr>
        <w:ind w:left="1860" w:hanging="322"/>
      </w:pPr>
      <w:rPr>
        <w:rFonts w:hint="default"/>
      </w:rPr>
    </w:lvl>
    <w:lvl w:ilvl="2" w:tplc="23501674">
      <w:numFmt w:val="bullet"/>
      <w:lvlText w:val="•"/>
      <w:lvlJc w:val="left"/>
      <w:pPr>
        <w:ind w:left="2881" w:hanging="322"/>
      </w:pPr>
      <w:rPr>
        <w:rFonts w:hint="default"/>
      </w:rPr>
    </w:lvl>
    <w:lvl w:ilvl="3" w:tplc="A036C1CE">
      <w:numFmt w:val="bullet"/>
      <w:lvlText w:val="•"/>
      <w:lvlJc w:val="left"/>
      <w:pPr>
        <w:ind w:left="3901" w:hanging="322"/>
      </w:pPr>
      <w:rPr>
        <w:rFonts w:hint="default"/>
      </w:rPr>
    </w:lvl>
    <w:lvl w:ilvl="4" w:tplc="733C64DE">
      <w:numFmt w:val="bullet"/>
      <w:lvlText w:val="•"/>
      <w:lvlJc w:val="left"/>
      <w:pPr>
        <w:ind w:left="4922" w:hanging="322"/>
      </w:pPr>
      <w:rPr>
        <w:rFonts w:hint="default"/>
      </w:rPr>
    </w:lvl>
    <w:lvl w:ilvl="5" w:tplc="FD8EB60A">
      <w:numFmt w:val="bullet"/>
      <w:lvlText w:val="•"/>
      <w:lvlJc w:val="left"/>
      <w:pPr>
        <w:ind w:left="5943" w:hanging="322"/>
      </w:pPr>
      <w:rPr>
        <w:rFonts w:hint="default"/>
      </w:rPr>
    </w:lvl>
    <w:lvl w:ilvl="6" w:tplc="3E5A7E44">
      <w:numFmt w:val="bullet"/>
      <w:lvlText w:val="•"/>
      <w:lvlJc w:val="left"/>
      <w:pPr>
        <w:ind w:left="6963" w:hanging="322"/>
      </w:pPr>
      <w:rPr>
        <w:rFonts w:hint="default"/>
      </w:rPr>
    </w:lvl>
    <w:lvl w:ilvl="7" w:tplc="713C729E">
      <w:numFmt w:val="bullet"/>
      <w:lvlText w:val="•"/>
      <w:lvlJc w:val="left"/>
      <w:pPr>
        <w:ind w:left="7984" w:hanging="322"/>
      </w:pPr>
      <w:rPr>
        <w:rFonts w:hint="default"/>
      </w:rPr>
    </w:lvl>
    <w:lvl w:ilvl="8" w:tplc="8724EF96">
      <w:numFmt w:val="bullet"/>
      <w:lvlText w:val="•"/>
      <w:lvlJc w:val="left"/>
      <w:pPr>
        <w:ind w:left="9005" w:hanging="322"/>
      </w:pPr>
      <w:rPr>
        <w:rFonts w:hint="default"/>
      </w:rPr>
    </w:lvl>
  </w:abstractNum>
  <w:abstractNum w:abstractNumId="32">
    <w:nsid w:val="58922CD8"/>
    <w:multiLevelType w:val="hybridMultilevel"/>
    <w:tmpl w:val="3C7E0410"/>
    <w:lvl w:ilvl="0" w:tplc="A738B1BC">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AB332E"/>
    <w:multiLevelType w:val="hybridMultilevel"/>
    <w:tmpl w:val="648E1FEC"/>
    <w:lvl w:ilvl="0" w:tplc="E1948112">
      <w:start w:val="1"/>
      <w:numFmt w:val="decimal"/>
      <w:lvlText w:val="%1."/>
      <w:lvlJc w:val="left"/>
      <w:pPr>
        <w:ind w:left="841" w:hanging="240"/>
      </w:pPr>
      <w:rPr>
        <w:rFonts w:ascii="Times New Roman" w:eastAsia="Times New Roman" w:hAnsi="Times New Roman" w:cs="Times New Roman" w:hint="default"/>
        <w:b/>
        <w:bCs/>
        <w:spacing w:val="-5"/>
        <w:w w:val="100"/>
        <w:sz w:val="24"/>
        <w:szCs w:val="24"/>
      </w:rPr>
    </w:lvl>
    <w:lvl w:ilvl="1" w:tplc="05549F76">
      <w:numFmt w:val="bullet"/>
      <w:lvlText w:val="•"/>
      <w:lvlJc w:val="left"/>
      <w:pPr>
        <w:ind w:left="1860" w:hanging="240"/>
      </w:pPr>
      <w:rPr>
        <w:rFonts w:hint="default"/>
      </w:rPr>
    </w:lvl>
    <w:lvl w:ilvl="2" w:tplc="1B9EDCCA">
      <w:numFmt w:val="bullet"/>
      <w:lvlText w:val="•"/>
      <w:lvlJc w:val="left"/>
      <w:pPr>
        <w:ind w:left="2881" w:hanging="240"/>
      </w:pPr>
      <w:rPr>
        <w:rFonts w:hint="default"/>
      </w:rPr>
    </w:lvl>
    <w:lvl w:ilvl="3" w:tplc="F4D67B54">
      <w:numFmt w:val="bullet"/>
      <w:lvlText w:val="•"/>
      <w:lvlJc w:val="left"/>
      <w:pPr>
        <w:ind w:left="3901" w:hanging="240"/>
      </w:pPr>
      <w:rPr>
        <w:rFonts w:hint="default"/>
      </w:rPr>
    </w:lvl>
    <w:lvl w:ilvl="4" w:tplc="BB0A1C22">
      <w:numFmt w:val="bullet"/>
      <w:lvlText w:val="•"/>
      <w:lvlJc w:val="left"/>
      <w:pPr>
        <w:ind w:left="4922" w:hanging="240"/>
      </w:pPr>
      <w:rPr>
        <w:rFonts w:hint="default"/>
      </w:rPr>
    </w:lvl>
    <w:lvl w:ilvl="5" w:tplc="B796767A">
      <w:numFmt w:val="bullet"/>
      <w:lvlText w:val="•"/>
      <w:lvlJc w:val="left"/>
      <w:pPr>
        <w:ind w:left="5943" w:hanging="240"/>
      </w:pPr>
      <w:rPr>
        <w:rFonts w:hint="default"/>
      </w:rPr>
    </w:lvl>
    <w:lvl w:ilvl="6" w:tplc="BD74BF0C">
      <w:numFmt w:val="bullet"/>
      <w:lvlText w:val="•"/>
      <w:lvlJc w:val="left"/>
      <w:pPr>
        <w:ind w:left="6963" w:hanging="240"/>
      </w:pPr>
      <w:rPr>
        <w:rFonts w:hint="default"/>
      </w:rPr>
    </w:lvl>
    <w:lvl w:ilvl="7" w:tplc="AC1C2CD8">
      <w:numFmt w:val="bullet"/>
      <w:lvlText w:val="•"/>
      <w:lvlJc w:val="left"/>
      <w:pPr>
        <w:ind w:left="7984" w:hanging="240"/>
      </w:pPr>
      <w:rPr>
        <w:rFonts w:hint="default"/>
      </w:rPr>
    </w:lvl>
    <w:lvl w:ilvl="8" w:tplc="BB1E04AE">
      <w:numFmt w:val="bullet"/>
      <w:lvlText w:val="•"/>
      <w:lvlJc w:val="left"/>
      <w:pPr>
        <w:ind w:left="9005" w:hanging="240"/>
      </w:pPr>
      <w:rPr>
        <w:rFonts w:hint="default"/>
      </w:rPr>
    </w:lvl>
  </w:abstractNum>
  <w:abstractNum w:abstractNumId="34">
    <w:nsid w:val="636270A3"/>
    <w:multiLevelType w:val="hybridMultilevel"/>
    <w:tmpl w:val="7B5AD2A0"/>
    <w:lvl w:ilvl="0" w:tplc="AD3C6CC4">
      <w:start w:val="1"/>
      <w:numFmt w:val="decimal"/>
      <w:lvlText w:val="%1."/>
      <w:lvlJc w:val="left"/>
      <w:pPr>
        <w:ind w:left="1070" w:hanging="360"/>
      </w:pPr>
      <w:rPr>
        <w:rFonts w:ascii="Times New Roman" w:eastAsia="Times New Roman" w:hAnsi="Times New Roman" w:cs="Times New Roman" w:hint="default"/>
        <w:b/>
        <w:bCs/>
        <w:spacing w:val="-3"/>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147B86"/>
    <w:multiLevelType w:val="hybridMultilevel"/>
    <w:tmpl w:val="5C78E8B6"/>
    <w:lvl w:ilvl="0" w:tplc="E40057C2">
      <w:start w:val="1"/>
      <w:numFmt w:val="decimal"/>
      <w:lvlText w:val="%1."/>
      <w:lvlJc w:val="left"/>
      <w:pPr>
        <w:ind w:left="841" w:hanging="329"/>
      </w:pPr>
      <w:rPr>
        <w:rFonts w:ascii="Times New Roman" w:eastAsia="Times New Roman" w:hAnsi="Times New Roman" w:cs="Times New Roman" w:hint="default"/>
        <w:b/>
        <w:bCs/>
        <w:spacing w:val="-8"/>
        <w:w w:val="100"/>
        <w:sz w:val="24"/>
        <w:szCs w:val="24"/>
      </w:rPr>
    </w:lvl>
    <w:lvl w:ilvl="1" w:tplc="1A94E7B2">
      <w:numFmt w:val="bullet"/>
      <w:lvlText w:val="•"/>
      <w:lvlJc w:val="left"/>
      <w:pPr>
        <w:ind w:left="1860" w:hanging="329"/>
      </w:pPr>
      <w:rPr>
        <w:rFonts w:hint="default"/>
      </w:rPr>
    </w:lvl>
    <w:lvl w:ilvl="2" w:tplc="17020D4E">
      <w:numFmt w:val="bullet"/>
      <w:lvlText w:val="•"/>
      <w:lvlJc w:val="left"/>
      <w:pPr>
        <w:ind w:left="2881" w:hanging="329"/>
      </w:pPr>
      <w:rPr>
        <w:rFonts w:hint="default"/>
      </w:rPr>
    </w:lvl>
    <w:lvl w:ilvl="3" w:tplc="DFCC2E4A">
      <w:numFmt w:val="bullet"/>
      <w:lvlText w:val="•"/>
      <w:lvlJc w:val="left"/>
      <w:pPr>
        <w:ind w:left="3901" w:hanging="329"/>
      </w:pPr>
      <w:rPr>
        <w:rFonts w:hint="default"/>
      </w:rPr>
    </w:lvl>
    <w:lvl w:ilvl="4" w:tplc="16E6EC48">
      <w:numFmt w:val="bullet"/>
      <w:lvlText w:val="•"/>
      <w:lvlJc w:val="left"/>
      <w:pPr>
        <w:ind w:left="4922" w:hanging="329"/>
      </w:pPr>
      <w:rPr>
        <w:rFonts w:hint="default"/>
      </w:rPr>
    </w:lvl>
    <w:lvl w:ilvl="5" w:tplc="49F2418C">
      <w:numFmt w:val="bullet"/>
      <w:lvlText w:val="•"/>
      <w:lvlJc w:val="left"/>
      <w:pPr>
        <w:ind w:left="5943" w:hanging="329"/>
      </w:pPr>
      <w:rPr>
        <w:rFonts w:hint="default"/>
      </w:rPr>
    </w:lvl>
    <w:lvl w:ilvl="6" w:tplc="F1A87522">
      <w:numFmt w:val="bullet"/>
      <w:lvlText w:val="•"/>
      <w:lvlJc w:val="left"/>
      <w:pPr>
        <w:ind w:left="6963" w:hanging="329"/>
      </w:pPr>
      <w:rPr>
        <w:rFonts w:hint="default"/>
      </w:rPr>
    </w:lvl>
    <w:lvl w:ilvl="7" w:tplc="031C9AA4">
      <w:numFmt w:val="bullet"/>
      <w:lvlText w:val="•"/>
      <w:lvlJc w:val="left"/>
      <w:pPr>
        <w:ind w:left="7984" w:hanging="329"/>
      </w:pPr>
      <w:rPr>
        <w:rFonts w:hint="default"/>
      </w:rPr>
    </w:lvl>
    <w:lvl w:ilvl="8" w:tplc="2C284758">
      <w:numFmt w:val="bullet"/>
      <w:lvlText w:val="•"/>
      <w:lvlJc w:val="left"/>
      <w:pPr>
        <w:ind w:left="9005" w:hanging="329"/>
      </w:pPr>
      <w:rPr>
        <w:rFonts w:hint="default"/>
      </w:rPr>
    </w:lvl>
  </w:abstractNum>
  <w:abstractNum w:abstractNumId="36">
    <w:nsid w:val="657E6247"/>
    <w:multiLevelType w:val="hybridMultilevel"/>
    <w:tmpl w:val="F69436B4"/>
    <w:lvl w:ilvl="0" w:tplc="AA28516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5748A"/>
    <w:multiLevelType w:val="hybridMultilevel"/>
    <w:tmpl w:val="4DC85F9E"/>
    <w:lvl w:ilvl="0" w:tplc="B1801608">
      <w:start w:val="1"/>
      <w:numFmt w:val="decimal"/>
      <w:lvlText w:val="%1)"/>
      <w:lvlJc w:val="left"/>
      <w:pPr>
        <w:ind w:left="980" w:hanging="312"/>
      </w:pPr>
      <w:rPr>
        <w:rFonts w:ascii="Times New Roman" w:eastAsia="Times New Roman" w:hAnsi="Times New Roman" w:cs="Times New Roman" w:hint="default"/>
        <w:spacing w:val="-8"/>
        <w:w w:val="99"/>
        <w:sz w:val="24"/>
        <w:szCs w:val="24"/>
      </w:rPr>
    </w:lvl>
    <w:lvl w:ilvl="1" w:tplc="9AAE7732">
      <w:numFmt w:val="bullet"/>
      <w:lvlText w:val="•"/>
      <w:lvlJc w:val="left"/>
      <w:pPr>
        <w:ind w:left="1986" w:hanging="312"/>
      </w:pPr>
      <w:rPr>
        <w:rFonts w:hint="default"/>
      </w:rPr>
    </w:lvl>
    <w:lvl w:ilvl="2" w:tplc="48148C3A">
      <w:numFmt w:val="bullet"/>
      <w:lvlText w:val="•"/>
      <w:lvlJc w:val="left"/>
      <w:pPr>
        <w:ind w:left="2993" w:hanging="312"/>
      </w:pPr>
      <w:rPr>
        <w:rFonts w:hint="default"/>
      </w:rPr>
    </w:lvl>
    <w:lvl w:ilvl="3" w:tplc="0200FDDE">
      <w:numFmt w:val="bullet"/>
      <w:lvlText w:val="•"/>
      <w:lvlJc w:val="left"/>
      <w:pPr>
        <w:ind w:left="3999" w:hanging="312"/>
      </w:pPr>
      <w:rPr>
        <w:rFonts w:hint="default"/>
      </w:rPr>
    </w:lvl>
    <w:lvl w:ilvl="4" w:tplc="FB2A107A">
      <w:numFmt w:val="bullet"/>
      <w:lvlText w:val="•"/>
      <w:lvlJc w:val="left"/>
      <w:pPr>
        <w:ind w:left="5006" w:hanging="312"/>
      </w:pPr>
      <w:rPr>
        <w:rFonts w:hint="default"/>
      </w:rPr>
    </w:lvl>
    <w:lvl w:ilvl="5" w:tplc="900C9C9A">
      <w:numFmt w:val="bullet"/>
      <w:lvlText w:val="•"/>
      <w:lvlJc w:val="left"/>
      <w:pPr>
        <w:ind w:left="6013" w:hanging="312"/>
      </w:pPr>
      <w:rPr>
        <w:rFonts w:hint="default"/>
      </w:rPr>
    </w:lvl>
    <w:lvl w:ilvl="6" w:tplc="360E0838">
      <w:numFmt w:val="bullet"/>
      <w:lvlText w:val="•"/>
      <w:lvlJc w:val="left"/>
      <w:pPr>
        <w:ind w:left="7019" w:hanging="312"/>
      </w:pPr>
      <w:rPr>
        <w:rFonts w:hint="default"/>
      </w:rPr>
    </w:lvl>
    <w:lvl w:ilvl="7" w:tplc="C968531E">
      <w:numFmt w:val="bullet"/>
      <w:lvlText w:val="•"/>
      <w:lvlJc w:val="left"/>
      <w:pPr>
        <w:ind w:left="8026" w:hanging="312"/>
      </w:pPr>
      <w:rPr>
        <w:rFonts w:hint="default"/>
      </w:rPr>
    </w:lvl>
    <w:lvl w:ilvl="8" w:tplc="396AF760">
      <w:numFmt w:val="bullet"/>
      <w:lvlText w:val="•"/>
      <w:lvlJc w:val="left"/>
      <w:pPr>
        <w:ind w:left="9033" w:hanging="312"/>
      </w:pPr>
      <w:rPr>
        <w:rFonts w:hint="default"/>
      </w:rPr>
    </w:lvl>
  </w:abstractNum>
  <w:abstractNum w:abstractNumId="38">
    <w:nsid w:val="6AD7781F"/>
    <w:multiLevelType w:val="hybridMultilevel"/>
    <w:tmpl w:val="06681A76"/>
    <w:lvl w:ilvl="0" w:tplc="799E2012">
      <w:start w:val="1"/>
      <w:numFmt w:val="decimal"/>
      <w:lvlText w:val="%1."/>
      <w:lvlJc w:val="left"/>
      <w:pPr>
        <w:ind w:left="1201" w:hanging="240"/>
      </w:pPr>
      <w:rPr>
        <w:rFonts w:ascii="Times New Roman" w:eastAsia="Times New Roman" w:hAnsi="Times New Roman" w:cs="Times New Roman" w:hint="default"/>
        <w:b/>
        <w:bCs/>
        <w:spacing w:val="-8"/>
        <w:w w:val="100"/>
        <w:sz w:val="24"/>
        <w:szCs w:val="24"/>
      </w:rPr>
    </w:lvl>
    <w:lvl w:ilvl="1" w:tplc="A9804034">
      <w:numFmt w:val="bullet"/>
      <w:lvlText w:val="•"/>
      <w:lvlJc w:val="left"/>
      <w:pPr>
        <w:ind w:left="2184" w:hanging="240"/>
      </w:pPr>
      <w:rPr>
        <w:rFonts w:hint="default"/>
      </w:rPr>
    </w:lvl>
    <w:lvl w:ilvl="2" w:tplc="86B0841A">
      <w:numFmt w:val="bullet"/>
      <w:lvlText w:val="•"/>
      <w:lvlJc w:val="left"/>
      <w:pPr>
        <w:ind w:left="3169" w:hanging="240"/>
      </w:pPr>
      <w:rPr>
        <w:rFonts w:hint="default"/>
      </w:rPr>
    </w:lvl>
    <w:lvl w:ilvl="3" w:tplc="4E42B64E">
      <w:numFmt w:val="bullet"/>
      <w:lvlText w:val="•"/>
      <w:lvlJc w:val="left"/>
      <w:pPr>
        <w:ind w:left="4153" w:hanging="240"/>
      </w:pPr>
      <w:rPr>
        <w:rFonts w:hint="default"/>
      </w:rPr>
    </w:lvl>
    <w:lvl w:ilvl="4" w:tplc="751AD4A8">
      <w:numFmt w:val="bullet"/>
      <w:lvlText w:val="•"/>
      <w:lvlJc w:val="left"/>
      <w:pPr>
        <w:ind w:left="5138" w:hanging="240"/>
      </w:pPr>
      <w:rPr>
        <w:rFonts w:hint="default"/>
      </w:rPr>
    </w:lvl>
    <w:lvl w:ilvl="5" w:tplc="DBE69D86">
      <w:numFmt w:val="bullet"/>
      <w:lvlText w:val="•"/>
      <w:lvlJc w:val="left"/>
      <w:pPr>
        <w:ind w:left="6123" w:hanging="240"/>
      </w:pPr>
      <w:rPr>
        <w:rFonts w:hint="default"/>
      </w:rPr>
    </w:lvl>
    <w:lvl w:ilvl="6" w:tplc="B06EF1B6">
      <w:numFmt w:val="bullet"/>
      <w:lvlText w:val="•"/>
      <w:lvlJc w:val="left"/>
      <w:pPr>
        <w:ind w:left="7107" w:hanging="240"/>
      </w:pPr>
      <w:rPr>
        <w:rFonts w:hint="default"/>
      </w:rPr>
    </w:lvl>
    <w:lvl w:ilvl="7" w:tplc="688C24C6">
      <w:numFmt w:val="bullet"/>
      <w:lvlText w:val="•"/>
      <w:lvlJc w:val="left"/>
      <w:pPr>
        <w:ind w:left="8092" w:hanging="240"/>
      </w:pPr>
      <w:rPr>
        <w:rFonts w:hint="default"/>
      </w:rPr>
    </w:lvl>
    <w:lvl w:ilvl="8" w:tplc="3212695C">
      <w:numFmt w:val="bullet"/>
      <w:lvlText w:val="•"/>
      <w:lvlJc w:val="left"/>
      <w:pPr>
        <w:ind w:left="9077" w:hanging="240"/>
      </w:pPr>
      <w:rPr>
        <w:rFonts w:hint="default"/>
      </w:rPr>
    </w:lvl>
  </w:abstractNum>
  <w:abstractNum w:abstractNumId="39">
    <w:nsid w:val="70105688"/>
    <w:multiLevelType w:val="hybridMultilevel"/>
    <w:tmpl w:val="B76AD460"/>
    <w:lvl w:ilvl="0" w:tplc="0ECE3872">
      <w:start w:val="1"/>
      <w:numFmt w:val="decimal"/>
      <w:lvlText w:val="%1."/>
      <w:lvlJc w:val="left"/>
      <w:pPr>
        <w:ind w:left="841" w:hanging="240"/>
      </w:pPr>
      <w:rPr>
        <w:rFonts w:ascii="Times New Roman" w:eastAsia="Times New Roman" w:hAnsi="Times New Roman" w:cs="Times New Roman" w:hint="default"/>
        <w:b/>
        <w:bCs/>
        <w:spacing w:val="-3"/>
        <w:w w:val="100"/>
        <w:sz w:val="24"/>
        <w:szCs w:val="24"/>
      </w:rPr>
    </w:lvl>
    <w:lvl w:ilvl="1" w:tplc="BB148154">
      <w:numFmt w:val="bullet"/>
      <w:lvlText w:val="•"/>
      <w:lvlJc w:val="left"/>
      <w:pPr>
        <w:ind w:left="1860" w:hanging="240"/>
      </w:pPr>
      <w:rPr>
        <w:rFonts w:hint="default"/>
      </w:rPr>
    </w:lvl>
    <w:lvl w:ilvl="2" w:tplc="1688C8DC">
      <w:numFmt w:val="bullet"/>
      <w:lvlText w:val="•"/>
      <w:lvlJc w:val="left"/>
      <w:pPr>
        <w:ind w:left="2881" w:hanging="240"/>
      </w:pPr>
      <w:rPr>
        <w:rFonts w:hint="default"/>
      </w:rPr>
    </w:lvl>
    <w:lvl w:ilvl="3" w:tplc="514C400E">
      <w:numFmt w:val="bullet"/>
      <w:lvlText w:val="•"/>
      <w:lvlJc w:val="left"/>
      <w:pPr>
        <w:ind w:left="3901" w:hanging="240"/>
      </w:pPr>
      <w:rPr>
        <w:rFonts w:hint="default"/>
      </w:rPr>
    </w:lvl>
    <w:lvl w:ilvl="4" w:tplc="CFD6C5DC">
      <w:numFmt w:val="bullet"/>
      <w:lvlText w:val="•"/>
      <w:lvlJc w:val="left"/>
      <w:pPr>
        <w:ind w:left="4922" w:hanging="240"/>
      </w:pPr>
      <w:rPr>
        <w:rFonts w:hint="default"/>
      </w:rPr>
    </w:lvl>
    <w:lvl w:ilvl="5" w:tplc="10A83E36">
      <w:numFmt w:val="bullet"/>
      <w:lvlText w:val="•"/>
      <w:lvlJc w:val="left"/>
      <w:pPr>
        <w:ind w:left="5943" w:hanging="240"/>
      </w:pPr>
      <w:rPr>
        <w:rFonts w:hint="default"/>
      </w:rPr>
    </w:lvl>
    <w:lvl w:ilvl="6" w:tplc="1BB8CA54">
      <w:numFmt w:val="bullet"/>
      <w:lvlText w:val="•"/>
      <w:lvlJc w:val="left"/>
      <w:pPr>
        <w:ind w:left="6963" w:hanging="240"/>
      </w:pPr>
      <w:rPr>
        <w:rFonts w:hint="default"/>
      </w:rPr>
    </w:lvl>
    <w:lvl w:ilvl="7" w:tplc="780012A0">
      <w:numFmt w:val="bullet"/>
      <w:lvlText w:val="•"/>
      <w:lvlJc w:val="left"/>
      <w:pPr>
        <w:ind w:left="7984" w:hanging="240"/>
      </w:pPr>
      <w:rPr>
        <w:rFonts w:hint="default"/>
      </w:rPr>
    </w:lvl>
    <w:lvl w:ilvl="8" w:tplc="F7644630">
      <w:numFmt w:val="bullet"/>
      <w:lvlText w:val="•"/>
      <w:lvlJc w:val="left"/>
      <w:pPr>
        <w:ind w:left="9005" w:hanging="240"/>
      </w:pPr>
      <w:rPr>
        <w:rFonts w:hint="default"/>
      </w:rPr>
    </w:lvl>
  </w:abstractNum>
  <w:abstractNum w:abstractNumId="40">
    <w:nsid w:val="70D86787"/>
    <w:multiLevelType w:val="hybridMultilevel"/>
    <w:tmpl w:val="6A64DB64"/>
    <w:lvl w:ilvl="0" w:tplc="70F4C2FC">
      <w:start w:val="1"/>
      <w:numFmt w:val="decimal"/>
      <w:lvlText w:val="%1."/>
      <w:lvlJc w:val="left"/>
      <w:pPr>
        <w:ind w:left="992" w:hanging="360"/>
      </w:pPr>
      <w:rPr>
        <w:rFonts w:ascii="Times New Roman" w:eastAsia="Times New Roman" w:hAnsi="Times New Roman" w:cs="Times New Roman" w:hint="default"/>
        <w:b/>
        <w:bCs/>
        <w:spacing w:val="-8"/>
        <w:w w:val="99"/>
        <w:sz w:val="24"/>
        <w:szCs w:val="24"/>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41">
    <w:nsid w:val="78F813BF"/>
    <w:multiLevelType w:val="hybridMultilevel"/>
    <w:tmpl w:val="5600C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4834D1"/>
    <w:multiLevelType w:val="hybridMultilevel"/>
    <w:tmpl w:val="FADEB67C"/>
    <w:lvl w:ilvl="0" w:tplc="EB083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CB040D1"/>
    <w:multiLevelType w:val="hybridMultilevel"/>
    <w:tmpl w:val="82543BF8"/>
    <w:lvl w:ilvl="0" w:tplc="1986727A">
      <w:start w:val="1"/>
      <w:numFmt w:val="decimal"/>
      <w:lvlText w:val="%1."/>
      <w:lvlJc w:val="left"/>
      <w:pPr>
        <w:ind w:left="1201" w:hanging="240"/>
      </w:pPr>
      <w:rPr>
        <w:rFonts w:ascii="Times New Roman" w:eastAsia="Times New Roman" w:hAnsi="Times New Roman" w:cs="Times New Roman" w:hint="default"/>
        <w:b/>
        <w:bCs/>
        <w:spacing w:val="-8"/>
        <w:w w:val="100"/>
        <w:sz w:val="24"/>
        <w:szCs w:val="24"/>
      </w:rPr>
    </w:lvl>
    <w:lvl w:ilvl="1" w:tplc="4DE6EB90">
      <w:numFmt w:val="bullet"/>
      <w:lvlText w:val="•"/>
      <w:lvlJc w:val="left"/>
      <w:pPr>
        <w:ind w:left="2184" w:hanging="240"/>
      </w:pPr>
      <w:rPr>
        <w:rFonts w:hint="default"/>
      </w:rPr>
    </w:lvl>
    <w:lvl w:ilvl="2" w:tplc="7E88ADA0">
      <w:numFmt w:val="bullet"/>
      <w:lvlText w:val="•"/>
      <w:lvlJc w:val="left"/>
      <w:pPr>
        <w:ind w:left="3169" w:hanging="240"/>
      </w:pPr>
      <w:rPr>
        <w:rFonts w:hint="default"/>
      </w:rPr>
    </w:lvl>
    <w:lvl w:ilvl="3" w:tplc="49D0FFD2">
      <w:numFmt w:val="bullet"/>
      <w:lvlText w:val="•"/>
      <w:lvlJc w:val="left"/>
      <w:pPr>
        <w:ind w:left="4153" w:hanging="240"/>
      </w:pPr>
      <w:rPr>
        <w:rFonts w:hint="default"/>
      </w:rPr>
    </w:lvl>
    <w:lvl w:ilvl="4" w:tplc="A734F6FA">
      <w:numFmt w:val="bullet"/>
      <w:lvlText w:val="•"/>
      <w:lvlJc w:val="left"/>
      <w:pPr>
        <w:ind w:left="5138" w:hanging="240"/>
      </w:pPr>
      <w:rPr>
        <w:rFonts w:hint="default"/>
      </w:rPr>
    </w:lvl>
    <w:lvl w:ilvl="5" w:tplc="68700C4C">
      <w:numFmt w:val="bullet"/>
      <w:lvlText w:val="•"/>
      <w:lvlJc w:val="left"/>
      <w:pPr>
        <w:ind w:left="6123" w:hanging="240"/>
      </w:pPr>
      <w:rPr>
        <w:rFonts w:hint="default"/>
      </w:rPr>
    </w:lvl>
    <w:lvl w:ilvl="6" w:tplc="4342A5DC">
      <w:numFmt w:val="bullet"/>
      <w:lvlText w:val="•"/>
      <w:lvlJc w:val="left"/>
      <w:pPr>
        <w:ind w:left="7107" w:hanging="240"/>
      </w:pPr>
      <w:rPr>
        <w:rFonts w:hint="default"/>
      </w:rPr>
    </w:lvl>
    <w:lvl w:ilvl="7" w:tplc="5E00B228">
      <w:numFmt w:val="bullet"/>
      <w:lvlText w:val="•"/>
      <w:lvlJc w:val="left"/>
      <w:pPr>
        <w:ind w:left="8092" w:hanging="240"/>
      </w:pPr>
      <w:rPr>
        <w:rFonts w:hint="default"/>
      </w:rPr>
    </w:lvl>
    <w:lvl w:ilvl="8" w:tplc="1C4ABD0E">
      <w:numFmt w:val="bullet"/>
      <w:lvlText w:val="•"/>
      <w:lvlJc w:val="left"/>
      <w:pPr>
        <w:ind w:left="9077" w:hanging="240"/>
      </w:pPr>
      <w:rPr>
        <w:rFonts w:hint="default"/>
      </w:rPr>
    </w:lvl>
  </w:abstractNum>
  <w:abstractNum w:abstractNumId="44">
    <w:nsid w:val="7D97679E"/>
    <w:multiLevelType w:val="hybridMultilevel"/>
    <w:tmpl w:val="DE62D89C"/>
    <w:lvl w:ilvl="0" w:tplc="E7D43D96">
      <w:start w:val="1"/>
      <w:numFmt w:val="decimal"/>
      <w:lvlText w:val="%1."/>
      <w:lvlJc w:val="left"/>
      <w:pPr>
        <w:ind w:left="940" w:hanging="339"/>
      </w:pPr>
      <w:rPr>
        <w:rFonts w:ascii="Times New Roman" w:eastAsia="Times New Roman" w:hAnsi="Times New Roman" w:cs="Times New Roman" w:hint="default"/>
        <w:b/>
        <w:bCs/>
        <w:spacing w:val="-23"/>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27CBD"/>
    <w:multiLevelType w:val="hybridMultilevel"/>
    <w:tmpl w:val="82D21D76"/>
    <w:lvl w:ilvl="0" w:tplc="83143BBC">
      <w:start w:val="1"/>
      <w:numFmt w:val="decimal"/>
      <w:lvlText w:val="%1."/>
      <w:lvlJc w:val="left"/>
      <w:pPr>
        <w:ind w:left="841" w:hanging="300"/>
      </w:pPr>
      <w:rPr>
        <w:rFonts w:ascii="Times New Roman" w:eastAsia="Times New Roman" w:hAnsi="Times New Roman" w:cs="Times New Roman" w:hint="default"/>
        <w:b/>
        <w:bCs/>
        <w:spacing w:val="-3"/>
        <w:w w:val="100"/>
        <w:sz w:val="24"/>
        <w:szCs w:val="24"/>
      </w:rPr>
    </w:lvl>
    <w:lvl w:ilvl="1" w:tplc="2544F77A">
      <w:numFmt w:val="bullet"/>
      <w:lvlText w:val="•"/>
      <w:lvlJc w:val="left"/>
      <w:pPr>
        <w:ind w:left="1860" w:hanging="300"/>
      </w:pPr>
      <w:rPr>
        <w:rFonts w:hint="default"/>
      </w:rPr>
    </w:lvl>
    <w:lvl w:ilvl="2" w:tplc="BD085C34">
      <w:numFmt w:val="bullet"/>
      <w:lvlText w:val="•"/>
      <w:lvlJc w:val="left"/>
      <w:pPr>
        <w:ind w:left="2881" w:hanging="300"/>
      </w:pPr>
      <w:rPr>
        <w:rFonts w:hint="default"/>
      </w:rPr>
    </w:lvl>
    <w:lvl w:ilvl="3" w:tplc="B60A2F2E">
      <w:numFmt w:val="bullet"/>
      <w:lvlText w:val="•"/>
      <w:lvlJc w:val="left"/>
      <w:pPr>
        <w:ind w:left="3901" w:hanging="300"/>
      </w:pPr>
      <w:rPr>
        <w:rFonts w:hint="default"/>
      </w:rPr>
    </w:lvl>
    <w:lvl w:ilvl="4" w:tplc="84145B02">
      <w:numFmt w:val="bullet"/>
      <w:lvlText w:val="•"/>
      <w:lvlJc w:val="left"/>
      <w:pPr>
        <w:ind w:left="4922" w:hanging="300"/>
      </w:pPr>
      <w:rPr>
        <w:rFonts w:hint="default"/>
      </w:rPr>
    </w:lvl>
    <w:lvl w:ilvl="5" w:tplc="B2E0DC80">
      <w:numFmt w:val="bullet"/>
      <w:lvlText w:val="•"/>
      <w:lvlJc w:val="left"/>
      <w:pPr>
        <w:ind w:left="5943" w:hanging="300"/>
      </w:pPr>
      <w:rPr>
        <w:rFonts w:hint="default"/>
      </w:rPr>
    </w:lvl>
    <w:lvl w:ilvl="6" w:tplc="B9B4B802">
      <w:numFmt w:val="bullet"/>
      <w:lvlText w:val="•"/>
      <w:lvlJc w:val="left"/>
      <w:pPr>
        <w:ind w:left="6963" w:hanging="300"/>
      </w:pPr>
      <w:rPr>
        <w:rFonts w:hint="default"/>
      </w:rPr>
    </w:lvl>
    <w:lvl w:ilvl="7" w:tplc="97BEF1E2">
      <w:numFmt w:val="bullet"/>
      <w:lvlText w:val="•"/>
      <w:lvlJc w:val="left"/>
      <w:pPr>
        <w:ind w:left="7984" w:hanging="300"/>
      </w:pPr>
      <w:rPr>
        <w:rFonts w:hint="default"/>
      </w:rPr>
    </w:lvl>
    <w:lvl w:ilvl="8" w:tplc="06565264">
      <w:numFmt w:val="bullet"/>
      <w:lvlText w:val="•"/>
      <w:lvlJc w:val="left"/>
      <w:pPr>
        <w:ind w:left="9005" w:hanging="300"/>
      </w:pPr>
      <w:rPr>
        <w:rFonts w:hint="default"/>
      </w:rPr>
    </w:lvl>
  </w:abstractNum>
  <w:abstractNum w:abstractNumId="46">
    <w:nsid w:val="7FD25D00"/>
    <w:multiLevelType w:val="hybridMultilevel"/>
    <w:tmpl w:val="13A4F2EA"/>
    <w:lvl w:ilvl="0" w:tplc="A232C464">
      <w:start w:val="1"/>
      <w:numFmt w:val="decimal"/>
      <w:lvlText w:val="%1."/>
      <w:lvlJc w:val="left"/>
      <w:pPr>
        <w:ind w:left="841" w:hanging="296"/>
      </w:pPr>
      <w:rPr>
        <w:rFonts w:ascii="Times New Roman" w:eastAsia="Times New Roman" w:hAnsi="Times New Roman" w:cs="Times New Roman" w:hint="default"/>
        <w:b/>
        <w:bCs/>
        <w:spacing w:val="-9"/>
        <w:w w:val="100"/>
        <w:sz w:val="24"/>
        <w:szCs w:val="24"/>
      </w:rPr>
    </w:lvl>
    <w:lvl w:ilvl="1" w:tplc="CF04410A">
      <w:numFmt w:val="bullet"/>
      <w:lvlText w:val="•"/>
      <w:lvlJc w:val="left"/>
      <w:pPr>
        <w:ind w:left="1860" w:hanging="296"/>
      </w:pPr>
      <w:rPr>
        <w:rFonts w:hint="default"/>
      </w:rPr>
    </w:lvl>
    <w:lvl w:ilvl="2" w:tplc="AD7AA8D0">
      <w:numFmt w:val="bullet"/>
      <w:lvlText w:val="•"/>
      <w:lvlJc w:val="left"/>
      <w:pPr>
        <w:ind w:left="2881" w:hanging="296"/>
      </w:pPr>
      <w:rPr>
        <w:rFonts w:hint="default"/>
      </w:rPr>
    </w:lvl>
    <w:lvl w:ilvl="3" w:tplc="B42C9352">
      <w:numFmt w:val="bullet"/>
      <w:lvlText w:val="•"/>
      <w:lvlJc w:val="left"/>
      <w:pPr>
        <w:ind w:left="3901" w:hanging="296"/>
      </w:pPr>
      <w:rPr>
        <w:rFonts w:hint="default"/>
      </w:rPr>
    </w:lvl>
    <w:lvl w:ilvl="4" w:tplc="32509136">
      <w:numFmt w:val="bullet"/>
      <w:lvlText w:val="•"/>
      <w:lvlJc w:val="left"/>
      <w:pPr>
        <w:ind w:left="4922" w:hanging="296"/>
      </w:pPr>
      <w:rPr>
        <w:rFonts w:hint="default"/>
      </w:rPr>
    </w:lvl>
    <w:lvl w:ilvl="5" w:tplc="38B86504">
      <w:numFmt w:val="bullet"/>
      <w:lvlText w:val="•"/>
      <w:lvlJc w:val="left"/>
      <w:pPr>
        <w:ind w:left="5943" w:hanging="296"/>
      </w:pPr>
      <w:rPr>
        <w:rFonts w:hint="default"/>
      </w:rPr>
    </w:lvl>
    <w:lvl w:ilvl="6" w:tplc="A3AA44E6">
      <w:numFmt w:val="bullet"/>
      <w:lvlText w:val="•"/>
      <w:lvlJc w:val="left"/>
      <w:pPr>
        <w:ind w:left="6963" w:hanging="296"/>
      </w:pPr>
      <w:rPr>
        <w:rFonts w:hint="default"/>
      </w:rPr>
    </w:lvl>
    <w:lvl w:ilvl="7" w:tplc="87F8A088">
      <w:numFmt w:val="bullet"/>
      <w:lvlText w:val="•"/>
      <w:lvlJc w:val="left"/>
      <w:pPr>
        <w:ind w:left="7984" w:hanging="296"/>
      </w:pPr>
      <w:rPr>
        <w:rFonts w:hint="default"/>
      </w:rPr>
    </w:lvl>
    <w:lvl w:ilvl="8" w:tplc="2B1C5EE6">
      <w:numFmt w:val="bullet"/>
      <w:lvlText w:val="•"/>
      <w:lvlJc w:val="left"/>
      <w:pPr>
        <w:ind w:left="9005" w:hanging="296"/>
      </w:pPr>
      <w:rPr>
        <w:rFonts w:hint="default"/>
      </w:rPr>
    </w:lvl>
  </w:abstractNum>
  <w:num w:numId="1">
    <w:abstractNumId w:val="9"/>
  </w:num>
  <w:num w:numId="2">
    <w:abstractNumId w:val="25"/>
  </w:num>
  <w:num w:numId="3">
    <w:abstractNumId w:val="16"/>
  </w:num>
  <w:num w:numId="4">
    <w:abstractNumId w:val="29"/>
  </w:num>
  <w:num w:numId="5">
    <w:abstractNumId w:val="43"/>
  </w:num>
  <w:num w:numId="6">
    <w:abstractNumId w:val="23"/>
  </w:num>
  <w:num w:numId="7">
    <w:abstractNumId w:val="18"/>
  </w:num>
  <w:num w:numId="8">
    <w:abstractNumId w:val="28"/>
  </w:num>
  <w:num w:numId="9">
    <w:abstractNumId w:val="13"/>
  </w:num>
  <w:num w:numId="10">
    <w:abstractNumId w:val="33"/>
  </w:num>
  <w:num w:numId="11">
    <w:abstractNumId w:val="35"/>
  </w:num>
  <w:num w:numId="12">
    <w:abstractNumId w:val="20"/>
  </w:num>
  <w:num w:numId="13">
    <w:abstractNumId w:val="37"/>
  </w:num>
  <w:num w:numId="14">
    <w:abstractNumId w:val="14"/>
  </w:num>
  <w:num w:numId="15">
    <w:abstractNumId w:val="8"/>
  </w:num>
  <w:num w:numId="16">
    <w:abstractNumId w:val="19"/>
  </w:num>
  <w:num w:numId="17">
    <w:abstractNumId w:val="2"/>
  </w:num>
  <w:num w:numId="18">
    <w:abstractNumId w:val="21"/>
  </w:num>
  <w:num w:numId="19">
    <w:abstractNumId w:val="7"/>
  </w:num>
  <w:num w:numId="20">
    <w:abstractNumId w:val="12"/>
  </w:num>
  <w:num w:numId="21">
    <w:abstractNumId w:val="45"/>
  </w:num>
  <w:num w:numId="22">
    <w:abstractNumId w:val="39"/>
  </w:num>
  <w:num w:numId="23">
    <w:abstractNumId w:val="44"/>
  </w:num>
  <w:num w:numId="24">
    <w:abstractNumId w:val="38"/>
  </w:num>
  <w:num w:numId="25">
    <w:abstractNumId w:val="27"/>
  </w:num>
  <w:num w:numId="26">
    <w:abstractNumId w:val="15"/>
  </w:num>
  <w:num w:numId="27">
    <w:abstractNumId w:val="22"/>
  </w:num>
  <w:num w:numId="28">
    <w:abstractNumId w:val="46"/>
  </w:num>
  <w:num w:numId="29">
    <w:abstractNumId w:val="11"/>
  </w:num>
  <w:num w:numId="30">
    <w:abstractNumId w:val="1"/>
  </w:num>
  <w:num w:numId="31">
    <w:abstractNumId w:val="31"/>
  </w:num>
  <w:num w:numId="32">
    <w:abstractNumId w:val="40"/>
  </w:num>
  <w:num w:numId="33">
    <w:abstractNumId w:val="4"/>
  </w:num>
  <w:num w:numId="34">
    <w:abstractNumId w:val="10"/>
  </w:num>
  <w:num w:numId="35">
    <w:abstractNumId w:val="17"/>
  </w:num>
  <w:num w:numId="36">
    <w:abstractNumId w:val="5"/>
  </w:num>
  <w:num w:numId="37">
    <w:abstractNumId w:val="34"/>
  </w:num>
  <w:num w:numId="38">
    <w:abstractNumId w:val="0"/>
  </w:num>
  <w:num w:numId="39">
    <w:abstractNumId w:val="41"/>
  </w:num>
  <w:num w:numId="40">
    <w:abstractNumId w:val="6"/>
  </w:num>
  <w:num w:numId="41">
    <w:abstractNumId w:val="3"/>
  </w:num>
  <w:num w:numId="42">
    <w:abstractNumId w:val="30"/>
  </w:num>
  <w:num w:numId="43">
    <w:abstractNumId w:val="36"/>
  </w:num>
  <w:num w:numId="44">
    <w:abstractNumId w:val="24"/>
  </w:num>
  <w:num w:numId="45">
    <w:abstractNumId w:val="42"/>
  </w:num>
  <w:num w:numId="46">
    <w:abstractNumId w:val="26"/>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savePreviewPicture/>
  <w:compat/>
  <w:rsids>
    <w:rsidRoot w:val="002C5291"/>
    <w:rsid w:val="00000EE0"/>
    <w:rsid w:val="0002581F"/>
    <w:rsid w:val="00040189"/>
    <w:rsid w:val="001016D4"/>
    <w:rsid w:val="0012360C"/>
    <w:rsid w:val="00181BBC"/>
    <w:rsid w:val="0018280F"/>
    <w:rsid w:val="001B350A"/>
    <w:rsid w:val="002B22D1"/>
    <w:rsid w:val="002C5291"/>
    <w:rsid w:val="00376818"/>
    <w:rsid w:val="00384518"/>
    <w:rsid w:val="003D5B41"/>
    <w:rsid w:val="004469A4"/>
    <w:rsid w:val="00455CA0"/>
    <w:rsid w:val="004E0AE7"/>
    <w:rsid w:val="00501DAE"/>
    <w:rsid w:val="00513648"/>
    <w:rsid w:val="00534DB9"/>
    <w:rsid w:val="005D252A"/>
    <w:rsid w:val="006179EB"/>
    <w:rsid w:val="00660E0C"/>
    <w:rsid w:val="00695301"/>
    <w:rsid w:val="00744874"/>
    <w:rsid w:val="007549CD"/>
    <w:rsid w:val="007F545E"/>
    <w:rsid w:val="00804A47"/>
    <w:rsid w:val="00992F9A"/>
    <w:rsid w:val="00AA74A4"/>
    <w:rsid w:val="00AB3D9E"/>
    <w:rsid w:val="00AB58A9"/>
    <w:rsid w:val="00B947C5"/>
    <w:rsid w:val="00BA7720"/>
    <w:rsid w:val="00C644E8"/>
    <w:rsid w:val="00C878B8"/>
    <w:rsid w:val="00CE2AAD"/>
    <w:rsid w:val="00D109CC"/>
    <w:rsid w:val="00D25A7B"/>
    <w:rsid w:val="00D54686"/>
    <w:rsid w:val="00DA2E6F"/>
    <w:rsid w:val="00DB2BE8"/>
    <w:rsid w:val="00DD4D30"/>
    <w:rsid w:val="00DD7D80"/>
    <w:rsid w:val="00E071C6"/>
    <w:rsid w:val="00E15334"/>
    <w:rsid w:val="00E7793D"/>
    <w:rsid w:val="00F00BCC"/>
    <w:rsid w:val="00FB3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20" w:after="120"/>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E7"/>
  </w:style>
  <w:style w:type="paragraph" w:styleId="1">
    <w:name w:val="heading 1"/>
    <w:basedOn w:val="a"/>
    <w:next w:val="a"/>
    <w:link w:val="10"/>
    <w:uiPriority w:val="9"/>
    <w:qFormat/>
    <w:rsid w:val="004E0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0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0A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E0A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0A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E0A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E0A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E0A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E0A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A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0A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0A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E0A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E0A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E0A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E0A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E0A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E0AE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E0AE7"/>
    <w:rPr>
      <w:b/>
      <w:bCs/>
      <w:color w:val="4F81BD" w:themeColor="accent1"/>
      <w:sz w:val="18"/>
      <w:szCs w:val="18"/>
    </w:rPr>
  </w:style>
  <w:style w:type="paragraph" w:styleId="a4">
    <w:name w:val="Title"/>
    <w:basedOn w:val="a"/>
    <w:next w:val="a"/>
    <w:link w:val="a5"/>
    <w:uiPriority w:val="10"/>
    <w:qFormat/>
    <w:rsid w:val="004E0A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E0AE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E0AE7"/>
    <w:pPr>
      <w:numPr>
        <w:ilvl w:val="1"/>
      </w:numPr>
      <w:ind w:left="57"/>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E0AE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E0AE7"/>
    <w:rPr>
      <w:b/>
      <w:bCs/>
    </w:rPr>
  </w:style>
  <w:style w:type="character" w:styleId="a9">
    <w:name w:val="Emphasis"/>
    <w:basedOn w:val="a0"/>
    <w:uiPriority w:val="20"/>
    <w:qFormat/>
    <w:rsid w:val="004E0AE7"/>
    <w:rPr>
      <w:i/>
      <w:iCs/>
    </w:rPr>
  </w:style>
  <w:style w:type="paragraph" w:styleId="aa">
    <w:name w:val="No Spacing"/>
    <w:uiPriority w:val="1"/>
    <w:qFormat/>
    <w:rsid w:val="004E0AE7"/>
    <w:pPr>
      <w:spacing w:after="0"/>
    </w:pPr>
  </w:style>
  <w:style w:type="paragraph" w:styleId="ab">
    <w:name w:val="List Paragraph"/>
    <w:basedOn w:val="a"/>
    <w:uiPriority w:val="34"/>
    <w:qFormat/>
    <w:rsid w:val="004E0AE7"/>
    <w:pPr>
      <w:ind w:left="720"/>
      <w:contextualSpacing/>
    </w:pPr>
  </w:style>
  <w:style w:type="paragraph" w:styleId="21">
    <w:name w:val="Quote"/>
    <w:basedOn w:val="a"/>
    <w:next w:val="a"/>
    <w:link w:val="22"/>
    <w:uiPriority w:val="29"/>
    <w:qFormat/>
    <w:rsid w:val="004E0AE7"/>
    <w:rPr>
      <w:i/>
      <w:iCs/>
      <w:color w:val="000000" w:themeColor="text1"/>
    </w:rPr>
  </w:style>
  <w:style w:type="character" w:customStyle="1" w:styleId="22">
    <w:name w:val="Цитата 2 Знак"/>
    <w:basedOn w:val="a0"/>
    <w:link w:val="21"/>
    <w:uiPriority w:val="29"/>
    <w:rsid w:val="004E0AE7"/>
    <w:rPr>
      <w:i/>
      <w:iCs/>
      <w:color w:val="000000" w:themeColor="text1"/>
    </w:rPr>
  </w:style>
  <w:style w:type="paragraph" w:styleId="ac">
    <w:name w:val="Intense Quote"/>
    <w:basedOn w:val="a"/>
    <w:next w:val="a"/>
    <w:link w:val="ad"/>
    <w:uiPriority w:val="30"/>
    <w:qFormat/>
    <w:rsid w:val="004E0AE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E0AE7"/>
    <w:rPr>
      <w:b/>
      <w:bCs/>
      <w:i/>
      <w:iCs/>
      <w:color w:val="4F81BD" w:themeColor="accent1"/>
    </w:rPr>
  </w:style>
  <w:style w:type="character" w:styleId="ae">
    <w:name w:val="Subtle Emphasis"/>
    <w:basedOn w:val="a0"/>
    <w:uiPriority w:val="19"/>
    <w:qFormat/>
    <w:rsid w:val="004E0AE7"/>
    <w:rPr>
      <w:i/>
      <w:iCs/>
      <w:color w:val="808080" w:themeColor="text1" w:themeTint="7F"/>
    </w:rPr>
  </w:style>
  <w:style w:type="character" w:styleId="af">
    <w:name w:val="Intense Emphasis"/>
    <w:basedOn w:val="a0"/>
    <w:uiPriority w:val="21"/>
    <w:qFormat/>
    <w:rsid w:val="004E0AE7"/>
    <w:rPr>
      <w:b/>
      <w:bCs/>
      <w:i/>
      <w:iCs/>
      <w:color w:val="4F81BD" w:themeColor="accent1"/>
    </w:rPr>
  </w:style>
  <w:style w:type="character" w:styleId="af0">
    <w:name w:val="Subtle Reference"/>
    <w:basedOn w:val="a0"/>
    <w:uiPriority w:val="31"/>
    <w:qFormat/>
    <w:rsid w:val="004E0AE7"/>
    <w:rPr>
      <w:smallCaps/>
      <w:color w:val="C0504D" w:themeColor="accent2"/>
      <w:u w:val="single"/>
    </w:rPr>
  </w:style>
  <w:style w:type="character" w:styleId="af1">
    <w:name w:val="Intense Reference"/>
    <w:basedOn w:val="a0"/>
    <w:uiPriority w:val="32"/>
    <w:qFormat/>
    <w:rsid w:val="004E0AE7"/>
    <w:rPr>
      <w:b/>
      <w:bCs/>
      <w:smallCaps/>
      <w:color w:val="C0504D" w:themeColor="accent2"/>
      <w:spacing w:val="5"/>
      <w:u w:val="single"/>
    </w:rPr>
  </w:style>
  <w:style w:type="character" w:styleId="af2">
    <w:name w:val="Book Title"/>
    <w:basedOn w:val="a0"/>
    <w:uiPriority w:val="33"/>
    <w:qFormat/>
    <w:rsid w:val="004E0AE7"/>
    <w:rPr>
      <w:b/>
      <w:bCs/>
      <w:smallCaps/>
      <w:spacing w:val="5"/>
    </w:rPr>
  </w:style>
  <w:style w:type="paragraph" w:styleId="af3">
    <w:name w:val="TOC Heading"/>
    <w:basedOn w:val="1"/>
    <w:next w:val="a"/>
    <w:uiPriority w:val="39"/>
    <w:semiHidden/>
    <w:unhideWhenUsed/>
    <w:qFormat/>
    <w:rsid w:val="004E0AE7"/>
    <w:pPr>
      <w:outlineLvl w:val="9"/>
    </w:pPr>
  </w:style>
  <w:style w:type="paragraph" w:customStyle="1" w:styleId="TableParagraph">
    <w:name w:val="Table Paragraph"/>
    <w:basedOn w:val="a"/>
    <w:qFormat/>
    <w:rsid w:val="002C5291"/>
    <w:pPr>
      <w:widowControl w:val="0"/>
      <w:autoSpaceDE w:val="0"/>
      <w:autoSpaceDN w:val="0"/>
      <w:spacing w:before="0" w:after="0"/>
      <w:ind w:left="0"/>
      <w:jc w:val="left"/>
    </w:pPr>
    <w:rPr>
      <w:rFonts w:ascii="Times New Roman" w:eastAsia="Times New Roman" w:hAnsi="Times New Roman" w:cs="Times New Roman"/>
      <w:lang w:bidi="ar-SA"/>
    </w:rPr>
  </w:style>
  <w:style w:type="character" w:customStyle="1" w:styleId="extended-textshort">
    <w:name w:val="extended-text__short"/>
    <w:basedOn w:val="a0"/>
    <w:rsid w:val="002C5291"/>
  </w:style>
  <w:style w:type="paragraph" w:customStyle="1" w:styleId="Default">
    <w:name w:val="Default"/>
    <w:rsid w:val="00D54686"/>
    <w:pPr>
      <w:autoSpaceDE w:val="0"/>
      <w:autoSpaceDN w:val="0"/>
      <w:adjustRightInd w:val="0"/>
      <w:spacing w:before="0" w:after="0"/>
      <w:ind w:left="0"/>
      <w:jc w:val="left"/>
    </w:pPr>
    <w:rPr>
      <w:rFonts w:ascii="Times New Roman" w:eastAsia="Calibri" w:hAnsi="Times New Roman" w:cs="Times New Roman"/>
      <w:color w:val="000000"/>
      <w:sz w:val="24"/>
      <w:szCs w:val="24"/>
      <w:lang w:val="ru-RU" w:bidi="ar-SA"/>
    </w:rPr>
  </w:style>
  <w:style w:type="paragraph" w:customStyle="1" w:styleId="11">
    <w:name w:val="Абзац списка1"/>
    <w:basedOn w:val="a"/>
    <w:rsid w:val="00DB2BE8"/>
    <w:pPr>
      <w:suppressAutoHyphens/>
      <w:spacing w:before="0" w:after="200" w:line="276" w:lineRule="auto"/>
      <w:ind w:left="720"/>
      <w:contextualSpacing/>
      <w:jc w:val="left"/>
    </w:pPr>
    <w:rPr>
      <w:rFonts w:ascii="Calibri" w:eastAsia="Calibri" w:hAnsi="Calibri" w:cs="font294"/>
      <w:color w:val="00000A"/>
      <w:kern w:val="1"/>
      <w:lang w:val="ru-RU" w:bidi="ar-SA"/>
    </w:rPr>
  </w:style>
  <w:style w:type="table" w:customStyle="1" w:styleId="TableNormal">
    <w:name w:val="Table Normal"/>
    <w:uiPriority w:val="2"/>
    <w:semiHidden/>
    <w:unhideWhenUsed/>
    <w:qFormat/>
    <w:rsid w:val="00F00BCC"/>
    <w:pPr>
      <w:widowControl w:val="0"/>
      <w:autoSpaceDE w:val="0"/>
      <w:autoSpaceDN w:val="0"/>
      <w:spacing w:before="0" w:after="0"/>
      <w:ind w:left="0"/>
      <w:jc w:val="left"/>
    </w:pPr>
    <w:rPr>
      <w:lang w:bidi="ar-SA"/>
    </w:rPr>
    <w:tblPr>
      <w:tblInd w:w="0" w:type="dxa"/>
      <w:tblCellMar>
        <w:top w:w="0" w:type="dxa"/>
        <w:left w:w="0" w:type="dxa"/>
        <w:bottom w:w="0" w:type="dxa"/>
        <w:right w:w="0" w:type="dxa"/>
      </w:tblCellMar>
    </w:tblPr>
  </w:style>
  <w:style w:type="paragraph" w:styleId="af4">
    <w:name w:val="Body Text"/>
    <w:basedOn w:val="a"/>
    <w:link w:val="af5"/>
    <w:uiPriority w:val="1"/>
    <w:qFormat/>
    <w:rsid w:val="00F00BCC"/>
    <w:pPr>
      <w:widowControl w:val="0"/>
      <w:autoSpaceDE w:val="0"/>
      <w:autoSpaceDN w:val="0"/>
      <w:spacing w:before="0" w:after="0"/>
      <w:ind w:left="0"/>
      <w:jc w:val="left"/>
    </w:pPr>
    <w:rPr>
      <w:rFonts w:ascii="Times New Roman" w:eastAsia="Times New Roman" w:hAnsi="Times New Roman" w:cs="Times New Roman"/>
      <w:sz w:val="24"/>
      <w:szCs w:val="24"/>
      <w:lang w:bidi="ar-SA"/>
    </w:rPr>
  </w:style>
  <w:style w:type="character" w:customStyle="1" w:styleId="af5">
    <w:name w:val="Основной текст Знак"/>
    <w:basedOn w:val="a0"/>
    <w:link w:val="af4"/>
    <w:uiPriority w:val="1"/>
    <w:rsid w:val="00F00BCC"/>
    <w:rPr>
      <w:rFonts w:ascii="Times New Roman" w:eastAsia="Times New Roman" w:hAnsi="Times New Roman" w:cs="Times New Roman"/>
      <w:sz w:val="24"/>
      <w:szCs w:val="24"/>
      <w:lang w:bidi="ar-SA"/>
    </w:rPr>
  </w:style>
  <w:style w:type="paragraph" w:customStyle="1" w:styleId="Heading1">
    <w:name w:val="Heading 1"/>
    <w:basedOn w:val="a"/>
    <w:uiPriority w:val="1"/>
    <w:qFormat/>
    <w:rsid w:val="00F00BCC"/>
    <w:pPr>
      <w:widowControl w:val="0"/>
      <w:autoSpaceDE w:val="0"/>
      <w:autoSpaceDN w:val="0"/>
      <w:spacing w:before="0" w:after="0"/>
      <w:ind w:left="354"/>
      <w:jc w:val="left"/>
      <w:outlineLvl w:val="1"/>
    </w:pPr>
    <w:rPr>
      <w:rFonts w:ascii="Times New Roman" w:eastAsia="Times New Roman" w:hAnsi="Times New Roman" w:cs="Times New Roman"/>
      <w:b/>
      <w:bCs/>
      <w:sz w:val="28"/>
      <w:szCs w:val="28"/>
      <w:lang w:bidi="ar-SA"/>
    </w:rPr>
  </w:style>
  <w:style w:type="paragraph" w:customStyle="1" w:styleId="Heading2">
    <w:name w:val="Heading 2"/>
    <w:basedOn w:val="a"/>
    <w:uiPriority w:val="1"/>
    <w:qFormat/>
    <w:rsid w:val="00F00BCC"/>
    <w:pPr>
      <w:widowControl w:val="0"/>
      <w:autoSpaceDE w:val="0"/>
      <w:autoSpaceDN w:val="0"/>
      <w:spacing w:before="0" w:after="0"/>
      <w:ind w:left="212"/>
      <w:jc w:val="left"/>
      <w:outlineLvl w:val="2"/>
    </w:pPr>
    <w:rPr>
      <w:rFonts w:ascii="Times New Roman" w:eastAsia="Times New Roman" w:hAnsi="Times New Roman" w:cs="Times New Roman"/>
      <w:sz w:val="28"/>
      <w:szCs w:val="28"/>
      <w:lang w:bidi="ar-SA"/>
    </w:rPr>
  </w:style>
  <w:style w:type="paragraph" w:customStyle="1" w:styleId="Heading3">
    <w:name w:val="Heading 3"/>
    <w:basedOn w:val="a"/>
    <w:uiPriority w:val="1"/>
    <w:qFormat/>
    <w:rsid w:val="00F00BCC"/>
    <w:pPr>
      <w:widowControl w:val="0"/>
      <w:autoSpaceDE w:val="0"/>
      <w:autoSpaceDN w:val="0"/>
      <w:spacing w:before="1" w:after="0"/>
      <w:ind w:left="3194"/>
      <w:outlineLvl w:val="3"/>
    </w:pPr>
    <w:rPr>
      <w:rFonts w:ascii="Times New Roman" w:eastAsia="Times New Roman" w:hAnsi="Times New Roman" w:cs="Times New Roman"/>
      <w:sz w:val="26"/>
      <w:szCs w:val="26"/>
      <w:lang w:bidi="ar-SA"/>
    </w:rPr>
  </w:style>
  <w:style w:type="paragraph" w:customStyle="1" w:styleId="Heading4">
    <w:name w:val="Heading 4"/>
    <w:basedOn w:val="a"/>
    <w:uiPriority w:val="1"/>
    <w:qFormat/>
    <w:rsid w:val="00F00BCC"/>
    <w:pPr>
      <w:widowControl w:val="0"/>
      <w:autoSpaceDE w:val="0"/>
      <w:autoSpaceDN w:val="0"/>
      <w:spacing w:before="0" w:after="0"/>
      <w:ind w:left="992" w:hanging="360"/>
      <w:jc w:val="left"/>
      <w:outlineLvl w:val="4"/>
    </w:pPr>
    <w:rPr>
      <w:rFonts w:ascii="Times New Roman" w:eastAsia="Times New Roman" w:hAnsi="Times New Roman" w:cs="Times New Roman"/>
      <w:b/>
      <w:bCs/>
      <w:sz w:val="24"/>
      <w:szCs w:val="24"/>
      <w:lang w:bidi="ar-SA"/>
    </w:rPr>
  </w:style>
  <w:style w:type="paragraph" w:styleId="af6">
    <w:name w:val="Balloon Text"/>
    <w:basedOn w:val="a"/>
    <w:link w:val="af7"/>
    <w:uiPriority w:val="99"/>
    <w:semiHidden/>
    <w:unhideWhenUsed/>
    <w:rsid w:val="00F00BCC"/>
    <w:pPr>
      <w:widowControl w:val="0"/>
      <w:autoSpaceDE w:val="0"/>
      <w:autoSpaceDN w:val="0"/>
      <w:spacing w:before="0" w:after="0"/>
      <w:ind w:left="0"/>
      <w:jc w:val="left"/>
    </w:pPr>
    <w:rPr>
      <w:rFonts w:ascii="Tahoma" w:eastAsia="Times New Roman" w:hAnsi="Tahoma" w:cs="Tahoma"/>
      <w:sz w:val="16"/>
      <w:szCs w:val="16"/>
      <w:lang w:bidi="ar-SA"/>
    </w:rPr>
  </w:style>
  <w:style w:type="character" w:customStyle="1" w:styleId="af7">
    <w:name w:val="Текст выноски Знак"/>
    <w:basedOn w:val="a0"/>
    <w:link w:val="af6"/>
    <w:uiPriority w:val="99"/>
    <w:semiHidden/>
    <w:rsid w:val="00F00BCC"/>
    <w:rPr>
      <w:rFonts w:ascii="Tahoma" w:eastAsia="Times New Roman" w:hAnsi="Tahoma" w:cs="Tahoma"/>
      <w:sz w:val="16"/>
      <w:szCs w:val="16"/>
      <w:lang w:bidi="ar-SA"/>
    </w:rPr>
  </w:style>
  <w:style w:type="table" w:styleId="af8">
    <w:name w:val="Table Grid"/>
    <w:basedOn w:val="a1"/>
    <w:rsid w:val="00F00BCC"/>
    <w:pPr>
      <w:widowControl w:val="0"/>
      <w:autoSpaceDE w:val="0"/>
      <w:autoSpaceDN w:val="0"/>
      <w:spacing w:before="0" w:after="0"/>
      <w:ind w:left="0"/>
      <w:jc w:val="left"/>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Заголовок 41"/>
    <w:basedOn w:val="a"/>
    <w:uiPriority w:val="1"/>
    <w:qFormat/>
    <w:rsid w:val="00F00BCC"/>
    <w:pPr>
      <w:widowControl w:val="0"/>
      <w:autoSpaceDE w:val="0"/>
      <w:autoSpaceDN w:val="0"/>
      <w:spacing w:before="0" w:after="0"/>
      <w:ind w:left="992" w:hanging="360"/>
      <w:jc w:val="left"/>
      <w:outlineLvl w:val="4"/>
    </w:pPr>
    <w:rPr>
      <w:rFonts w:ascii="Times New Roman" w:eastAsia="Times New Roman" w:hAnsi="Times New Roman" w:cs="Times New Roman"/>
      <w:b/>
      <w:bCs/>
      <w:sz w:val="24"/>
      <w:szCs w:val="24"/>
      <w:lang w:bidi="ar-SA"/>
    </w:rPr>
  </w:style>
  <w:style w:type="paragraph" w:customStyle="1" w:styleId="23">
    <w:name w:val="Абзац списка2"/>
    <w:basedOn w:val="a"/>
    <w:rsid w:val="00F00BCC"/>
    <w:pPr>
      <w:widowControl w:val="0"/>
      <w:autoSpaceDE w:val="0"/>
      <w:autoSpaceDN w:val="0"/>
      <w:spacing w:before="0" w:after="0"/>
      <w:ind w:left="720"/>
      <w:jc w:val="left"/>
    </w:pPr>
    <w:rPr>
      <w:rFonts w:ascii="Times New Roman" w:eastAsia="Calibri" w:hAnsi="Times New Roman" w:cs="Times New Roman"/>
      <w:lang w:bidi="ar-SA"/>
    </w:rPr>
  </w:style>
  <w:style w:type="paragraph" w:customStyle="1" w:styleId="31">
    <w:name w:val="Абзац списка3"/>
    <w:basedOn w:val="a"/>
    <w:rsid w:val="00695301"/>
    <w:pPr>
      <w:suppressAutoHyphens/>
      <w:spacing w:before="0" w:after="200" w:line="276" w:lineRule="auto"/>
      <w:ind w:left="720"/>
      <w:contextualSpacing/>
      <w:jc w:val="left"/>
    </w:pPr>
    <w:rPr>
      <w:rFonts w:ascii="Calibri" w:eastAsia="Calibri" w:hAnsi="Calibri" w:cs="font295"/>
      <w:color w:val="00000A"/>
      <w:kern w:val="1"/>
      <w:lang w:val="ru-RU" w:bidi="ar-SA"/>
    </w:rPr>
  </w:style>
  <w:style w:type="paragraph" w:customStyle="1" w:styleId="ListParagraph">
    <w:name w:val="List Paragraph"/>
    <w:basedOn w:val="a"/>
    <w:rsid w:val="00000EE0"/>
    <w:pPr>
      <w:suppressAutoHyphens/>
      <w:spacing w:before="0" w:after="200" w:line="276" w:lineRule="auto"/>
      <w:ind w:left="720"/>
      <w:contextualSpacing/>
      <w:jc w:val="left"/>
    </w:pPr>
    <w:rPr>
      <w:rFonts w:ascii="Calibri" w:eastAsia="Calibri" w:hAnsi="Calibri" w:cs="font295"/>
      <w:color w:val="00000A"/>
      <w:kern w:val="1"/>
      <w:lang w:val="ru-RU" w:bidi="ar-SA"/>
    </w:rPr>
  </w:style>
</w:styles>
</file>

<file path=word/webSettings.xml><?xml version="1.0" encoding="utf-8"?>
<w:webSettings xmlns:r="http://schemas.openxmlformats.org/officeDocument/2006/relationships" xmlns:w="http://schemas.openxmlformats.org/wordprocessingml/2006/main">
  <w:divs>
    <w:div w:id="37438282">
      <w:bodyDiv w:val="1"/>
      <w:marLeft w:val="0"/>
      <w:marRight w:val="0"/>
      <w:marTop w:val="0"/>
      <w:marBottom w:val="0"/>
      <w:divBdr>
        <w:top w:val="none" w:sz="0" w:space="0" w:color="auto"/>
        <w:left w:val="none" w:sz="0" w:space="0" w:color="auto"/>
        <w:bottom w:val="none" w:sz="0" w:space="0" w:color="auto"/>
        <w:right w:val="none" w:sz="0" w:space="0" w:color="auto"/>
      </w:divBdr>
    </w:div>
    <w:div w:id="927884846">
      <w:bodyDiv w:val="1"/>
      <w:marLeft w:val="0"/>
      <w:marRight w:val="0"/>
      <w:marTop w:val="0"/>
      <w:marBottom w:val="0"/>
      <w:divBdr>
        <w:top w:val="none" w:sz="0" w:space="0" w:color="auto"/>
        <w:left w:val="none" w:sz="0" w:space="0" w:color="auto"/>
        <w:bottom w:val="none" w:sz="0" w:space="0" w:color="auto"/>
        <w:right w:val="none" w:sz="0" w:space="0" w:color="auto"/>
      </w:divBdr>
    </w:div>
    <w:div w:id="962686356">
      <w:bodyDiv w:val="1"/>
      <w:marLeft w:val="0"/>
      <w:marRight w:val="0"/>
      <w:marTop w:val="0"/>
      <w:marBottom w:val="0"/>
      <w:divBdr>
        <w:top w:val="none" w:sz="0" w:space="0" w:color="auto"/>
        <w:left w:val="none" w:sz="0" w:space="0" w:color="auto"/>
        <w:bottom w:val="none" w:sz="0" w:space="0" w:color="auto"/>
        <w:right w:val="none" w:sz="0" w:space="0" w:color="auto"/>
      </w:divBdr>
      <w:divsChild>
        <w:div w:id="412317836">
          <w:marLeft w:val="0"/>
          <w:marRight w:val="0"/>
          <w:marTop w:val="0"/>
          <w:marBottom w:val="0"/>
          <w:divBdr>
            <w:top w:val="none" w:sz="0" w:space="0" w:color="auto"/>
            <w:left w:val="none" w:sz="0" w:space="0" w:color="auto"/>
            <w:bottom w:val="none" w:sz="0" w:space="0" w:color="auto"/>
            <w:right w:val="none" w:sz="0" w:space="0" w:color="auto"/>
          </w:divBdr>
          <w:divsChild>
            <w:div w:id="1314719859">
              <w:marLeft w:val="0"/>
              <w:marRight w:val="0"/>
              <w:marTop w:val="0"/>
              <w:marBottom w:val="0"/>
              <w:divBdr>
                <w:top w:val="none" w:sz="0" w:space="0" w:color="auto"/>
                <w:left w:val="none" w:sz="0" w:space="0" w:color="auto"/>
                <w:bottom w:val="none" w:sz="0" w:space="0" w:color="auto"/>
                <w:right w:val="none" w:sz="0" w:space="0" w:color="auto"/>
              </w:divBdr>
            </w:div>
            <w:div w:id="949362784">
              <w:marLeft w:val="0"/>
              <w:marRight w:val="0"/>
              <w:marTop w:val="0"/>
              <w:marBottom w:val="0"/>
              <w:divBdr>
                <w:top w:val="none" w:sz="0" w:space="0" w:color="auto"/>
                <w:left w:val="none" w:sz="0" w:space="0" w:color="auto"/>
                <w:bottom w:val="none" w:sz="0" w:space="0" w:color="auto"/>
                <w:right w:val="none" w:sz="0" w:space="0" w:color="auto"/>
              </w:divBdr>
            </w:div>
            <w:div w:id="399987938">
              <w:marLeft w:val="0"/>
              <w:marRight w:val="0"/>
              <w:marTop w:val="0"/>
              <w:marBottom w:val="0"/>
              <w:divBdr>
                <w:top w:val="none" w:sz="0" w:space="0" w:color="auto"/>
                <w:left w:val="none" w:sz="0" w:space="0" w:color="auto"/>
                <w:bottom w:val="none" w:sz="0" w:space="0" w:color="auto"/>
                <w:right w:val="none" w:sz="0" w:space="0" w:color="auto"/>
              </w:divBdr>
            </w:div>
            <w:div w:id="14155878">
              <w:marLeft w:val="0"/>
              <w:marRight w:val="0"/>
              <w:marTop w:val="0"/>
              <w:marBottom w:val="0"/>
              <w:divBdr>
                <w:top w:val="none" w:sz="0" w:space="0" w:color="auto"/>
                <w:left w:val="none" w:sz="0" w:space="0" w:color="auto"/>
                <w:bottom w:val="none" w:sz="0" w:space="0" w:color="auto"/>
                <w:right w:val="none" w:sz="0" w:space="0" w:color="auto"/>
              </w:divBdr>
            </w:div>
            <w:div w:id="1108543362">
              <w:marLeft w:val="0"/>
              <w:marRight w:val="0"/>
              <w:marTop w:val="0"/>
              <w:marBottom w:val="0"/>
              <w:divBdr>
                <w:top w:val="none" w:sz="0" w:space="0" w:color="auto"/>
                <w:left w:val="none" w:sz="0" w:space="0" w:color="auto"/>
                <w:bottom w:val="none" w:sz="0" w:space="0" w:color="auto"/>
                <w:right w:val="none" w:sz="0" w:space="0" w:color="auto"/>
              </w:divBdr>
            </w:div>
            <w:div w:id="560991236">
              <w:marLeft w:val="0"/>
              <w:marRight w:val="0"/>
              <w:marTop w:val="0"/>
              <w:marBottom w:val="0"/>
              <w:divBdr>
                <w:top w:val="none" w:sz="0" w:space="0" w:color="auto"/>
                <w:left w:val="none" w:sz="0" w:space="0" w:color="auto"/>
                <w:bottom w:val="none" w:sz="0" w:space="0" w:color="auto"/>
                <w:right w:val="none" w:sz="0" w:space="0" w:color="auto"/>
              </w:divBdr>
            </w:div>
            <w:div w:id="2038193545">
              <w:marLeft w:val="0"/>
              <w:marRight w:val="0"/>
              <w:marTop w:val="0"/>
              <w:marBottom w:val="0"/>
              <w:divBdr>
                <w:top w:val="none" w:sz="0" w:space="0" w:color="auto"/>
                <w:left w:val="none" w:sz="0" w:space="0" w:color="auto"/>
                <w:bottom w:val="none" w:sz="0" w:space="0" w:color="auto"/>
                <w:right w:val="none" w:sz="0" w:space="0" w:color="auto"/>
              </w:divBdr>
            </w:div>
            <w:div w:id="56630895">
              <w:marLeft w:val="0"/>
              <w:marRight w:val="0"/>
              <w:marTop w:val="0"/>
              <w:marBottom w:val="0"/>
              <w:divBdr>
                <w:top w:val="none" w:sz="0" w:space="0" w:color="auto"/>
                <w:left w:val="none" w:sz="0" w:space="0" w:color="auto"/>
                <w:bottom w:val="none" w:sz="0" w:space="0" w:color="auto"/>
                <w:right w:val="none" w:sz="0" w:space="0" w:color="auto"/>
              </w:divBdr>
            </w:div>
            <w:div w:id="228879646">
              <w:marLeft w:val="0"/>
              <w:marRight w:val="0"/>
              <w:marTop w:val="0"/>
              <w:marBottom w:val="0"/>
              <w:divBdr>
                <w:top w:val="none" w:sz="0" w:space="0" w:color="auto"/>
                <w:left w:val="none" w:sz="0" w:space="0" w:color="auto"/>
                <w:bottom w:val="none" w:sz="0" w:space="0" w:color="auto"/>
                <w:right w:val="none" w:sz="0" w:space="0" w:color="auto"/>
              </w:divBdr>
            </w:div>
            <w:div w:id="1211187595">
              <w:marLeft w:val="0"/>
              <w:marRight w:val="0"/>
              <w:marTop w:val="0"/>
              <w:marBottom w:val="0"/>
              <w:divBdr>
                <w:top w:val="none" w:sz="0" w:space="0" w:color="auto"/>
                <w:left w:val="none" w:sz="0" w:space="0" w:color="auto"/>
                <w:bottom w:val="none" w:sz="0" w:space="0" w:color="auto"/>
                <w:right w:val="none" w:sz="0" w:space="0" w:color="auto"/>
              </w:divBdr>
            </w:div>
            <w:div w:id="4742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rstwirtschaft-in-deutschland.de/forstwirtschaft/forstwirtschaft-in-deutschland/"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30B1-D430-4123-B4FB-2B5EEA7B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6831</Words>
  <Characters>38940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19</cp:revision>
  <cp:lastPrinted>2019-03-30T13:31:00Z</cp:lastPrinted>
  <dcterms:created xsi:type="dcterms:W3CDTF">2018-03-29T16:57:00Z</dcterms:created>
  <dcterms:modified xsi:type="dcterms:W3CDTF">2020-03-24T05:17:00Z</dcterms:modified>
</cp:coreProperties>
</file>